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2D9B8" w14:textId="77777777" w:rsidR="0041220E" w:rsidRPr="00090F2C" w:rsidRDefault="00014DFD" w:rsidP="00B65AE2">
      <w:pPr>
        <w:ind w:left="708" w:hanging="708"/>
        <w:rPr>
          <w:rFonts w:ascii="Arial" w:hAnsi="Arial" w:cs="Arial"/>
          <w:sz w:val="56"/>
          <w:szCs w:val="56"/>
        </w:rPr>
      </w:pPr>
      <w:r w:rsidRPr="00090F2C">
        <w:rPr>
          <w:noProof/>
          <w:lang w:eastAsia="es-MX"/>
        </w:rPr>
        <w:drawing>
          <wp:anchor distT="0" distB="0" distL="114300" distR="114300" simplePos="0" relativeHeight="251855872" behindDoc="0" locked="0" layoutInCell="1" allowOverlap="1" wp14:anchorId="741E5835" wp14:editId="4B2AE017">
            <wp:simplePos x="0" y="0"/>
            <wp:positionH relativeFrom="margin">
              <wp:posOffset>37795</wp:posOffset>
            </wp:positionH>
            <wp:positionV relativeFrom="paragraph">
              <wp:posOffset>320040</wp:posOffset>
            </wp:positionV>
            <wp:extent cx="1487170" cy="1232535"/>
            <wp:effectExtent l="0" t="0" r="0" b="5715"/>
            <wp:wrapTopAndBottom/>
            <wp:docPr id="932" name="Imagen 932" descr="C:\Users\antonia.gonzalez\Desktop\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tonia.gonzalez\Desktop\logo_simbo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70C09" w14:textId="77777777" w:rsidR="0041220E" w:rsidRPr="00090F2C" w:rsidRDefault="0041220E" w:rsidP="0041220E">
      <w:pPr>
        <w:rPr>
          <w:rFonts w:ascii="Arial" w:hAnsi="Arial" w:cs="Arial"/>
          <w:sz w:val="56"/>
          <w:szCs w:val="56"/>
        </w:rPr>
      </w:pPr>
    </w:p>
    <w:p w14:paraId="3E6584D8" w14:textId="77777777" w:rsidR="0041220E" w:rsidRPr="00090F2C" w:rsidRDefault="0041220E" w:rsidP="0041220E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090F2C">
        <w:rPr>
          <w:rFonts w:ascii="Arial" w:hAnsi="Arial" w:cs="Arial"/>
          <w:b/>
          <w:sz w:val="56"/>
          <w:szCs w:val="56"/>
        </w:rPr>
        <w:t xml:space="preserve">DIRECCIÓN GENERAL DE ADMINISTRACIÓN REGIONAL </w:t>
      </w:r>
    </w:p>
    <w:p w14:paraId="57A6288F" w14:textId="77777777" w:rsidR="0041220E" w:rsidRPr="00090F2C" w:rsidRDefault="0041220E" w:rsidP="0041220E">
      <w:pPr>
        <w:jc w:val="center"/>
        <w:rPr>
          <w:rFonts w:ascii="Arial" w:hAnsi="Arial" w:cs="Arial"/>
          <w:sz w:val="56"/>
          <w:szCs w:val="56"/>
        </w:rPr>
      </w:pPr>
    </w:p>
    <w:p w14:paraId="1C6EEAD7" w14:textId="77777777" w:rsidR="00BC7FF9" w:rsidRPr="00090F2C" w:rsidRDefault="00193A3D" w:rsidP="00BC7FF9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color w:val="008700"/>
          <w:sz w:val="48"/>
          <w:szCs w:val="48"/>
        </w:rPr>
      </w:pPr>
      <w:r w:rsidRPr="00090F2C">
        <w:rPr>
          <w:rFonts w:ascii="Arial" w:eastAsia="Calibri" w:hAnsi="Arial" w:cs="Arial"/>
          <w:b/>
          <w:color w:val="008700"/>
          <w:sz w:val="48"/>
          <w:szCs w:val="48"/>
        </w:rPr>
        <w:t xml:space="preserve">Manual de Procedimientos de la Dirección </w:t>
      </w:r>
    </w:p>
    <w:p w14:paraId="6633FB5E" w14:textId="77777777" w:rsidR="00692292" w:rsidRPr="00090F2C" w:rsidRDefault="00193A3D" w:rsidP="00BC7FF9">
      <w:pPr>
        <w:spacing w:line="240" w:lineRule="auto"/>
        <w:jc w:val="center"/>
        <w:rPr>
          <w:rFonts w:ascii="Arial" w:eastAsia="Calibri" w:hAnsi="Arial" w:cs="Arial"/>
          <w:b/>
          <w:color w:val="008700"/>
          <w:sz w:val="48"/>
          <w:szCs w:val="48"/>
        </w:rPr>
      </w:pPr>
      <w:r w:rsidRPr="00090F2C">
        <w:rPr>
          <w:rFonts w:ascii="Arial" w:eastAsia="Calibri" w:hAnsi="Arial" w:cs="Arial"/>
          <w:b/>
          <w:color w:val="008700"/>
          <w:sz w:val="48"/>
          <w:szCs w:val="48"/>
        </w:rPr>
        <w:t xml:space="preserve">General de Administración </w:t>
      </w:r>
      <w:r w:rsidR="00014DFD" w:rsidRPr="00090F2C">
        <w:rPr>
          <w:rFonts w:ascii="Arial" w:eastAsia="Calibri" w:hAnsi="Arial" w:cs="Arial"/>
          <w:b/>
          <w:color w:val="008700"/>
          <w:sz w:val="48"/>
          <w:szCs w:val="48"/>
        </w:rPr>
        <w:t>Regional</w:t>
      </w:r>
    </w:p>
    <w:p w14:paraId="733F2701" w14:textId="77777777" w:rsidR="00653EE4" w:rsidRPr="00090F2C" w:rsidRDefault="00E92379" w:rsidP="00BC7FF9">
      <w:pPr>
        <w:spacing w:line="240" w:lineRule="auto"/>
        <w:jc w:val="center"/>
        <w:rPr>
          <w:rFonts w:ascii="Arial" w:hAnsi="Arial" w:cs="Arial"/>
          <w:color w:val="006600"/>
          <w:sz w:val="72"/>
          <w:szCs w:val="72"/>
        </w:rPr>
      </w:pPr>
      <w:r w:rsidRPr="00090F2C">
        <w:rPr>
          <w:rFonts w:ascii="Arial" w:hAnsi="Arial" w:cs="Arial"/>
          <w:color w:val="006600"/>
          <w:sz w:val="72"/>
          <w:szCs w:val="72"/>
        </w:rPr>
        <w:br w:type="page"/>
      </w:r>
    </w:p>
    <w:p w14:paraId="58C833BE" w14:textId="77777777" w:rsidR="00014DFD" w:rsidRPr="00090F2C" w:rsidRDefault="00014DFD" w:rsidP="00014DFD">
      <w:pPr>
        <w:ind w:right="34"/>
        <w:jc w:val="right"/>
        <w:rPr>
          <w:rFonts w:ascii="Arial" w:hAnsi="Arial" w:cs="Arial"/>
          <w:color w:val="008700"/>
          <w:sz w:val="72"/>
          <w:szCs w:val="72"/>
        </w:rPr>
      </w:pPr>
      <w:r w:rsidRPr="00090F2C">
        <w:rPr>
          <w:rFonts w:ascii="Arial" w:hAnsi="Arial" w:cs="Arial"/>
          <w:b/>
          <w:color w:val="008700"/>
          <w:sz w:val="72"/>
          <w:szCs w:val="72"/>
        </w:rPr>
        <w:lastRenderedPageBreak/>
        <w:t>ÍNDICE</w:t>
      </w:r>
    </w:p>
    <w:p w14:paraId="1375ECE6" w14:textId="77777777" w:rsidR="00014DFD" w:rsidRPr="00090F2C" w:rsidRDefault="00014DFD" w:rsidP="00014DFD">
      <w:pPr>
        <w:ind w:right="34"/>
        <w:rPr>
          <w:rFonts w:ascii="Arial" w:hAnsi="Arial" w:cs="Arial"/>
          <w:b/>
          <w:color w:val="008700"/>
        </w:rPr>
      </w:pPr>
      <w:r w:rsidRPr="00090F2C">
        <w:rPr>
          <w:rFonts w:ascii="Arial" w:hAnsi="Arial" w:cs="Arial"/>
          <w:b/>
          <w:color w:val="008700"/>
        </w:rPr>
        <w:t>_______________________________________________________________________</w:t>
      </w:r>
    </w:p>
    <w:p w14:paraId="2E0DE41C" w14:textId="77777777" w:rsidR="0041220E" w:rsidRPr="00090F2C" w:rsidRDefault="0041220E" w:rsidP="0089283E">
      <w:pPr>
        <w:spacing w:after="0"/>
        <w:jc w:val="both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443553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F4D49F" w14:textId="77777777" w:rsidR="00BC35FD" w:rsidRPr="00090F2C" w:rsidRDefault="00BC35FD">
          <w:pPr>
            <w:pStyle w:val="TtuloTDC"/>
          </w:pPr>
        </w:p>
        <w:p w14:paraId="7C8DB86A" w14:textId="77777777" w:rsidR="00BC35FD" w:rsidRPr="00090F2C" w:rsidRDefault="00BC35FD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r w:rsidRPr="00090F2C">
            <w:rPr>
              <w:rFonts w:ascii="Arial" w:hAnsi="Arial" w:cs="Arial"/>
            </w:rPr>
            <w:fldChar w:fldCharType="begin"/>
          </w:r>
          <w:r w:rsidRPr="00090F2C">
            <w:rPr>
              <w:rFonts w:ascii="Arial" w:hAnsi="Arial" w:cs="Arial"/>
            </w:rPr>
            <w:instrText xml:space="preserve"> TOC \o "1-3" \h \z \u </w:instrText>
          </w:r>
          <w:r w:rsidRPr="00090F2C">
            <w:rPr>
              <w:rFonts w:ascii="Arial" w:hAnsi="Arial" w:cs="Arial"/>
            </w:rPr>
            <w:fldChar w:fldCharType="separate"/>
          </w:r>
          <w:hyperlink w:anchor="_Toc479160062" w:history="1">
            <w:r w:rsidRPr="00090F2C">
              <w:rPr>
                <w:rStyle w:val="Hipervnculo"/>
                <w:rFonts w:ascii="Arial" w:hAnsi="Arial" w:cs="Arial"/>
                <w:noProof/>
              </w:rPr>
              <w:t>Presentación</w:t>
            </w:r>
            <w:r w:rsidRPr="00090F2C">
              <w:rPr>
                <w:rFonts w:ascii="Arial" w:hAnsi="Arial" w:cs="Arial"/>
                <w:noProof/>
                <w:webHidden/>
              </w:rPr>
              <w:tab/>
            </w:r>
            <w:r w:rsidRPr="00090F2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90F2C">
              <w:rPr>
                <w:rFonts w:ascii="Arial" w:hAnsi="Arial" w:cs="Arial"/>
                <w:noProof/>
                <w:webHidden/>
              </w:rPr>
              <w:instrText xml:space="preserve"> PAGEREF _Toc479160062 \h </w:instrText>
            </w:r>
            <w:r w:rsidRPr="00090F2C">
              <w:rPr>
                <w:rFonts w:ascii="Arial" w:hAnsi="Arial" w:cs="Arial"/>
                <w:noProof/>
                <w:webHidden/>
              </w:rPr>
            </w:r>
            <w:r w:rsidRPr="00090F2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90F2C">
              <w:rPr>
                <w:rFonts w:ascii="Arial" w:hAnsi="Arial" w:cs="Arial"/>
                <w:noProof/>
                <w:webHidden/>
              </w:rPr>
              <w:t>3</w:t>
            </w:r>
            <w:r w:rsidRPr="00090F2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E8C6D9" w14:textId="6A470E1A" w:rsidR="00BC35FD" w:rsidRPr="00090F2C" w:rsidRDefault="002A7BB6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hyperlink w:anchor="_Toc479160063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Objetivo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14:paraId="742154E9" w14:textId="62387139" w:rsidR="00BC35FD" w:rsidRPr="00090F2C" w:rsidRDefault="002A7BB6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hyperlink w:anchor="_Toc479160064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Marco jurídico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14:paraId="3DC365EE" w14:textId="43C88824" w:rsidR="00BC35FD" w:rsidRPr="00090F2C" w:rsidRDefault="002A7BB6" w:rsidP="00BC35FD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hyperlink w:anchor="_Toc479160065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Glosari</w:t>
            </w:r>
            <w:r w:rsidR="00463A68">
              <w:rPr>
                <w:rStyle w:val="Hipervnculo"/>
                <w:rFonts w:ascii="Arial" w:hAnsi="Arial" w:cs="Arial"/>
                <w:noProof/>
              </w:rPr>
              <w:t>o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14:paraId="0C2A3BE6" w14:textId="324FAD79" w:rsidR="00BC35FD" w:rsidRPr="00090F2C" w:rsidRDefault="002A7BB6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hyperlink w:anchor="_Toc479160066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Descripción de los procedimientos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10</w:t>
            </w:r>
          </w:hyperlink>
        </w:p>
        <w:p w14:paraId="4B489143" w14:textId="6F6F8F15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67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I.</w:t>
            </w:r>
            <w:r w:rsidR="00BC35FD" w:rsidRPr="00090F2C">
              <w:rPr>
                <w:rFonts w:ascii="Arial" w:hAnsi="Arial" w:cs="Arial"/>
                <w:noProof/>
              </w:rPr>
              <w:tab/>
            </w:r>
            <w:r w:rsidR="00BC35FD" w:rsidRPr="00090F2C">
              <w:rPr>
                <w:rStyle w:val="Hipervnculo"/>
                <w:rFonts w:ascii="Arial" w:hAnsi="Arial" w:cs="Arial"/>
                <w:noProof/>
              </w:rPr>
              <w:t>Procedimiento de asesoría.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10</w:t>
            </w:r>
          </w:hyperlink>
        </w:p>
        <w:p w14:paraId="39F9A5B6" w14:textId="7899F8ED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68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Diagrama de flujo 1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12</w:t>
            </w:r>
          </w:hyperlink>
        </w:p>
        <w:p w14:paraId="3956FFF3" w14:textId="6059A580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69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II.</w:t>
            </w:r>
            <w:r w:rsidR="00BC35FD" w:rsidRPr="00090F2C">
              <w:rPr>
                <w:rFonts w:ascii="Arial" w:hAnsi="Arial" w:cs="Arial"/>
                <w:noProof/>
              </w:rPr>
              <w:tab/>
            </w:r>
            <w:r w:rsidR="00BC35FD" w:rsidRPr="00090F2C">
              <w:rPr>
                <w:rStyle w:val="Hipervnculo"/>
                <w:rFonts w:ascii="Arial" w:hAnsi="Arial" w:cs="Arial"/>
                <w:noProof/>
              </w:rPr>
              <w:t>Procedimiento de enlace y seguimiento de requerimientos.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begin"/>
            </w:r>
            <w:r w:rsidR="00BC35FD" w:rsidRPr="00090F2C">
              <w:rPr>
                <w:rFonts w:ascii="Arial" w:hAnsi="Arial" w:cs="Arial"/>
                <w:noProof/>
                <w:webHidden/>
              </w:rPr>
              <w:instrText xml:space="preserve"> PAGEREF _Toc479160069 \h </w:instrText>
            </w:r>
            <w:r w:rsidR="00BC35FD" w:rsidRPr="00090F2C">
              <w:rPr>
                <w:rFonts w:ascii="Arial" w:hAnsi="Arial" w:cs="Arial"/>
                <w:noProof/>
                <w:webHidden/>
              </w:rPr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C35FD" w:rsidRPr="00090F2C">
              <w:rPr>
                <w:rFonts w:ascii="Arial" w:hAnsi="Arial" w:cs="Arial"/>
                <w:noProof/>
                <w:webHidden/>
              </w:rPr>
              <w:t>1</w:t>
            </w:r>
            <w:r w:rsidR="00A92D88">
              <w:rPr>
                <w:rFonts w:ascii="Arial" w:hAnsi="Arial" w:cs="Arial"/>
                <w:noProof/>
                <w:webHidden/>
              </w:rPr>
              <w:t>3</w:t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A5D608" w14:textId="77F791DF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70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Diagrama de flujo 2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begin"/>
            </w:r>
            <w:r w:rsidR="00BC35FD" w:rsidRPr="00090F2C">
              <w:rPr>
                <w:rFonts w:ascii="Arial" w:hAnsi="Arial" w:cs="Arial"/>
                <w:noProof/>
                <w:webHidden/>
              </w:rPr>
              <w:instrText xml:space="preserve"> PAGEREF _Toc479160070 \h </w:instrText>
            </w:r>
            <w:r w:rsidR="00BC35FD" w:rsidRPr="00090F2C">
              <w:rPr>
                <w:rFonts w:ascii="Arial" w:hAnsi="Arial" w:cs="Arial"/>
                <w:noProof/>
                <w:webHidden/>
              </w:rPr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C35FD" w:rsidRPr="00090F2C">
              <w:rPr>
                <w:rFonts w:ascii="Arial" w:hAnsi="Arial" w:cs="Arial"/>
                <w:noProof/>
                <w:webHidden/>
              </w:rPr>
              <w:t>1</w:t>
            </w:r>
            <w:r w:rsidR="00A92D88">
              <w:rPr>
                <w:rFonts w:ascii="Arial" w:hAnsi="Arial" w:cs="Arial"/>
                <w:noProof/>
                <w:webHidden/>
              </w:rPr>
              <w:t>6</w:t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10D90E" w14:textId="4FB98111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71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III.</w:t>
            </w:r>
            <w:r w:rsidR="00BC35FD" w:rsidRPr="00090F2C">
              <w:rPr>
                <w:rFonts w:ascii="Arial" w:hAnsi="Arial" w:cs="Arial"/>
                <w:noProof/>
              </w:rPr>
              <w:tab/>
            </w:r>
            <w:r w:rsidR="00BC35FD" w:rsidRPr="00090F2C">
              <w:rPr>
                <w:rStyle w:val="Hipervnculo"/>
                <w:rFonts w:ascii="Arial" w:hAnsi="Arial" w:cs="Arial"/>
                <w:noProof/>
              </w:rPr>
              <w:t>Procedimiento de seguimiento presupuestal y programas institucionales.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begin"/>
            </w:r>
            <w:r w:rsidR="00BC35FD" w:rsidRPr="00090F2C">
              <w:rPr>
                <w:rFonts w:ascii="Arial" w:hAnsi="Arial" w:cs="Arial"/>
                <w:noProof/>
                <w:webHidden/>
              </w:rPr>
              <w:instrText xml:space="preserve"> PAGEREF _Toc479160071 \h </w:instrText>
            </w:r>
            <w:r w:rsidR="00BC35FD" w:rsidRPr="00090F2C">
              <w:rPr>
                <w:rFonts w:ascii="Arial" w:hAnsi="Arial" w:cs="Arial"/>
                <w:noProof/>
                <w:webHidden/>
              </w:rPr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C35FD" w:rsidRPr="00090F2C">
              <w:rPr>
                <w:rFonts w:ascii="Arial" w:hAnsi="Arial" w:cs="Arial"/>
                <w:noProof/>
                <w:webHidden/>
              </w:rPr>
              <w:t>1</w:t>
            </w:r>
            <w:r w:rsidR="00A92D88">
              <w:rPr>
                <w:rFonts w:ascii="Arial" w:hAnsi="Arial" w:cs="Arial"/>
                <w:noProof/>
                <w:webHidden/>
              </w:rPr>
              <w:t>8</w:t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63DA5D" w14:textId="5D155C5D" w:rsidR="00BC35FD" w:rsidRPr="00090F2C" w:rsidRDefault="002A7BB6" w:rsidP="00BC35FD">
          <w:pPr>
            <w:pStyle w:val="TDC2"/>
            <w:rPr>
              <w:rFonts w:ascii="Arial" w:hAnsi="Arial" w:cs="Arial"/>
              <w:noProof/>
            </w:rPr>
          </w:pPr>
          <w:hyperlink w:anchor="_Toc479160072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Diagrama de flujo 3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A92D88">
              <w:rPr>
                <w:rFonts w:ascii="Arial" w:hAnsi="Arial" w:cs="Arial"/>
                <w:noProof/>
                <w:webHidden/>
              </w:rPr>
              <w:t>20</w:t>
            </w:r>
          </w:hyperlink>
        </w:p>
        <w:p w14:paraId="28BCC0F5" w14:textId="41EDCCC2" w:rsidR="00BC35FD" w:rsidRPr="00090F2C" w:rsidRDefault="002A7BB6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</w:rPr>
          </w:pPr>
          <w:hyperlink w:anchor="_Toc479160073" w:history="1">
            <w:r w:rsidR="00BC35FD" w:rsidRPr="00090F2C">
              <w:rPr>
                <w:rStyle w:val="Hipervnculo"/>
                <w:rFonts w:ascii="Arial" w:hAnsi="Arial" w:cs="Arial"/>
                <w:noProof/>
              </w:rPr>
              <w:t>TRANSITORIOS</w:t>
            </w:r>
            <w:r w:rsidR="00BC35FD" w:rsidRPr="00090F2C">
              <w:rPr>
                <w:rFonts w:ascii="Arial" w:hAnsi="Arial" w:cs="Arial"/>
                <w:noProof/>
                <w:webHidden/>
              </w:rPr>
              <w:tab/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begin"/>
            </w:r>
            <w:r w:rsidR="00BC35FD" w:rsidRPr="00090F2C">
              <w:rPr>
                <w:rFonts w:ascii="Arial" w:hAnsi="Arial" w:cs="Arial"/>
                <w:noProof/>
                <w:webHidden/>
              </w:rPr>
              <w:instrText xml:space="preserve"> PAGEREF _Toc479160073 \h </w:instrText>
            </w:r>
            <w:r w:rsidR="00BC35FD" w:rsidRPr="00090F2C">
              <w:rPr>
                <w:rFonts w:ascii="Arial" w:hAnsi="Arial" w:cs="Arial"/>
                <w:noProof/>
                <w:webHidden/>
              </w:rPr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C35FD" w:rsidRPr="00090F2C">
              <w:rPr>
                <w:rFonts w:ascii="Arial" w:hAnsi="Arial" w:cs="Arial"/>
                <w:noProof/>
                <w:webHidden/>
              </w:rPr>
              <w:t>2</w:t>
            </w:r>
            <w:r w:rsidR="00A92D88">
              <w:rPr>
                <w:rFonts w:ascii="Arial" w:hAnsi="Arial" w:cs="Arial"/>
                <w:noProof/>
                <w:webHidden/>
              </w:rPr>
              <w:t>2</w:t>
            </w:r>
            <w:r w:rsidR="00BC35FD" w:rsidRPr="00090F2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43400E" w14:textId="77777777" w:rsidR="00BC35FD" w:rsidRPr="00090F2C" w:rsidRDefault="00BC35FD">
          <w:r w:rsidRPr="00090F2C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14:paraId="6AFD5D1B" w14:textId="77777777" w:rsidR="00BC35FD" w:rsidRPr="00090F2C" w:rsidRDefault="00BC35FD" w:rsidP="0089283E">
      <w:pPr>
        <w:spacing w:after="0"/>
        <w:jc w:val="both"/>
        <w:rPr>
          <w:rFonts w:ascii="Arial" w:hAnsi="Arial" w:cs="Arial"/>
        </w:rPr>
      </w:pPr>
    </w:p>
    <w:p w14:paraId="14E9D71D" w14:textId="77777777" w:rsidR="00745360" w:rsidRPr="00090F2C" w:rsidRDefault="00745360">
      <w:pPr>
        <w:spacing w:after="160" w:line="259" w:lineRule="auto"/>
        <w:rPr>
          <w:rFonts w:ascii="Arial" w:hAnsi="Arial" w:cs="Arial"/>
          <w:b/>
          <w:noProof/>
          <w:color w:val="00863D"/>
          <w:lang w:eastAsia="es-MX"/>
        </w:rPr>
      </w:pPr>
      <w:r w:rsidRPr="00090F2C">
        <w:rPr>
          <w:rFonts w:ascii="Arial" w:hAnsi="Arial" w:cs="Arial"/>
          <w:b/>
          <w:noProof/>
          <w:color w:val="00863D"/>
          <w:lang w:eastAsia="es-MX"/>
        </w:rPr>
        <w:br w:type="page"/>
      </w:r>
    </w:p>
    <w:p w14:paraId="69EE2237" w14:textId="77777777" w:rsidR="0041220E" w:rsidRPr="00090F2C" w:rsidRDefault="00BC7FF9" w:rsidP="00BC35FD">
      <w:pPr>
        <w:pStyle w:val="Ttulo1"/>
        <w:rPr>
          <w:rFonts w:ascii="Arial" w:hAnsi="Arial" w:cs="Arial"/>
          <w:b/>
          <w:color w:val="008700"/>
          <w:sz w:val="24"/>
          <w:szCs w:val="24"/>
        </w:rPr>
      </w:pPr>
      <w:bookmarkStart w:id="0" w:name="_Toc479160062"/>
      <w:r w:rsidRPr="00090F2C">
        <w:rPr>
          <w:rFonts w:ascii="Arial" w:hAnsi="Arial" w:cs="Arial"/>
          <w:b/>
          <w:color w:val="008700"/>
          <w:sz w:val="24"/>
          <w:szCs w:val="24"/>
        </w:rPr>
        <w:lastRenderedPageBreak/>
        <w:t>Presentación___</w:t>
      </w:r>
      <w:r w:rsidR="0041220E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</w:t>
      </w:r>
      <w:bookmarkEnd w:id="0"/>
    </w:p>
    <w:p w14:paraId="6FA37809" w14:textId="1593E09D" w:rsidR="00D84316" w:rsidRPr="00090F2C" w:rsidRDefault="00014DFD" w:rsidP="003E1B94">
      <w:pPr>
        <w:spacing w:before="240" w:after="240" w:line="360" w:lineRule="auto"/>
        <w:ind w:right="261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El </w:t>
      </w:r>
      <w:r w:rsidR="003B36C5" w:rsidRPr="00090F2C">
        <w:rPr>
          <w:rFonts w:ascii="Arial" w:hAnsi="Arial" w:cs="Arial"/>
        </w:rPr>
        <w:t xml:space="preserve">Reglamento Interno </w:t>
      </w:r>
      <w:r w:rsidR="003E1B94" w:rsidRPr="00090F2C">
        <w:rPr>
          <w:rFonts w:ascii="Arial" w:hAnsi="Arial" w:cs="Arial"/>
        </w:rPr>
        <w:t xml:space="preserve">y el Acuerdo General de Administración </w:t>
      </w:r>
      <w:r w:rsidR="003B36C5" w:rsidRPr="00090F2C">
        <w:rPr>
          <w:rFonts w:ascii="Arial" w:hAnsi="Arial" w:cs="Arial"/>
        </w:rPr>
        <w:t xml:space="preserve">del Tribunal Electoral del Poder Judicial de la Federación </w:t>
      </w:r>
      <w:r w:rsidR="003E1B94" w:rsidRPr="00090F2C">
        <w:rPr>
          <w:rFonts w:ascii="Arial" w:hAnsi="Arial" w:cs="Arial"/>
        </w:rPr>
        <w:t xml:space="preserve">establecen que </w:t>
      </w:r>
      <w:r w:rsidR="003B36C5" w:rsidRPr="00090F2C">
        <w:rPr>
          <w:rFonts w:ascii="Arial" w:hAnsi="Arial" w:cs="Arial"/>
        </w:rPr>
        <w:t xml:space="preserve">la Dirección General de Administración Regional </w:t>
      </w:r>
      <w:r w:rsidR="003E1B94" w:rsidRPr="00090F2C">
        <w:rPr>
          <w:rFonts w:ascii="Arial" w:hAnsi="Arial" w:cs="Arial"/>
        </w:rPr>
        <w:t>e</w:t>
      </w:r>
      <w:r w:rsidR="003B36C5" w:rsidRPr="00090F2C">
        <w:rPr>
          <w:rFonts w:ascii="Arial" w:hAnsi="Arial" w:cs="Arial"/>
        </w:rPr>
        <w:t xml:space="preserve">s </w:t>
      </w:r>
      <w:r w:rsidR="003E1B94" w:rsidRPr="00090F2C">
        <w:rPr>
          <w:rFonts w:ascii="Arial" w:hAnsi="Arial" w:cs="Arial"/>
        </w:rPr>
        <w:t xml:space="preserve">el área </w:t>
      </w:r>
      <w:r w:rsidR="003B36C5" w:rsidRPr="00090F2C">
        <w:rPr>
          <w:rFonts w:ascii="Arial" w:hAnsi="Arial" w:cs="Arial"/>
        </w:rPr>
        <w:t>encarga</w:t>
      </w:r>
      <w:r w:rsidR="003E1B94" w:rsidRPr="00090F2C">
        <w:rPr>
          <w:rFonts w:ascii="Arial" w:hAnsi="Arial" w:cs="Arial"/>
        </w:rPr>
        <w:t>da</w:t>
      </w:r>
      <w:r w:rsidR="003B36C5" w:rsidRPr="00090F2C">
        <w:rPr>
          <w:rFonts w:ascii="Arial" w:hAnsi="Arial" w:cs="Arial"/>
        </w:rPr>
        <w:t xml:space="preserve"> del enlace permanente entre las Salas Regionales </w:t>
      </w:r>
      <w:r w:rsidR="00926FE0">
        <w:rPr>
          <w:rFonts w:ascii="Arial" w:hAnsi="Arial" w:cs="Arial"/>
        </w:rPr>
        <w:t>c</w:t>
      </w:r>
      <w:r w:rsidR="00926FE0" w:rsidRPr="00090F2C">
        <w:rPr>
          <w:rFonts w:ascii="Arial" w:hAnsi="Arial" w:cs="Arial"/>
        </w:rPr>
        <w:t>oordinaciones</w:t>
      </w:r>
      <w:r w:rsidR="003B36C5" w:rsidRPr="00090F2C">
        <w:rPr>
          <w:rFonts w:ascii="Arial" w:hAnsi="Arial" w:cs="Arial"/>
        </w:rPr>
        <w:t xml:space="preserve">, </w:t>
      </w:r>
      <w:r w:rsidR="00926FE0">
        <w:rPr>
          <w:rFonts w:ascii="Arial" w:hAnsi="Arial" w:cs="Arial"/>
        </w:rPr>
        <w:t>d</w:t>
      </w:r>
      <w:r w:rsidR="00926FE0" w:rsidRPr="00090F2C">
        <w:rPr>
          <w:rFonts w:ascii="Arial" w:hAnsi="Arial" w:cs="Arial"/>
        </w:rPr>
        <w:t xml:space="preserve">irecciones </w:t>
      </w:r>
      <w:r w:rsidR="00926FE0">
        <w:rPr>
          <w:rFonts w:ascii="Arial" w:hAnsi="Arial" w:cs="Arial"/>
        </w:rPr>
        <w:t>g</w:t>
      </w:r>
      <w:r w:rsidR="00926FE0" w:rsidRPr="00090F2C">
        <w:rPr>
          <w:rFonts w:ascii="Arial" w:hAnsi="Arial" w:cs="Arial"/>
        </w:rPr>
        <w:t>enerales</w:t>
      </w:r>
      <w:r w:rsidR="00507C06" w:rsidRPr="00090F2C">
        <w:rPr>
          <w:rFonts w:ascii="Arial" w:hAnsi="Arial" w:cs="Arial"/>
        </w:rPr>
        <w:t xml:space="preserve">, </w:t>
      </w:r>
      <w:r w:rsidR="00926FE0">
        <w:rPr>
          <w:rFonts w:ascii="Arial" w:hAnsi="Arial" w:cs="Arial"/>
        </w:rPr>
        <w:t>u</w:t>
      </w:r>
      <w:r w:rsidR="00926FE0" w:rsidRPr="00090F2C">
        <w:rPr>
          <w:rFonts w:ascii="Arial" w:hAnsi="Arial" w:cs="Arial"/>
        </w:rPr>
        <w:t xml:space="preserve">nidades </w:t>
      </w:r>
      <w:r w:rsidR="003B36C5" w:rsidRPr="00090F2C">
        <w:rPr>
          <w:rFonts w:ascii="Arial" w:hAnsi="Arial" w:cs="Arial"/>
        </w:rPr>
        <w:t xml:space="preserve">de </w:t>
      </w:r>
      <w:r w:rsidR="00926FE0">
        <w:rPr>
          <w:rFonts w:ascii="Arial" w:hAnsi="Arial" w:cs="Arial"/>
        </w:rPr>
        <w:t>a</w:t>
      </w:r>
      <w:r w:rsidR="00926FE0" w:rsidRPr="00090F2C">
        <w:rPr>
          <w:rFonts w:ascii="Arial" w:hAnsi="Arial" w:cs="Arial"/>
        </w:rPr>
        <w:t xml:space="preserve">poyo </w:t>
      </w:r>
      <w:r w:rsidR="003B36C5" w:rsidRPr="00090F2C">
        <w:rPr>
          <w:rFonts w:ascii="Arial" w:hAnsi="Arial" w:cs="Arial"/>
        </w:rPr>
        <w:t xml:space="preserve">y </w:t>
      </w:r>
      <w:r w:rsidR="00926FE0">
        <w:rPr>
          <w:rFonts w:ascii="Arial" w:hAnsi="Arial" w:cs="Arial"/>
        </w:rPr>
        <w:t>ó</w:t>
      </w:r>
      <w:r w:rsidR="00926FE0" w:rsidRPr="00090F2C">
        <w:rPr>
          <w:rFonts w:ascii="Arial" w:hAnsi="Arial" w:cs="Arial"/>
        </w:rPr>
        <w:t xml:space="preserve">rganos </w:t>
      </w:r>
      <w:r w:rsidR="00926FE0">
        <w:rPr>
          <w:rFonts w:ascii="Arial" w:hAnsi="Arial" w:cs="Arial"/>
        </w:rPr>
        <w:t>a</w:t>
      </w:r>
      <w:r w:rsidR="00926FE0" w:rsidRPr="00090F2C">
        <w:rPr>
          <w:rFonts w:ascii="Arial" w:hAnsi="Arial" w:cs="Arial"/>
        </w:rPr>
        <w:t xml:space="preserve">uxiliares </w:t>
      </w:r>
      <w:r w:rsidR="003B36C5" w:rsidRPr="00090F2C">
        <w:rPr>
          <w:rFonts w:ascii="Arial" w:hAnsi="Arial" w:cs="Arial"/>
        </w:rPr>
        <w:t xml:space="preserve">del Tribunal Electoral, a efecto de orientar a las </w:t>
      </w:r>
      <w:r w:rsidR="00926FE0">
        <w:rPr>
          <w:rFonts w:ascii="Arial" w:hAnsi="Arial" w:cs="Arial"/>
        </w:rPr>
        <w:t>d</w:t>
      </w:r>
      <w:r w:rsidR="00926FE0" w:rsidRPr="00090F2C">
        <w:rPr>
          <w:rFonts w:ascii="Arial" w:hAnsi="Arial" w:cs="Arial"/>
        </w:rPr>
        <w:t xml:space="preserve">elegaciones </w:t>
      </w:r>
      <w:r w:rsidR="00926FE0">
        <w:rPr>
          <w:rFonts w:ascii="Arial" w:hAnsi="Arial" w:cs="Arial"/>
        </w:rPr>
        <w:t>a</w:t>
      </w:r>
      <w:r w:rsidR="00926FE0" w:rsidRPr="00090F2C">
        <w:rPr>
          <w:rFonts w:ascii="Arial" w:hAnsi="Arial" w:cs="Arial"/>
        </w:rPr>
        <w:t xml:space="preserve">dministrativas </w:t>
      </w:r>
      <w:r w:rsidR="003B36C5" w:rsidRPr="00090F2C">
        <w:rPr>
          <w:rFonts w:ascii="Arial" w:hAnsi="Arial" w:cs="Arial"/>
        </w:rPr>
        <w:t>en el</w:t>
      </w:r>
      <w:r w:rsidR="003E1B94" w:rsidRPr="00090F2C">
        <w:rPr>
          <w:rFonts w:ascii="Arial" w:hAnsi="Arial" w:cs="Arial"/>
        </w:rPr>
        <w:t xml:space="preserve"> cumplimiento de sus facultades, así como </w:t>
      </w:r>
      <w:r w:rsidR="008542B4" w:rsidRPr="00090F2C">
        <w:rPr>
          <w:rFonts w:ascii="Arial" w:hAnsi="Arial" w:cs="Arial"/>
        </w:rPr>
        <w:t xml:space="preserve">asesorarlas </w:t>
      </w:r>
      <w:r w:rsidR="00D84316" w:rsidRPr="00090F2C">
        <w:rPr>
          <w:rFonts w:ascii="Arial" w:hAnsi="Arial" w:cs="Arial"/>
        </w:rPr>
        <w:t>en materia de administración de los recursos humanos, materiales</w:t>
      </w:r>
      <w:r w:rsidR="003E1B94" w:rsidRPr="00090F2C">
        <w:rPr>
          <w:rFonts w:ascii="Arial" w:hAnsi="Arial" w:cs="Arial"/>
        </w:rPr>
        <w:t>,</w:t>
      </w:r>
      <w:r w:rsidR="00D84316" w:rsidRPr="00090F2C">
        <w:rPr>
          <w:rFonts w:ascii="Arial" w:hAnsi="Arial" w:cs="Arial"/>
        </w:rPr>
        <w:t xml:space="preserve"> financieros</w:t>
      </w:r>
      <w:r w:rsidR="003E1B94" w:rsidRPr="00090F2C">
        <w:rPr>
          <w:rFonts w:ascii="Arial" w:hAnsi="Arial" w:cs="Arial"/>
        </w:rPr>
        <w:t>,</w:t>
      </w:r>
      <w:r w:rsidR="00D84316" w:rsidRPr="00090F2C">
        <w:rPr>
          <w:rFonts w:ascii="Arial" w:hAnsi="Arial" w:cs="Arial"/>
        </w:rPr>
        <w:t xml:space="preserve"> mantenimiento, servicios generales y de protección institucional.</w:t>
      </w:r>
    </w:p>
    <w:p w14:paraId="6D40EC39" w14:textId="77777777" w:rsidR="003B3B36" w:rsidRPr="00090F2C" w:rsidRDefault="003B3B36" w:rsidP="003B3B36">
      <w:pPr>
        <w:spacing w:before="240" w:after="240" w:line="360" w:lineRule="auto"/>
        <w:ind w:right="261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Por tanto, resulta necesario documentar los procedimientos administrativos de la Dirección General de Administración Regional para el desarrollo de sus principales atribuciones consistentes en la asesoría, el enlace entre éstas y las áreas centrales del Tribunal Electoral del Poder Judicial de la Federación, así como el seguimiento al presupuesto asignado y los programas establecidos para el cumplimiento de las metas institucionales.</w:t>
      </w:r>
    </w:p>
    <w:p w14:paraId="6EB349C1" w14:textId="592C13EF" w:rsidR="00CF4296" w:rsidRPr="00090F2C" w:rsidRDefault="003B3B36" w:rsidP="003B3B36">
      <w:pPr>
        <w:spacing w:before="240" w:after="240" w:line="360" w:lineRule="auto"/>
        <w:ind w:right="261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La asesoría que proporciona la Dirección General de Administración Regional tiene por objeto </w:t>
      </w:r>
      <w:r w:rsidR="00C21DAF" w:rsidRPr="00090F2C">
        <w:rPr>
          <w:rFonts w:ascii="Arial" w:hAnsi="Arial" w:cs="Arial"/>
        </w:rPr>
        <w:t xml:space="preserve">apoyar a </w:t>
      </w:r>
      <w:r w:rsidRPr="00090F2C">
        <w:rPr>
          <w:rFonts w:ascii="Arial" w:hAnsi="Arial" w:cs="Arial"/>
        </w:rPr>
        <w:t xml:space="preserve">las personas titulares de las </w:t>
      </w:r>
      <w:r w:rsidR="00926FE0">
        <w:rPr>
          <w:rFonts w:ascii="Arial" w:hAnsi="Arial" w:cs="Arial"/>
        </w:rPr>
        <w:t>d</w:t>
      </w:r>
      <w:r w:rsidR="00926FE0" w:rsidRPr="00090F2C">
        <w:rPr>
          <w:rFonts w:ascii="Arial" w:hAnsi="Arial" w:cs="Arial"/>
        </w:rPr>
        <w:t xml:space="preserve">elegaciones </w:t>
      </w:r>
      <w:r w:rsidR="00926FE0">
        <w:rPr>
          <w:rFonts w:ascii="Arial" w:hAnsi="Arial" w:cs="Arial"/>
        </w:rPr>
        <w:t>a</w:t>
      </w:r>
      <w:r w:rsidR="00926FE0" w:rsidRPr="00090F2C">
        <w:rPr>
          <w:rFonts w:ascii="Arial" w:hAnsi="Arial" w:cs="Arial"/>
        </w:rPr>
        <w:t>dministrativas</w:t>
      </w:r>
      <w:r w:rsidR="00CF4296" w:rsidRPr="00090F2C">
        <w:rPr>
          <w:rFonts w:ascii="Arial" w:hAnsi="Arial" w:cs="Arial"/>
        </w:rPr>
        <w:t>,</w:t>
      </w:r>
      <w:r w:rsidRPr="00090F2C">
        <w:rPr>
          <w:rFonts w:ascii="Arial" w:hAnsi="Arial" w:cs="Arial"/>
        </w:rPr>
        <w:t xml:space="preserve"> </w:t>
      </w:r>
      <w:r w:rsidR="000668F0">
        <w:rPr>
          <w:rFonts w:ascii="Arial" w:hAnsi="Arial" w:cs="Arial"/>
        </w:rPr>
        <w:t>cuando lo</w:t>
      </w:r>
      <w:r w:rsidR="00CF4296" w:rsidRPr="00090F2C">
        <w:rPr>
          <w:rFonts w:ascii="Arial" w:hAnsi="Arial" w:cs="Arial"/>
        </w:rPr>
        <w:t xml:space="preserve"> soliciten, en la revisión de</w:t>
      </w:r>
      <w:r w:rsidR="00A603B5" w:rsidRPr="00090F2C">
        <w:rPr>
          <w:rFonts w:ascii="Arial" w:hAnsi="Arial" w:cs="Arial"/>
        </w:rPr>
        <w:t xml:space="preserve">l </w:t>
      </w:r>
      <w:r w:rsidR="00CF4296" w:rsidRPr="00090F2C">
        <w:rPr>
          <w:rFonts w:ascii="Arial" w:hAnsi="Arial" w:cs="Arial"/>
        </w:rPr>
        <w:t>cumplimiento de las disposiciones legales que deba</w:t>
      </w:r>
      <w:r w:rsidR="00A603B5" w:rsidRPr="00090F2C">
        <w:rPr>
          <w:rFonts w:ascii="Arial" w:hAnsi="Arial" w:cs="Arial"/>
        </w:rPr>
        <w:t>n</w:t>
      </w:r>
      <w:r w:rsidR="00CF4296" w:rsidRPr="00090F2C">
        <w:rPr>
          <w:rFonts w:ascii="Arial" w:hAnsi="Arial" w:cs="Arial"/>
        </w:rPr>
        <w:t xml:space="preserve"> aplicar</w:t>
      </w:r>
      <w:r w:rsidR="00A603B5" w:rsidRPr="00090F2C">
        <w:rPr>
          <w:rFonts w:ascii="Arial" w:hAnsi="Arial" w:cs="Arial"/>
        </w:rPr>
        <w:t xml:space="preserve"> al caso concreto, así como del trámite que se deba seguir</w:t>
      </w:r>
      <w:r w:rsidR="00CF4296" w:rsidRPr="00090F2C">
        <w:rPr>
          <w:rFonts w:ascii="Arial" w:hAnsi="Arial" w:cs="Arial"/>
        </w:rPr>
        <w:t>.</w:t>
      </w:r>
    </w:p>
    <w:p w14:paraId="6F216579" w14:textId="6A06B3B4" w:rsidR="00A603B5" w:rsidRPr="00090F2C" w:rsidRDefault="00CF4296" w:rsidP="003B3B36">
      <w:pPr>
        <w:spacing w:before="240" w:after="240" w:line="360" w:lineRule="auto"/>
        <w:ind w:right="261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Por cuanto hace </w:t>
      </w:r>
      <w:r w:rsidR="00A603B5" w:rsidRPr="00090F2C">
        <w:rPr>
          <w:rFonts w:ascii="Arial" w:hAnsi="Arial" w:cs="Arial"/>
        </w:rPr>
        <w:t>al enlace, e</w:t>
      </w:r>
      <w:r w:rsidR="00C643D2" w:rsidRPr="00090F2C">
        <w:rPr>
          <w:rFonts w:ascii="Arial" w:hAnsi="Arial" w:cs="Arial"/>
        </w:rPr>
        <w:t>s</w:t>
      </w:r>
      <w:r w:rsidR="00A603B5" w:rsidRPr="00090F2C">
        <w:rPr>
          <w:rFonts w:ascii="Arial" w:hAnsi="Arial" w:cs="Arial"/>
        </w:rPr>
        <w:t xml:space="preserve"> la actividad que realiza la Dirección General de Administración Regional para apoyar a la</w:t>
      </w:r>
      <w:r w:rsidR="00463A68">
        <w:rPr>
          <w:rFonts w:ascii="Arial" w:hAnsi="Arial" w:cs="Arial"/>
        </w:rPr>
        <w:t>s</w:t>
      </w:r>
      <w:r w:rsidR="00A603B5" w:rsidRPr="00090F2C">
        <w:rPr>
          <w:rFonts w:ascii="Arial" w:hAnsi="Arial" w:cs="Arial"/>
        </w:rPr>
        <w:t xml:space="preserve"> </w:t>
      </w:r>
      <w:r w:rsidR="00E84017">
        <w:rPr>
          <w:rFonts w:ascii="Arial" w:hAnsi="Arial" w:cs="Arial"/>
        </w:rPr>
        <w:t>d</w:t>
      </w:r>
      <w:r w:rsidR="00E84017" w:rsidRPr="00090F2C">
        <w:rPr>
          <w:rFonts w:ascii="Arial" w:hAnsi="Arial" w:cs="Arial"/>
        </w:rPr>
        <w:t xml:space="preserve">elegaciones </w:t>
      </w:r>
      <w:r w:rsidR="00E84017">
        <w:rPr>
          <w:rFonts w:ascii="Arial" w:hAnsi="Arial" w:cs="Arial"/>
        </w:rPr>
        <w:t>a</w:t>
      </w:r>
      <w:r w:rsidR="00E84017" w:rsidRPr="00090F2C">
        <w:rPr>
          <w:rFonts w:ascii="Arial" w:hAnsi="Arial" w:cs="Arial"/>
        </w:rPr>
        <w:t xml:space="preserve">dministrativas </w:t>
      </w:r>
      <w:r w:rsidR="00E84017">
        <w:rPr>
          <w:rFonts w:ascii="Arial" w:hAnsi="Arial" w:cs="Arial"/>
        </w:rPr>
        <w:t xml:space="preserve">en </w:t>
      </w:r>
      <w:r w:rsidR="00A603B5" w:rsidRPr="00090F2C">
        <w:rPr>
          <w:rFonts w:ascii="Arial" w:hAnsi="Arial" w:cs="Arial"/>
        </w:rPr>
        <w:t>la atención de los requerimientos que formul</w:t>
      </w:r>
      <w:r w:rsidR="00463A68">
        <w:rPr>
          <w:rFonts w:ascii="Arial" w:hAnsi="Arial" w:cs="Arial"/>
        </w:rPr>
        <w:t>e</w:t>
      </w:r>
      <w:r w:rsidR="00A603B5" w:rsidRPr="00090F2C">
        <w:rPr>
          <w:rFonts w:ascii="Arial" w:hAnsi="Arial" w:cs="Arial"/>
        </w:rPr>
        <w:t>n a las áreas centrales para el buen funcionamiento de las Salas Regionales; este procedimiento considera el seguimiento de la petición con objeto de garantizar su respuesta oportuna.</w:t>
      </w:r>
    </w:p>
    <w:p w14:paraId="6F3ED69A" w14:textId="302EABE4" w:rsidR="00A603B5" w:rsidRPr="00090F2C" w:rsidRDefault="00A603B5" w:rsidP="003B3B36">
      <w:pPr>
        <w:spacing w:before="240" w:after="240" w:line="360" w:lineRule="auto"/>
        <w:ind w:right="261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El seguimiento presupuestal y de </w:t>
      </w:r>
      <w:r w:rsidR="009D29BA" w:rsidRPr="00090F2C">
        <w:rPr>
          <w:rFonts w:ascii="Arial" w:hAnsi="Arial" w:cs="Arial"/>
        </w:rPr>
        <w:t>los programas institucion</w:t>
      </w:r>
      <w:r w:rsidR="00463A68">
        <w:rPr>
          <w:rFonts w:ascii="Arial" w:hAnsi="Arial" w:cs="Arial"/>
        </w:rPr>
        <w:t>ales</w:t>
      </w:r>
      <w:r w:rsidR="009D29BA" w:rsidRPr="00090F2C">
        <w:rPr>
          <w:rFonts w:ascii="Arial" w:hAnsi="Arial" w:cs="Arial"/>
        </w:rPr>
        <w:t xml:space="preserve"> tiene por objeto apoyar a las </w:t>
      </w:r>
      <w:r w:rsidR="00926FE0">
        <w:rPr>
          <w:rFonts w:ascii="Arial" w:hAnsi="Arial" w:cs="Arial"/>
        </w:rPr>
        <w:t>d</w:t>
      </w:r>
      <w:r w:rsidR="00926FE0" w:rsidRPr="00090F2C">
        <w:rPr>
          <w:rFonts w:ascii="Arial" w:hAnsi="Arial" w:cs="Arial"/>
        </w:rPr>
        <w:t xml:space="preserve">elegaciones </w:t>
      </w:r>
      <w:r w:rsidR="00926FE0">
        <w:rPr>
          <w:rFonts w:ascii="Arial" w:hAnsi="Arial" w:cs="Arial"/>
        </w:rPr>
        <w:t>a</w:t>
      </w:r>
      <w:r w:rsidR="00926FE0" w:rsidRPr="00090F2C">
        <w:rPr>
          <w:rFonts w:ascii="Arial" w:hAnsi="Arial" w:cs="Arial"/>
        </w:rPr>
        <w:t xml:space="preserve">dministrativas </w:t>
      </w:r>
      <w:r w:rsidR="009D29BA" w:rsidRPr="00090F2C">
        <w:rPr>
          <w:rFonts w:ascii="Arial" w:hAnsi="Arial" w:cs="Arial"/>
        </w:rPr>
        <w:t>en la evolución presupuestal, así como el cumplimiento de las metas establecidas</w:t>
      </w:r>
      <w:r w:rsidR="00F745AD">
        <w:rPr>
          <w:rFonts w:ascii="Arial" w:hAnsi="Arial" w:cs="Arial"/>
        </w:rPr>
        <w:t xml:space="preserve"> en los programas anuales de trabajo, de adquisiciones y de ejecución</w:t>
      </w:r>
      <w:r w:rsidR="009D29BA" w:rsidRPr="00090F2C">
        <w:rPr>
          <w:rFonts w:ascii="Arial" w:hAnsi="Arial" w:cs="Arial"/>
        </w:rPr>
        <w:t>, a fin de identificar desviaciones que permita</w:t>
      </w:r>
      <w:r w:rsidR="00463A68">
        <w:rPr>
          <w:rFonts w:ascii="Arial" w:hAnsi="Arial" w:cs="Arial"/>
        </w:rPr>
        <w:t>n</w:t>
      </w:r>
      <w:r w:rsidR="009D29BA" w:rsidRPr="00090F2C">
        <w:rPr>
          <w:rFonts w:ascii="Arial" w:hAnsi="Arial" w:cs="Arial"/>
        </w:rPr>
        <w:t xml:space="preserve"> tomar las medidas correctivas que correspondan.</w:t>
      </w:r>
    </w:p>
    <w:p w14:paraId="58BBD7B1" w14:textId="462DBAAD" w:rsidR="00894B31" w:rsidRPr="00090F2C" w:rsidRDefault="009D29BA" w:rsidP="00894B31">
      <w:pPr>
        <w:spacing w:before="240" w:after="240" w:line="360" w:lineRule="auto"/>
        <w:ind w:right="261"/>
        <w:jc w:val="both"/>
        <w:rPr>
          <w:rFonts w:ascii="Arial" w:hAnsi="Arial" w:cs="Arial"/>
          <w:lang w:eastAsia="es-MX"/>
        </w:rPr>
      </w:pPr>
      <w:r w:rsidRPr="00090F2C">
        <w:rPr>
          <w:rFonts w:ascii="Arial" w:hAnsi="Arial" w:cs="Arial"/>
        </w:rPr>
        <w:t>Derivado de lo anterior, s</w:t>
      </w:r>
      <w:r w:rsidR="00507C06" w:rsidRPr="00090F2C">
        <w:rPr>
          <w:rFonts w:ascii="Arial" w:hAnsi="Arial" w:cs="Arial"/>
        </w:rPr>
        <w:t xml:space="preserve">e </w:t>
      </w:r>
      <w:r w:rsidR="005C1368" w:rsidRPr="00090F2C">
        <w:rPr>
          <w:rFonts w:ascii="Arial" w:hAnsi="Arial" w:cs="Arial"/>
        </w:rPr>
        <w:t xml:space="preserve">elaboró el </w:t>
      </w:r>
      <w:r w:rsidR="003E1B94" w:rsidRPr="00090F2C">
        <w:rPr>
          <w:rFonts w:ascii="Arial" w:hAnsi="Arial" w:cs="Arial"/>
        </w:rPr>
        <w:t xml:space="preserve">presente manual </w:t>
      </w:r>
      <w:r w:rsidR="00D775B6" w:rsidRPr="00090F2C">
        <w:rPr>
          <w:rFonts w:ascii="Arial" w:hAnsi="Arial" w:cs="Arial"/>
        </w:rPr>
        <w:t>con el</w:t>
      </w:r>
      <w:r w:rsidR="00727F60" w:rsidRPr="00090F2C">
        <w:rPr>
          <w:rFonts w:ascii="Arial" w:hAnsi="Arial" w:cs="Arial"/>
        </w:rPr>
        <w:t xml:space="preserve"> </w:t>
      </w:r>
      <w:r w:rsidR="00D775B6" w:rsidRPr="00090F2C">
        <w:rPr>
          <w:rFonts w:ascii="Arial" w:hAnsi="Arial" w:cs="Arial"/>
        </w:rPr>
        <w:t>objeto</w:t>
      </w:r>
      <w:r w:rsidR="00727F60" w:rsidRPr="00090F2C">
        <w:rPr>
          <w:rFonts w:ascii="Arial" w:hAnsi="Arial" w:cs="Arial"/>
        </w:rPr>
        <w:t xml:space="preserve"> </w:t>
      </w:r>
      <w:r w:rsidR="003E1B94" w:rsidRPr="00090F2C">
        <w:rPr>
          <w:rFonts w:ascii="Arial" w:hAnsi="Arial" w:cs="Arial"/>
        </w:rPr>
        <w:t xml:space="preserve">de </w:t>
      </w:r>
      <w:r w:rsidR="00D84316" w:rsidRPr="00090F2C">
        <w:rPr>
          <w:rFonts w:ascii="Arial" w:hAnsi="Arial" w:cs="Arial"/>
        </w:rPr>
        <w:t>integrar un marco normativo idóneo que permita determinar l</w:t>
      </w:r>
      <w:r w:rsidR="00481722" w:rsidRPr="00090F2C">
        <w:rPr>
          <w:rFonts w:ascii="Arial" w:hAnsi="Arial" w:cs="Arial"/>
        </w:rPr>
        <w:t xml:space="preserve">os tramos </w:t>
      </w:r>
      <w:r w:rsidR="00D84316" w:rsidRPr="00090F2C">
        <w:rPr>
          <w:rFonts w:ascii="Arial" w:hAnsi="Arial" w:cs="Arial"/>
          <w:lang w:eastAsia="es-MX"/>
        </w:rPr>
        <w:t xml:space="preserve">de control a fin de proporcionar un grado de seguridad razonable en la consecución de los objetivos </w:t>
      </w:r>
      <w:r w:rsidR="003E1B94" w:rsidRPr="00090F2C">
        <w:rPr>
          <w:rFonts w:ascii="Arial" w:hAnsi="Arial" w:cs="Arial"/>
          <w:lang w:eastAsia="es-MX"/>
        </w:rPr>
        <w:t>de la Dirección General de Administración Regional, contribuyendo a</w:t>
      </w:r>
      <w:r w:rsidR="00580CC1" w:rsidRPr="00090F2C">
        <w:rPr>
          <w:rFonts w:ascii="Arial" w:hAnsi="Arial" w:cs="Arial"/>
          <w:lang w:eastAsia="es-MX"/>
        </w:rPr>
        <w:t>l</w:t>
      </w:r>
      <w:r w:rsidR="00580CC1" w:rsidRPr="00090F2C">
        <w:t xml:space="preserve"> </w:t>
      </w:r>
      <w:r w:rsidR="00580CC1" w:rsidRPr="00090F2C">
        <w:rPr>
          <w:rFonts w:ascii="Arial" w:hAnsi="Arial" w:cs="Arial"/>
          <w:lang w:eastAsia="es-MX"/>
        </w:rPr>
        <w:t>logro de la visión y la misión institucionales.</w:t>
      </w:r>
    </w:p>
    <w:p w14:paraId="394E83FB" w14:textId="77777777" w:rsidR="00D84316" w:rsidRPr="00090F2C" w:rsidRDefault="00745360" w:rsidP="00894B31">
      <w:pPr>
        <w:spacing w:before="240" w:after="240" w:line="360" w:lineRule="auto"/>
        <w:ind w:right="261"/>
        <w:jc w:val="both"/>
        <w:rPr>
          <w:rFonts w:ascii="Arial" w:hAnsi="Arial" w:cs="Arial"/>
          <w:b/>
          <w:color w:val="006600"/>
        </w:rPr>
      </w:pPr>
      <w:r w:rsidRPr="00090F2C">
        <w:rPr>
          <w:rFonts w:ascii="Arial" w:hAnsi="Arial" w:cs="Arial"/>
          <w:b/>
          <w:color w:val="006600"/>
        </w:rPr>
        <w:br w:type="page"/>
      </w:r>
    </w:p>
    <w:p w14:paraId="142A167E" w14:textId="77777777" w:rsidR="0041220E" w:rsidRPr="00090F2C" w:rsidRDefault="00BC7FF9" w:rsidP="00BC35FD">
      <w:pPr>
        <w:pStyle w:val="Ttulo1"/>
        <w:rPr>
          <w:rFonts w:ascii="Arial" w:hAnsi="Arial" w:cs="Arial"/>
          <w:b/>
          <w:color w:val="008700"/>
          <w:sz w:val="24"/>
          <w:szCs w:val="24"/>
        </w:rPr>
      </w:pPr>
      <w:bookmarkStart w:id="1" w:name="_Toc479160063"/>
      <w:r w:rsidRPr="00090F2C">
        <w:rPr>
          <w:rFonts w:ascii="Arial" w:hAnsi="Arial" w:cs="Arial"/>
          <w:b/>
          <w:color w:val="008700"/>
          <w:sz w:val="24"/>
          <w:szCs w:val="24"/>
        </w:rPr>
        <w:t>Objetivo___</w:t>
      </w:r>
      <w:r w:rsidR="0041220E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________________________________________________________</w:t>
      </w:r>
      <w:bookmarkEnd w:id="1"/>
    </w:p>
    <w:p w14:paraId="2DAD9F3D" w14:textId="77777777" w:rsidR="00145C04" w:rsidRPr="00090F2C" w:rsidRDefault="00145C04" w:rsidP="00145C04">
      <w:pPr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color w:val="000000"/>
        </w:rPr>
      </w:pPr>
      <w:r w:rsidRPr="00090F2C">
        <w:rPr>
          <w:rFonts w:ascii="Arial" w:hAnsi="Arial" w:cs="Arial"/>
        </w:rPr>
        <w:t xml:space="preserve">Contar con un instrumento normativo que </w:t>
      </w:r>
      <w:r w:rsidR="00C9164C" w:rsidRPr="00090F2C">
        <w:rPr>
          <w:rFonts w:ascii="Arial" w:hAnsi="Arial" w:cs="Arial"/>
        </w:rPr>
        <w:t xml:space="preserve">permita </w:t>
      </w:r>
      <w:r w:rsidRPr="00090F2C">
        <w:rPr>
          <w:rFonts w:ascii="Arial" w:hAnsi="Arial" w:cs="Arial"/>
        </w:rPr>
        <w:t>establec</w:t>
      </w:r>
      <w:r w:rsidR="00C9164C" w:rsidRPr="00090F2C">
        <w:rPr>
          <w:rFonts w:ascii="Arial" w:hAnsi="Arial" w:cs="Arial"/>
        </w:rPr>
        <w:t xml:space="preserve">er los procedimientos a seguir respecto a las </w:t>
      </w:r>
      <w:r w:rsidRPr="00090F2C">
        <w:rPr>
          <w:rFonts w:ascii="Arial" w:hAnsi="Arial" w:cs="Arial"/>
        </w:rPr>
        <w:t>actividades y tareas para desarrolla</w:t>
      </w:r>
      <w:r w:rsidR="002759F2" w:rsidRPr="00090F2C">
        <w:rPr>
          <w:rFonts w:ascii="Arial" w:hAnsi="Arial" w:cs="Arial"/>
        </w:rPr>
        <w:t>r las atribuciones que tiene en</w:t>
      </w:r>
      <w:r w:rsidRPr="00090F2C">
        <w:rPr>
          <w:rFonts w:ascii="Arial" w:hAnsi="Arial" w:cs="Arial"/>
        </w:rPr>
        <w:t xml:space="preserve">comendadas la Dirección General de Administración Regional, </w:t>
      </w:r>
      <w:r w:rsidR="00926FE0">
        <w:rPr>
          <w:rFonts w:ascii="Arial" w:hAnsi="Arial" w:cs="Arial"/>
        </w:rPr>
        <w:t xml:space="preserve">en específico la asesoría, el enlace y seguimiento de requerimientos, así como el seguimiento presupuestal y programas institucionales, </w:t>
      </w:r>
      <w:r w:rsidR="000F03BA" w:rsidRPr="00090F2C">
        <w:rPr>
          <w:rFonts w:ascii="Arial" w:hAnsi="Arial" w:cs="Arial"/>
          <w:color w:val="000000"/>
        </w:rPr>
        <w:t xml:space="preserve">de conformidad </w:t>
      </w:r>
      <w:r w:rsidRPr="00090F2C">
        <w:rPr>
          <w:rFonts w:ascii="Arial" w:hAnsi="Arial" w:cs="Arial"/>
          <w:color w:val="000000"/>
        </w:rPr>
        <w:t>a los objetivos, programas y metas institucionales del Tribunal Electoral del Poder Judicial de la Federación.</w:t>
      </w:r>
    </w:p>
    <w:p w14:paraId="78C2BB3A" w14:textId="77777777" w:rsidR="0041220E" w:rsidRPr="00090F2C" w:rsidRDefault="0041220E" w:rsidP="0041220E">
      <w:pPr>
        <w:spacing w:after="0"/>
        <w:rPr>
          <w:rFonts w:ascii="Arial" w:hAnsi="Arial" w:cs="Arial"/>
          <w:b/>
        </w:rPr>
      </w:pPr>
    </w:p>
    <w:p w14:paraId="619598A1" w14:textId="77777777" w:rsidR="0041220E" w:rsidRPr="00090F2C" w:rsidRDefault="0041220E" w:rsidP="0041220E">
      <w:pPr>
        <w:spacing w:after="0"/>
        <w:rPr>
          <w:rFonts w:ascii="Arial" w:hAnsi="Arial" w:cs="Arial"/>
          <w:b/>
        </w:rPr>
      </w:pPr>
    </w:p>
    <w:p w14:paraId="430D3C5E" w14:textId="77777777" w:rsidR="0041220E" w:rsidRPr="00090F2C" w:rsidRDefault="0041220E" w:rsidP="0041220E">
      <w:pPr>
        <w:rPr>
          <w:rFonts w:ascii="Arial" w:hAnsi="Arial" w:cs="Arial"/>
          <w:b/>
        </w:rPr>
      </w:pPr>
      <w:r w:rsidRPr="00090F2C">
        <w:rPr>
          <w:rFonts w:ascii="Arial" w:hAnsi="Arial" w:cs="Arial"/>
          <w:b/>
        </w:rPr>
        <w:br w:type="page"/>
      </w:r>
    </w:p>
    <w:p w14:paraId="6DD1C0DB" w14:textId="77777777" w:rsidR="0041220E" w:rsidRPr="00090F2C" w:rsidRDefault="00BC7FF9" w:rsidP="00BC35FD">
      <w:pPr>
        <w:pStyle w:val="Ttulo1"/>
        <w:rPr>
          <w:rFonts w:ascii="Arial" w:hAnsi="Arial" w:cs="Arial"/>
          <w:b/>
          <w:color w:val="008700"/>
          <w:sz w:val="24"/>
          <w:szCs w:val="24"/>
        </w:rPr>
      </w:pPr>
      <w:bookmarkStart w:id="2" w:name="_Toc479160064"/>
      <w:r w:rsidRPr="00090F2C">
        <w:rPr>
          <w:rFonts w:ascii="Arial" w:hAnsi="Arial" w:cs="Arial"/>
          <w:b/>
          <w:color w:val="008700"/>
          <w:sz w:val="24"/>
          <w:szCs w:val="24"/>
        </w:rPr>
        <w:t>Marco jurídico____</w:t>
      </w:r>
      <w:r w:rsidR="0041220E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</w:t>
      </w:r>
      <w:bookmarkEnd w:id="2"/>
    </w:p>
    <w:p w14:paraId="22E0822E" w14:textId="77777777" w:rsidR="0041220E" w:rsidRPr="00090F2C" w:rsidRDefault="0041220E" w:rsidP="0041220E">
      <w:pPr>
        <w:spacing w:after="0"/>
        <w:rPr>
          <w:rFonts w:ascii="Arial" w:hAnsi="Arial" w:cs="Arial"/>
          <w:b/>
        </w:rPr>
      </w:pPr>
    </w:p>
    <w:p w14:paraId="19EED27D" w14:textId="77777777" w:rsidR="0041220E" w:rsidRPr="00090F2C" w:rsidRDefault="0041220E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Constitución Política de los Estados Unidos Mexicanos. </w:t>
      </w:r>
    </w:p>
    <w:p w14:paraId="7A0DCC97" w14:textId="77777777" w:rsidR="0041220E" w:rsidRPr="00090F2C" w:rsidRDefault="0041220E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Ley Orgánica del Poder Judicial de la Federación. </w:t>
      </w:r>
    </w:p>
    <w:p w14:paraId="7E6EAC1F" w14:textId="77777777" w:rsidR="0041220E" w:rsidRPr="00090F2C" w:rsidRDefault="0041220E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Ley General de Transparencia y Acceso a la Información Pública.</w:t>
      </w:r>
    </w:p>
    <w:p w14:paraId="76CE176C" w14:textId="77777777" w:rsidR="0041220E" w:rsidRPr="00090F2C" w:rsidRDefault="0041220E" w:rsidP="00091A77">
      <w:pPr>
        <w:pStyle w:val="Prrafodelista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  <w:shd w:val="clear" w:color="auto" w:fill="FFFFFF" w:themeFill="background1"/>
        </w:rPr>
        <w:t>Ley Federal de Transparencia y</w:t>
      </w:r>
      <w:r w:rsidR="00145C04" w:rsidRPr="00090F2C">
        <w:rPr>
          <w:rFonts w:ascii="Arial" w:hAnsi="Arial" w:cs="Arial"/>
          <w:shd w:val="clear" w:color="auto" w:fill="FFFFFF" w:themeFill="background1"/>
        </w:rPr>
        <w:t xml:space="preserve"> Acceso a la Información Pública</w:t>
      </w:r>
      <w:r w:rsidRPr="00090F2C">
        <w:rPr>
          <w:rFonts w:ascii="Arial" w:hAnsi="Arial" w:cs="Arial"/>
        </w:rPr>
        <w:t>.</w:t>
      </w:r>
    </w:p>
    <w:p w14:paraId="5B65754E" w14:textId="77777777" w:rsidR="00F33C4B" w:rsidRPr="00090F2C" w:rsidRDefault="00F33C4B" w:rsidP="00091A77">
      <w:pPr>
        <w:pStyle w:val="Prrafodelista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Ley Federal de Presupuesto y Responsabilidad Hacendaria.</w:t>
      </w:r>
    </w:p>
    <w:p w14:paraId="5E5220E7" w14:textId="77777777" w:rsidR="0041220E" w:rsidRPr="00090F2C" w:rsidRDefault="0041220E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Reglamento Interno del Tribunal Electoral del Poder Judicial de la Federación.</w:t>
      </w:r>
    </w:p>
    <w:p w14:paraId="0FC52985" w14:textId="77777777" w:rsidR="00145C04" w:rsidRPr="00090F2C" w:rsidRDefault="00145C04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de Administración del Tribunal Electoral del Poder Judicial de la Federación.</w:t>
      </w:r>
    </w:p>
    <w:p w14:paraId="550C7648" w14:textId="77777777" w:rsidR="00091A77" w:rsidRPr="00090F2C" w:rsidRDefault="00091A77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de Transparencia, Acceso a la Información y Protección de Datos Personales del Tribunal Electoral del Poder Judicial de la Federación.</w:t>
      </w:r>
    </w:p>
    <w:p w14:paraId="5A228272" w14:textId="77777777" w:rsidR="00145C04" w:rsidRPr="00090F2C" w:rsidRDefault="00145C04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que regula los procedimientos de adquisición, arrendamiento de bienes muebles, prestación de servicios, obra pública y los servicios relacionados con la misma, del Tribunal Electoral del Poder Judicial de la Federación.</w:t>
      </w:r>
    </w:p>
    <w:p w14:paraId="78F32488" w14:textId="77777777" w:rsidR="00F31F9B" w:rsidRPr="00090F2C" w:rsidRDefault="00F31F9B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de la Comisión de Administración que contiene los criterios y facultades para conceder licencias al personal del T</w:t>
      </w:r>
      <w:r w:rsidR="002759F2" w:rsidRPr="00090F2C">
        <w:rPr>
          <w:rFonts w:ascii="Arial" w:hAnsi="Arial" w:cs="Arial"/>
        </w:rPr>
        <w:t xml:space="preserve">ribunal </w:t>
      </w:r>
      <w:r w:rsidRPr="00090F2C">
        <w:rPr>
          <w:rFonts w:ascii="Arial" w:hAnsi="Arial" w:cs="Arial"/>
        </w:rPr>
        <w:t>E</w:t>
      </w:r>
      <w:r w:rsidR="002759F2" w:rsidRPr="00090F2C">
        <w:rPr>
          <w:rFonts w:ascii="Arial" w:hAnsi="Arial" w:cs="Arial"/>
        </w:rPr>
        <w:t xml:space="preserve">lectoral del </w:t>
      </w:r>
      <w:r w:rsidRPr="00090F2C">
        <w:rPr>
          <w:rFonts w:ascii="Arial" w:hAnsi="Arial" w:cs="Arial"/>
        </w:rPr>
        <w:t>P</w:t>
      </w:r>
      <w:r w:rsidR="002759F2" w:rsidRPr="00090F2C">
        <w:rPr>
          <w:rFonts w:ascii="Arial" w:hAnsi="Arial" w:cs="Arial"/>
        </w:rPr>
        <w:t xml:space="preserve">oder </w:t>
      </w:r>
      <w:r w:rsidRPr="00090F2C">
        <w:rPr>
          <w:rFonts w:ascii="Arial" w:hAnsi="Arial" w:cs="Arial"/>
        </w:rPr>
        <w:t>J</w:t>
      </w:r>
      <w:r w:rsidR="002759F2" w:rsidRPr="00090F2C">
        <w:rPr>
          <w:rFonts w:ascii="Arial" w:hAnsi="Arial" w:cs="Arial"/>
        </w:rPr>
        <w:t xml:space="preserve">udicial de la </w:t>
      </w:r>
      <w:r w:rsidRPr="00090F2C">
        <w:rPr>
          <w:rFonts w:ascii="Arial" w:hAnsi="Arial" w:cs="Arial"/>
        </w:rPr>
        <w:t>F</w:t>
      </w:r>
      <w:r w:rsidR="002759F2" w:rsidRPr="00090F2C">
        <w:rPr>
          <w:rFonts w:ascii="Arial" w:hAnsi="Arial" w:cs="Arial"/>
        </w:rPr>
        <w:t>ederación</w:t>
      </w:r>
      <w:r w:rsidRPr="00090F2C">
        <w:rPr>
          <w:rFonts w:ascii="Arial" w:hAnsi="Arial" w:cs="Arial"/>
        </w:rPr>
        <w:t xml:space="preserve"> con excepción de los magistrados electorales de la Sala Superior y de las Salas Regionales.</w:t>
      </w:r>
    </w:p>
    <w:p w14:paraId="22CD5C6F" w14:textId="77777777" w:rsidR="00091A77" w:rsidRPr="00090F2C" w:rsidRDefault="0041220E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por el que se establecen las Bases para la Implementación del Sistema de Gestión de Control Interno y de Mejora Continua en el Tribunal Electoral</w:t>
      </w:r>
      <w:r w:rsidR="0025084D" w:rsidRPr="00090F2C">
        <w:rPr>
          <w:rFonts w:ascii="Arial" w:hAnsi="Arial" w:cs="Arial"/>
        </w:rPr>
        <w:t xml:space="preserve"> del Poder Judicial Federación.</w:t>
      </w:r>
    </w:p>
    <w:p w14:paraId="67F5F4F7" w14:textId="4FEC76C6" w:rsidR="0025084D" w:rsidRPr="00090F2C" w:rsidRDefault="0025084D" w:rsidP="002508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</w:t>
      </w:r>
      <w:r w:rsidR="005C622B">
        <w:rPr>
          <w:rFonts w:ascii="Arial" w:hAnsi="Arial" w:cs="Arial"/>
        </w:rPr>
        <w:t>al del Comité Coordinador para Homologar Criterios en Materia Administrativa e I</w:t>
      </w:r>
      <w:r w:rsidRPr="00090F2C">
        <w:rPr>
          <w:rFonts w:ascii="Arial" w:hAnsi="Arial" w:cs="Arial"/>
        </w:rPr>
        <w:t xml:space="preserve">nterinstitucional del Poder Judicial de la Federación, por el que se establecen las medidas de carácter general de racionalidad, disciplina presupuestal y modernización de la gestión </w:t>
      </w:r>
      <w:r w:rsidR="00E84017">
        <w:rPr>
          <w:rFonts w:ascii="Arial" w:hAnsi="Arial" w:cs="Arial"/>
        </w:rPr>
        <w:t>correspondiente</w:t>
      </w:r>
      <w:r w:rsidRPr="00090F2C">
        <w:rPr>
          <w:rFonts w:ascii="Arial" w:hAnsi="Arial" w:cs="Arial"/>
        </w:rPr>
        <w:t>.</w:t>
      </w:r>
    </w:p>
    <w:p w14:paraId="61C38D68" w14:textId="77777777" w:rsidR="0025084D" w:rsidRPr="00090F2C" w:rsidRDefault="0025084D" w:rsidP="002508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para la aplicación de la Ley Federal Anticorrupción en contrataciones en el Tribunal Electoral del Poder Judicial de la Federación.</w:t>
      </w:r>
    </w:p>
    <w:p w14:paraId="2614BB48" w14:textId="77777777" w:rsidR="00874791" w:rsidRPr="00090F2C" w:rsidRDefault="00874791" w:rsidP="0087479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Acuerdo General que Regula el Otorgamiento de Viáticos para Servidores Públicos del Tribunal Electoral del Poder Judicial de la Federación.</w:t>
      </w:r>
    </w:p>
    <w:p w14:paraId="04616D3C" w14:textId="77777777" w:rsidR="00F31F9B" w:rsidRPr="00090F2C" w:rsidRDefault="00091A77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Manual de Procedimientos para la Adquisición de Bienes, Arrendamientos y Prestación de Servicios mediante Adjudicación Directa en Salas Regionales</w:t>
      </w:r>
      <w:r w:rsidR="00E154CA" w:rsidRPr="00090F2C">
        <w:rPr>
          <w:rFonts w:ascii="Arial" w:hAnsi="Arial" w:cs="Arial"/>
        </w:rPr>
        <w:t>.</w:t>
      </w:r>
    </w:p>
    <w:p w14:paraId="28A8537E" w14:textId="77777777" w:rsidR="00F31F9B" w:rsidRPr="00090F2C" w:rsidRDefault="00091A77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Manual de Procedimientos para el Mantenimiento Preventivo, Correctivo y Adecuaciones en Instalaciones de las Salas Regionales.</w:t>
      </w:r>
    </w:p>
    <w:p w14:paraId="5C97C131" w14:textId="77777777" w:rsidR="00F31F9B" w:rsidRPr="00090F2C" w:rsidRDefault="00F31F9B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Lineamientos para el proceso de entrega-recepción de los recursos materiales, humanos y financieros de las Salas Regionales del Tribunal Electoral del Poder Judicial de la Federación. </w:t>
      </w:r>
    </w:p>
    <w:p w14:paraId="44DB6C63" w14:textId="77777777" w:rsidR="00091A77" w:rsidRPr="00090F2C" w:rsidRDefault="00091A77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Lineamientos programático-presupuestales</w:t>
      </w:r>
      <w:r w:rsidR="0039616C" w:rsidRPr="00090F2C">
        <w:rPr>
          <w:rFonts w:ascii="Arial" w:hAnsi="Arial" w:cs="Arial"/>
        </w:rPr>
        <w:t xml:space="preserve"> del Tribunal Electoral del Poder Judicial de la Federación.</w:t>
      </w:r>
    </w:p>
    <w:p w14:paraId="30D9E7E9" w14:textId="77777777" w:rsidR="00091A77" w:rsidRPr="00090F2C" w:rsidRDefault="00091A77" w:rsidP="00091A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Lineamientos para el trámite y control de egresos</w:t>
      </w:r>
      <w:r w:rsidR="00E154CA" w:rsidRPr="00090F2C">
        <w:rPr>
          <w:rFonts w:ascii="Arial" w:hAnsi="Arial" w:cs="Arial"/>
        </w:rPr>
        <w:t>.</w:t>
      </w:r>
    </w:p>
    <w:p w14:paraId="32A2963C" w14:textId="77777777" w:rsidR="00874791" w:rsidRPr="00090F2C" w:rsidRDefault="00874791" w:rsidP="0087479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Lineamientos para el manejo de fondos fijos o revolventes.</w:t>
      </w:r>
    </w:p>
    <w:p w14:paraId="226A454E" w14:textId="77777777" w:rsidR="00874791" w:rsidRPr="00090F2C" w:rsidRDefault="00874791" w:rsidP="0087479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Lineamientos para la realización y aprobación de adecuaciones presupuestarias en el Tribunal Electoral del Poder Judicial de la Federación.</w:t>
      </w:r>
    </w:p>
    <w:p w14:paraId="61F17C14" w14:textId="77777777" w:rsidR="00874791" w:rsidRPr="00090F2C" w:rsidRDefault="00874791" w:rsidP="0087479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>Lineamientos para el pago, comprobación y registro de gastos de alimentación.</w:t>
      </w:r>
    </w:p>
    <w:p w14:paraId="0831F4B2" w14:textId="77777777" w:rsidR="00091A77" w:rsidRPr="00090F2C" w:rsidRDefault="0041220E" w:rsidP="00091A77">
      <w:pPr>
        <w:pStyle w:val="Prrafodelista"/>
        <w:numPr>
          <w:ilvl w:val="0"/>
          <w:numId w:val="14"/>
        </w:numPr>
        <w:tabs>
          <w:tab w:val="left" w:pos="627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090F2C">
        <w:rPr>
          <w:rFonts w:ascii="Arial" w:hAnsi="Arial" w:cs="Arial"/>
        </w:rPr>
        <w:t>Código Modelo de Ética Judicial Electoral.</w:t>
      </w:r>
    </w:p>
    <w:p w14:paraId="7F84F394" w14:textId="77777777" w:rsidR="00874791" w:rsidRPr="00090F2C" w:rsidRDefault="00874791" w:rsidP="0087479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90F2C">
        <w:rPr>
          <w:rFonts w:ascii="Arial" w:hAnsi="Arial" w:cs="Arial"/>
        </w:rPr>
        <w:t xml:space="preserve">Plan de </w:t>
      </w:r>
      <w:r w:rsidR="00463A68">
        <w:rPr>
          <w:rFonts w:ascii="Arial" w:hAnsi="Arial" w:cs="Arial"/>
        </w:rPr>
        <w:t>I</w:t>
      </w:r>
      <w:r w:rsidRPr="00090F2C">
        <w:rPr>
          <w:rFonts w:ascii="Arial" w:hAnsi="Arial" w:cs="Arial"/>
        </w:rPr>
        <w:t xml:space="preserve">mplementación del </w:t>
      </w:r>
      <w:r w:rsidR="00463A68">
        <w:rPr>
          <w:rFonts w:ascii="Arial" w:hAnsi="Arial" w:cs="Arial"/>
        </w:rPr>
        <w:t>S</w:t>
      </w:r>
      <w:r w:rsidRPr="00090F2C">
        <w:rPr>
          <w:rFonts w:ascii="Arial" w:hAnsi="Arial" w:cs="Arial"/>
        </w:rPr>
        <w:t xml:space="preserve">istema de </w:t>
      </w:r>
      <w:r w:rsidR="00463A68">
        <w:rPr>
          <w:rFonts w:ascii="Arial" w:hAnsi="Arial" w:cs="Arial"/>
        </w:rPr>
        <w:t>G</w:t>
      </w:r>
      <w:r w:rsidRPr="00090F2C">
        <w:rPr>
          <w:rFonts w:ascii="Arial" w:hAnsi="Arial" w:cs="Arial"/>
        </w:rPr>
        <w:t xml:space="preserve">estión de </w:t>
      </w:r>
      <w:r w:rsidR="00463A68">
        <w:rPr>
          <w:rFonts w:ascii="Arial" w:hAnsi="Arial" w:cs="Arial"/>
        </w:rPr>
        <w:t>C</w:t>
      </w:r>
      <w:r w:rsidRPr="00090F2C">
        <w:rPr>
          <w:rFonts w:ascii="Arial" w:hAnsi="Arial" w:cs="Arial"/>
        </w:rPr>
        <w:t xml:space="preserve">ontrol </w:t>
      </w:r>
      <w:r w:rsidR="00463A68">
        <w:rPr>
          <w:rFonts w:ascii="Arial" w:hAnsi="Arial" w:cs="Arial"/>
        </w:rPr>
        <w:t>I</w:t>
      </w:r>
      <w:r w:rsidRPr="00090F2C">
        <w:rPr>
          <w:rFonts w:ascii="Arial" w:hAnsi="Arial" w:cs="Arial"/>
        </w:rPr>
        <w:t xml:space="preserve">nterno y </w:t>
      </w:r>
      <w:r w:rsidR="00463A68">
        <w:rPr>
          <w:rFonts w:ascii="Arial" w:hAnsi="Arial" w:cs="Arial"/>
        </w:rPr>
        <w:t>M</w:t>
      </w:r>
      <w:r w:rsidRPr="00090F2C">
        <w:rPr>
          <w:rFonts w:ascii="Arial" w:hAnsi="Arial" w:cs="Arial"/>
        </w:rPr>
        <w:t xml:space="preserve">ejora </w:t>
      </w:r>
      <w:r w:rsidR="00463A68">
        <w:rPr>
          <w:rFonts w:ascii="Arial" w:hAnsi="Arial" w:cs="Arial"/>
        </w:rPr>
        <w:t>C</w:t>
      </w:r>
      <w:r w:rsidRPr="00090F2C">
        <w:rPr>
          <w:rFonts w:ascii="Arial" w:hAnsi="Arial" w:cs="Arial"/>
        </w:rPr>
        <w:t>ontinua de Tribunal Electoral del Poder Judicial de la Federación.</w:t>
      </w:r>
    </w:p>
    <w:p w14:paraId="2A816755" w14:textId="77777777" w:rsidR="00E154CA" w:rsidRPr="00090F2C" w:rsidRDefault="00E154CA" w:rsidP="00091A77">
      <w:pPr>
        <w:pStyle w:val="Prrafodelista"/>
        <w:numPr>
          <w:ilvl w:val="0"/>
          <w:numId w:val="14"/>
        </w:numPr>
        <w:tabs>
          <w:tab w:val="left" w:pos="627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090F2C">
        <w:rPr>
          <w:rFonts w:ascii="Arial" w:hAnsi="Arial" w:cs="Arial"/>
        </w:rPr>
        <w:t>Catálogo de Puestos del Tribunal Electoral del Poder Judicial de la Federación.</w:t>
      </w:r>
    </w:p>
    <w:p w14:paraId="4165F761" w14:textId="77777777" w:rsidR="00874791" w:rsidRPr="00090F2C" w:rsidRDefault="00874791" w:rsidP="00874791">
      <w:pPr>
        <w:pStyle w:val="Prrafodelista"/>
        <w:tabs>
          <w:tab w:val="left" w:pos="627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</w:rPr>
      </w:pPr>
    </w:p>
    <w:p w14:paraId="7FD0135C" w14:textId="77777777" w:rsidR="0041220E" w:rsidRPr="00090F2C" w:rsidRDefault="0041220E" w:rsidP="00091A77">
      <w:pPr>
        <w:pStyle w:val="Prrafodelista"/>
        <w:numPr>
          <w:ilvl w:val="0"/>
          <w:numId w:val="14"/>
        </w:numPr>
        <w:tabs>
          <w:tab w:val="left" w:pos="627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090F2C">
        <w:rPr>
          <w:rFonts w:ascii="Arial" w:hAnsi="Arial" w:cs="Arial"/>
          <w:b/>
        </w:rPr>
        <w:br w:type="page"/>
      </w:r>
    </w:p>
    <w:p w14:paraId="6C83A96E" w14:textId="77777777" w:rsidR="0041220E" w:rsidRPr="00090F2C" w:rsidRDefault="00BC7FF9" w:rsidP="00BC35FD">
      <w:pPr>
        <w:pStyle w:val="Ttulo1"/>
        <w:rPr>
          <w:rFonts w:ascii="Arial" w:hAnsi="Arial" w:cs="Arial"/>
          <w:b/>
          <w:color w:val="008700"/>
          <w:sz w:val="24"/>
          <w:szCs w:val="24"/>
        </w:rPr>
      </w:pPr>
      <w:bookmarkStart w:id="3" w:name="_Toc479160065"/>
      <w:r w:rsidRPr="00090F2C">
        <w:rPr>
          <w:rFonts w:ascii="Arial" w:hAnsi="Arial" w:cs="Arial"/>
          <w:b/>
          <w:color w:val="008700"/>
          <w:sz w:val="24"/>
          <w:szCs w:val="24"/>
        </w:rPr>
        <w:t>Glosario</w:t>
      </w:r>
      <w:r w:rsidR="0041220E" w:rsidRPr="00090F2C">
        <w:rPr>
          <w:rFonts w:ascii="Arial" w:hAnsi="Arial" w:cs="Arial"/>
          <w:b/>
          <w:color w:val="008700"/>
          <w:sz w:val="24"/>
          <w:szCs w:val="24"/>
        </w:rPr>
        <w:t>_</w:t>
      </w:r>
      <w:r w:rsidRPr="00090F2C">
        <w:rPr>
          <w:rFonts w:ascii="Arial" w:hAnsi="Arial" w:cs="Arial"/>
          <w:b/>
          <w:color w:val="008700"/>
          <w:sz w:val="24"/>
          <w:szCs w:val="24"/>
        </w:rPr>
        <w:t>__</w:t>
      </w:r>
      <w:r w:rsidR="0041220E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_______________________________________________________</w:t>
      </w:r>
      <w:bookmarkEnd w:id="3"/>
    </w:p>
    <w:p w14:paraId="1207C84A" w14:textId="77777777" w:rsidR="0041220E" w:rsidRPr="00090F2C" w:rsidRDefault="0041220E" w:rsidP="00745360">
      <w:pPr>
        <w:spacing w:after="0" w:line="360" w:lineRule="auto"/>
        <w:rPr>
          <w:rFonts w:ascii="Arial" w:hAnsi="Arial" w:cs="Arial"/>
          <w:b/>
        </w:rPr>
      </w:pPr>
    </w:p>
    <w:p w14:paraId="4F9B84F1" w14:textId="77777777" w:rsidR="00F33C4B" w:rsidRPr="00090F2C" w:rsidRDefault="00F33C4B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color w:val="000000" w:themeColor="text1"/>
          <w:sz w:val="22"/>
          <w:szCs w:val="22"/>
        </w:rPr>
      </w:pPr>
      <w:r w:rsidRPr="00090F2C">
        <w:rPr>
          <w:rFonts w:cs="Arial"/>
          <w:b/>
          <w:color w:val="000000" w:themeColor="text1"/>
          <w:sz w:val="22"/>
          <w:szCs w:val="22"/>
        </w:rPr>
        <w:t>Acuerdo General:</w:t>
      </w:r>
      <w:r w:rsidRPr="00090F2C">
        <w:rPr>
          <w:rFonts w:cs="Arial"/>
          <w:color w:val="000000" w:themeColor="text1"/>
          <w:sz w:val="22"/>
          <w:szCs w:val="22"/>
        </w:rPr>
        <w:t xml:space="preserve"> Acuerdo General de Administración del Tribunal Electoral del Poder Judicial de la Federación.</w:t>
      </w:r>
    </w:p>
    <w:p w14:paraId="1C47E506" w14:textId="2A30FEF2" w:rsidR="009D1F32" w:rsidRPr="00090F2C" w:rsidRDefault="009D1F32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color w:val="000000" w:themeColor="text1"/>
          <w:sz w:val="22"/>
          <w:szCs w:val="22"/>
        </w:rPr>
      </w:pPr>
      <w:r w:rsidRPr="00090F2C">
        <w:rPr>
          <w:rFonts w:cs="Arial"/>
          <w:b/>
          <w:color w:val="000000" w:themeColor="text1"/>
          <w:sz w:val="22"/>
          <w:szCs w:val="22"/>
        </w:rPr>
        <w:t xml:space="preserve">Área Solicitante: </w:t>
      </w:r>
      <w:r w:rsidRPr="00090F2C">
        <w:rPr>
          <w:rFonts w:cs="Arial"/>
          <w:color w:val="000000" w:themeColor="text1"/>
          <w:sz w:val="22"/>
          <w:szCs w:val="22"/>
        </w:rPr>
        <w:t xml:space="preserve">Sala Regional, </w:t>
      </w:r>
      <w:r w:rsidR="000A1CA3">
        <w:rPr>
          <w:rFonts w:cs="Arial"/>
          <w:color w:val="000000" w:themeColor="text1"/>
          <w:sz w:val="22"/>
          <w:szCs w:val="22"/>
        </w:rPr>
        <w:t>C</w:t>
      </w:r>
      <w:r w:rsidR="00317D31" w:rsidRPr="00090F2C">
        <w:rPr>
          <w:rFonts w:cs="Arial"/>
          <w:color w:val="000000" w:themeColor="text1"/>
          <w:sz w:val="22"/>
          <w:szCs w:val="22"/>
        </w:rPr>
        <w:t>oordinación</w:t>
      </w:r>
      <w:r w:rsidRPr="00090F2C">
        <w:rPr>
          <w:rFonts w:cs="Arial"/>
          <w:color w:val="000000" w:themeColor="text1"/>
          <w:sz w:val="22"/>
          <w:szCs w:val="22"/>
        </w:rPr>
        <w:t xml:space="preserve">, </w:t>
      </w:r>
      <w:r w:rsidR="000A1CA3">
        <w:rPr>
          <w:rFonts w:cs="Arial"/>
          <w:color w:val="000000" w:themeColor="text1"/>
          <w:sz w:val="22"/>
          <w:szCs w:val="22"/>
        </w:rPr>
        <w:t>U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nidad </w:t>
      </w:r>
      <w:r w:rsidRPr="00090F2C">
        <w:rPr>
          <w:rFonts w:cs="Arial"/>
          <w:color w:val="000000" w:themeColor="text1"/>
          <w:sz w:val="22"/>
          <w:szCs w:val="22"/>
        </w:rPr>
        <w:t xml:space="preserve">de </w:t>
      </w:r>
      <w:r w:rsidR="000A1CA3">
        <w:rPr>
          <w:rFonts w:cs="Arial"/>
          <w:color w:val="000000" w:themeColor="text1"/>
          <w:sz w:val="22"/>
          <w:szCs w:val="22"/>
        </w:rPr>
        <w:t>A</w:t>
      </w:r>
      <w:r w:rsidR="00317D31" w:rsidRPr="00090F2C">
        <w:rPr>
          <w:rFonts w:cs="Arial"/>
          <w:color w:val="000000" w:themeColor="text1"/>
          <w:sz w:val="22"/>
          <w:szCs w:val="22"/>
        </w:rPr>
        <w:t>poyo</w:t>
      </w:r>
      <w:r w:rsidRPr="00090F2C">
        <w:rPr>
          <w:rFonts w:cs="Arial"/>
          <w:color w:val="000000" w:themeColor="text1"/>
          <w:sz w:val="22"/>
          <w:szCs w:val="22"/>
        </w:rPr>
        <w:t xml:space="preserve">, </w:t>
      </w:r>
      <w:r w:rsidR="000A1CA3">
        <w:rPr>
          <w:rFonts w:cs="Arial"/>
          <w:color w:val="000000" w:themeColor="text1"/>
          <w:sz w:val="22"/>
          <w:szCs w:val="22"/>
        </w:rPr>
        <w:t>D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irección </w:t>
      </w:r>
      <w:r w:rsidR="000A1CA3">
        <w:rPr>
          <w:rFonts w:cs="Arial"/>
          <w:color w:val="000000" w:themeColor="text1"/>
          <w:sz w:val="22"/>
          <w:szCs w:val="22"/>
        </w:rPr>
        <w:t>G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eneral </w:t>
      </w:r>
      <w:r w:rsidRPr="00090F2C">
        <w:rPr>
          <w:rFonts w:cs="Arial"/>
          <w:color w:val="000000" w:themeColor="text1"/>
          <w:sz w:val="22"/>
          <w:szCs w:val="22"/>
        </w:rPr>
        <w:t xml:space="preserve">u </w:t>
      </w:r>
      <w:r w:rsidR="000A1CA3">
        <w:rPr>
          <w:rFonts w:cs="Arial"/>
          <w:color w:val="000000" w:themeColor="text1"/>
          <w:sz w:val="22"/>
          <w:szCs w:val="22"/>
        </w:rPr>
        <w:t>Ó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rgano </w:t>
      </w:r>
      <w:r w:rsidR="000A1CA3">
        <w:rPr>
          <w:rFonts w:cs="Arial"/>
          <w:color w:val="000000" w:themeColor="text1"/>
          <w:sz w:val="22"/>
          <w:szCs w:val="22"/>
        </w:rPr>
        <w:t>A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uxiliar </w:t>
      </w:r>
      <w:r w:rsidRPr="00090F2C">
        <w:rPr>
          <w:rFonts w:cs="Arial"/>
          <w:color w:val="000000" w:themeColor="text1"/>
          <w:sz w:val="22"/>
          <w:szCs w:val="22"/>
        </w:rPr>
        <w:t>del Tribunal Electoral del Poder Judicial de la Federación.</w:t>
      </w:r>
    </w:p>
    <w:p w14:paraId="0D29D7FF" w14:textId="27F2289A" w:rsidR="0039616C" w:rsidRPr="00090F2C" w:rsidRDefault="0039616C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color w:val="000000" w:themeColor="text1"/>
          <w:sz w:val="22"/>
          <w:szCs w:val="22"/>
        </w:rPr>
      </w:pPr>
      <w:r w:rsidRPr="00090F2C">
        <w:rPr>
          <w:rFonts w:cs="Arial"/>
          <w:b/>
          <w:color w:val="000000" w:themeColor="text1"/>
          <w:sz w:val="22"/>
          <w:szCs w:val="22"/>
        </w:rPr>
        <w:t>Asesoría:</w:t>
      </w:r>
      <w:r w:rsidR="008B6EF0" w:rsidRPr="00090F2C">
        <w:rPr>
          <w:rFonts w:cs="Arial"/>
          <w:color w:val="000000" w:themeColor="text1"/>
          <w:sz w:val="22"/>
          <w:szCs w:val="22"/>
        </w:rPr>
        <w:t xml:space="preserve"> </w:t>
      </w:r>
      <w:r w:rsidR="00DB6DCE" w:rsidRPr="00090F2C">
        <w:rPr>
          <w:rFonts w:cs="Arial"/>
          <w:color w:val="000000" w:themeColor="text1"/>
          <w:sz w:val="22"/>
          <w:szCs w:val="22"/>
        </w:rPr>
        <w:t xml:space="preserve">Opinión que emite </w:t>
      </w:r>
      <w:r w:rsidRPr="00090F2C">
        <w:rPr>
          <w:rFonts w:cs="Arial"/>
          <w:color w:val="000000" w:themeColor="text1"/>
          <w:sz w:val="22"/>
          <w:szCs w:val="22"/>
        </w:rPr>
        <w:t xml:space="preserve">la Dirección General de Administración Regional </w:t>
      </w:r>
      <w:r w:rsidR="00DB6DCE" w:rsidRPr="00090F2C">
        <w:rPr>
          <w:rFonts w:cs="Arial"/>
          <w:color w:val="000000" w:themeColor="text1"/>
          <w:sz w:val="22"/>
          <w:szCs w:val="22"/>
        </w:rPr>
        <w:t xml:space="preserve">para </w:t>
      </w:r>
      <w:r w:rsidRPr="00090F2C">
        <w:rPr>
          <w:rFonts w:cs="Arial"/>
          <w:color w:val="000000" w:themeColor="text1"/>
          <w:sz w:val="22"/>
          <w:szCs w:val="22"/>
        </w:rPr>
        <w:t xml:space="preserve">orientar a las </w:t>
      </w:r>
      <w:r w:rsidR="00317D31">
        <w:rPr>
          <w:rFonts w:cs="Arial"/>
          <w:color w:val="000000" w:themeColor="text1"/>
          <w:sz w:val="22"/>
          <w:szCs w:val="22"/>
        </w:rPr>
        <w:t>d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elegaciones </w:t>
      </w:r>
      <w:r w:rsidR="00317D31">
        <w:rPr>
          <w:rFonts w:cs="Arial"/>
          <w:color w:val="000000" w:themeColor="text1"/>
          <w:sz w:val="22"/>
          <w:szCs w:val="22"/>
        </w:rPr>
        <w:t>a</w:t>
      </w:r>
      <w:r w:rsidR="00317D31" w:rsidRPr="00090F2C">
        <w:rPr>
          <w:rFonts w:cs="Arial"/>
          <w:color w:val="000000" w:themeColor="text1"/>
          <w:sz w:val="22"/>
          <w:szCs w:val="22"/>
        </w:rPr>
        <w:t xml:space="preserve">dministrativas </w:t>
      </w:r>
      <w:r w:rsidRPr="00090F2C">
        <w:rPr>
          <w:rFonts w:cs="Arial"/>
          <w:color w:val="000000" w:themeColor="text1"/>
          <w:sz w:val="22"/>
          <w:szCs w:val="22"/>
        </w:rPr>
        <w:t xml:space="preserve">en su actuación, </w:t>
      </w:r>
      <w:r w:rsidR="00DB6DCE" w:rsidRPr="00090F2C">
        <w:rPr>
          <w:rFonts w:cs="Arial"/>
          <w:color w:val="000000" w:themeColor="text1"/>
          <w:sz w:val="22"/>
          <w:szCs w:val="22"/>
        </w:rPr>
        <w:t xml:space="preserve">respecto al </w:t>
      </w:r>
      <w:r w:rsidRPr="00090F2C">
        <w:rPr>
          <w:rFonts w:cs="Arial"/>
          <w:color w:val="000000" w:themeColor="text1"/>
          <w:sz w:val="22"/>
          <w:szCs w:val="22"/>
        </w:rPr>
        <w:t>a</w:t>
      </w:r>
      <w:r w:rsidR="00DB570C" w:rsidRPr="00090F2C">
        <w:rPr>
          <w:rFonts w:cs="Arial"/>
          <w:color w:val="000000" w:themeColor="text1"/>
          <w:sz w:val="22"/>
          <w:szCs w:val="22"/>
        </w:rPr>
        <w:t>pego a la normativa aplicable</w:t>
      </w:r>
      <w:r w:rsidR="008B6EF0" w:rsidRPr="00090F2C">
        <w:rPr>
          <w:rFonts w:cs="Arial"/>
          <w:color w:val="000000" w:themeColor="text1"/>
          <w:sz w:val="22"/>
          <w:szCs w:val="22"/>
        </w:rPr>
        <w:t>.</w:t>
      </w:r>
    </w:p>
    <w:p w14:paraId="195009B0" w14:textId="77777777" w:rsidR="00F33C4B" w:rsidRPr="00090F2C" w:rsidRDefault="00F33C4B" w:rsidP="00F33C4B">
      <w:pPr>
        <w:pStyle w:val="Textoindependiente"/>
        <w:spacing w:before="120" w:after="120" w:line="360" w:lineRule="auto"/>
        <w:ind w:right="280"/>
        <w:jc w:val="both"/>
        <w:rPr>
          <w:b/>
          <w:sz w:val="22"/>
          <w:szCs w:val="22"/>
        </w:rPr>
      </w:pPr>
      <w:r w:rsidRPr="00090F2C">
        <w:rPr>
          <w:b/>
          <w:sz w:val="22"/>
          <w:szCs w:val="22"/>
        </w:rPr>
        <w:t xml:space="preserve">Comisión de Administración: </w:t>
      </w:r>
      <w:r w:rsidRPr="00090F2C">
        <w:rPr>
          <w:sz w:val="22"/>
          <w:szCs w:val="22"/>
        </w:rPr>
        <w:t>Comisión de Administración del Tribunal Electoral del Poder Judicial de la Federación.</w:t>
      </w:r>
      <w:r w:rsidRPr="00090F2C">
        <w:rPr>
          <w:b/>
          <w:sz w:val="22"/>
          <w:szCs w:val="22"/>
        </w:rPr>
        <w:t xml:space="preserve"> </w:t>
      </w:r>
    </w:p>
    <w:p w14:paraId="2E905352" w14:textId="0B517888" w:rsidR="00272C17" w:rsidRPr="00090F2C" w:rsidRDefault="00272C17" w:rsidP="00F33C4B">
      <w:pPr>
        <w:pStyle w:val="Textoindependiente"/>
        <w:spacing w:before="120" w:after="120" w:line="360" w:lineRule="auto"/>
        <w:ind w:right="280"/>
        <w:jc w:val="both"/>
        <w:rPr>
          <w:sz w:val="22"/>
          <w:szCs w:val="22"/>
        </w:rPr>
      </w:pPr>
      <w:r w:rsidRPr="00090F2C">
        <w:rPr>
          <w:b/>
          <w:sz w:val="22"/>
          <w:szCs w:val="22"/>
        </w:rPr>
        <w:t xml:space="preserve">Correo electrónico: </w:t>
      </w:r>
      <w:r w:rsidR="00317D31">
        <w:rPr>
          <w:sz w:val="22"/>
          <w:szCs w:val="22"/>
        </w:rPr>
        <w:t>C</w:t>
      </w:r>
      <w:r w:rsidR="00317D31" w:rsidRPr="00090F2C">
        <w:rPr>
          <w:sz w:val="22"/>
          <w:szCs w:val="22"/>
        </w:rPr>
        <w:t xml:space="preserve">uenta </w:t>
      </w:r>
      <w:r w:rsidRPr="00090F2C">
        <w:rPr>
          <w:sz w:val="22"/>
          <w:szCs w:val="22"/>
        </w:rPr>
        <w:t>de correo electrónico que el Tribunal Electoral asigna a un servidor público.</w:t>
      </w:r>
    </w:p>
    <w:p w14:paraId="71D934F9" w14:textId="1294E893" w:rsidR="00F33C4B" w:rsidRPr="00090F2C" w:rsidRDefault="00F33C4B" w:rsidP="00F33C4B">
      <w:pPr>
        <w:pStyle w:val="Textoindependiente"/>
        <w:spacing w:before="120" w:after="120" w:line="360" w:lineRule="auto"/>
        <w:ind w:right="280"/>
        <w:jc w:val="both"/>
        <w:rPr>
          <w:color w:val="000000" w:themeColor="text1"/>
          <w:sz w:val="22"/>
          <w:szCs w:val="22"/>
        </w:rPr>
      </w:pPr>
      <w:r w:rsidRPr="00090F2C">
        <w:rPr>
          <w:rFonts w:cs="Arial"/>
          <w:b/>
          <w:color w:val="000000" w:themeColor="text1"/>
          <w:sz w:val="22"/>
          <w:szCs w:val="22"/>
        </w:rPr>
        <w:t xml:space="preserve">Delegación Administrativa: </w:t>
      </w:r>
      <w:r w:rsidR="00E154CA" w:rsidRPr="00090F2C">
        <w:rPr>
          <w:rFonts w:cs="Arial"/>
          <w:color w:val="000000" w:themeColor="text1"/>
          <w:sz w:val="22"/>
          <w:szCs w:val="22"/>
        </w:rPr>
        <w:t>Ó</w:t>
      </w:r>
      <w:r w:rsidR="000A1CA3">
        <w:rPr>
          <w:rFonts w:cs="Arial"/>
          <w:color w:val="000000" w:themeColor="text1"/>
          <w:sz w:val="22"/>
          <w:szCs w:val="22"/>
        </w:rPr>
        <w:t>rgano A</w:t>
      </w:r>
      <w:r w:rsidRPr="00090F2C">
        <w:rPr>
          <w:rFonts w:cs="Arial"/>
          <w:color w:val="000000" w:themeColor="text1"/>
          <w:sz w:val="22"/>
          <w:szCs w:val="22"/>
        </w:rPr>
        <w:t>uxiliar de la Comisión de Administración encargada de apoyar a la persona titular de la Presidencia de la</w:t>
      </w:r>
      <w:r w:rsidR="001D3CA9" w:rsidRPr="00090F2C">
        <w:rPr>
          <w:rFonts w:cs="Arial"/>
          <w:color w:val="000000" w:themeColor="text1"/>
          <w:sz w:val="22"/>
          <w:szCs w:val="22"/>
        </w:rPr>
        <w:t>s</w:t>
      </w:r>
      <w:r w:rsidRPr="00090F2C">
        <w:rPr>
          <w:rFonts w:cs="Arial"/>
          <w:color w:val="000000" w:themeColor="text1"/>
          <w:sz w:val="22"/>
          <w:szCs w:val="22"/>
        </w:rPr>
        <w:t xml:space="preserve"> Sala</w:t>
      </w:r>
      <w:r w:rsidR="001D3CA9" w:rsidRPr="00090F2C">
        <w:rPr>
          <w:rFonts w:cs="Arial"/>
          <w:color w:val="000000" w:themeColor="text1"/>
          <w:sz w:val="22"/>
          <w:szCs w:val="22"/>
        </w:rPr>
        <w:t>s</w:t>
      </w:r>
      <w:r w:rsidRPr="00090F2C">
        <w:rPr>
          <w:rFonts w:cs="Arial"/>
          <w:color w:val="000000" w:themeColor="text1"/>
          <w:sz w:val="22"/>
          <w:szCs w:val="22"/>
        </w:rPr>
        <w:t xml:space="preserve"> Regional</w:t>
      </w:r>
      <w:r w:rsidR="001D3CA9" w:rsidRPr="00090F2C">
        <w:rPr>
          <w:rFonts w:cs="Arial"/>
          <w:color w:val="000000" w:themeColor="text1"/>
          <w:sz w:val="22"/>
          <w:szCs w:val="22"/>
        </w:rPr>
        <w:t>es</w:t>
      </w:r>
      <w:r w:rsidRPr="00090F2C">
        <w:rPr>
          <w:rFonts w:cs="Arial"/>
          <w:color w:val="000000" w:themeColor="text1"/>
          <w:sz w:val="22"/>
          <w:szCs w:val="22"/>
        </w:rPr>
        <w:t xml:space="preserve"> en </w:t>
      </w:r>
      <w:r w:rsidRPr="00090F2C">
        <w:rPr>
          <w:color w:val="000000" w:themeColor="text1"/>
          <w:sz w:val="22"/>
          <w:szCs w:val="22"/>
        </w:rPr>
        <w:t>la administración y gestión de los recursos humanos, financieros, materiales, de seguridad, de mantenimiento y servicios generales necesarios para el buen funcionamiento de la Sala Regional, conforme a la normativa aplicable.</w:t>
      </w:r>
    </w:p>
    <w:p w14:paraId="7B2A77F4" w14:textId="4FFFBE8F" w:rsidR="00DB570C" w:rsidRPr="00090F2C" w:rsidRDefault="00DB570C" w:rsidP="00DB570C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Enlace:</w:t>
      </w:r>
      <w:r w:rsidRPr="00090F2C">
        <w:rPr>
          <w:rFonts w:cs="Arial"/>
          <w:sz w:val="22"/>
          <w:szCs w:val="22"/>
        </w:rPr>
        <w:t xml:space="preserve"> Acción que realiza la </w:t>
      </w:r>
      <w:r w:rsidRPr="00090F2C">
        <w:rPr>
          <w:rFonts w:cs="Arial"/>
          <w:color w:val="000000" w:themeColor="text1"/>
          <w:sz w:val="22"/>
          <w:szCs w:val="22"/>
        </w:rPr>
        <w:t xml:space="preserve">Dirección General de Administración Regional </w:t>
      </w:r>
      <w:r w:rsidR="00DB6DCE" w:rsidRPr="00090F2C">
        <w:rPr>
          <w:rFonts w:cs="Arial"/>
          <w:color w:val="000000" w:themeColor="text1"/>
          <w:sz w:val="22"/>
          <w:szCs w:val="22"/>
        </w:rPr>
        <w:t xml:space="preserve">para establecer y mantener la </w:t>
      </w:r>
      <w:r w:rsidRPr="00090F2C">
        <w:rPr>
          <w:rFonts w:cs="Arial"/>
          <w:sz w:val="22"/>
          <w:szCs w:val="22"/>
        </w:rPr>
        <w:t xml:space="preserve">comunicación entre las </w:t>
      </w:r>
      <w:r w:rsidR="00317D31">
        <w:rPr>
          <w:rFonts w:cs="Arial"/>
          <w:sz w:val="22"/>
          <w:szCs w:val="22"/>
        </w:rPr>
        <w:t>d</w:t>
      </w:r>
      <w:r w:rsidR="00317D31" w:rsidRPr="00090F2C">
        <w:rPr>
          <w:rFonts w:cs="Arial"/>
          <w:sz w:val="22"/>
          <w:szCs w:val="22"/>
        </w:rPr>
        <w:t xml:space="preserve">elegaciones </w:t>
      </w:r>
      <w:r w:rsidR="00317D31">
        <w:rPr>
          <w:rFonts w:cs="Arial"/>
          <w:sz w:val="22"/>
          <w:szCs w:val="22"/>
        </w:rPr>
        <w:t>a</w:t>
      </w:r>
      <w:r w:rsidR="00317D31" w:rsidRPr="00090F2C">
        <w:rPr>
          <w:rFonts w:cs="Arial"/>
          <w:sz w:val="22"/>
          <w:szCs w:val="22"/>
        </w:rPr>
        <w:t>dministrativas</w:t>
      </w:r>
      <w:r w:rsidRPr="00090F2C">
        <w:rPr>
          <w:rFonts w:cs="Arial"/>
          <w:sz w:val="22"/>
          <w:szCs w:val="22"/>
        </w:rPr>
        <w:t xml:space="preserve">, </w:t>
      </w:r>
      <w:r w:rsidR="000668F0" w:rsidRPr="00090F2C">
        <w:rPr>
          <w:rFonts w:cs="Arial"/>
          <w:sz w:val="22"/>
          <w:szCs w:val="22"/>
        </w:rPr>
        <w:t>salas regionales</w:t>
      </w:r>
      <w:r w:rsidRPr="00090F2C">
        <w:rPr>
          <w:rFonts w:cs="Arial"/>
          <w:sz w:val="22"/>
          <w:szCs w:val="22"/>
        </w:rPr>
        <w:t xml:space="preserve">, </w:t>
      </w:r>
      <w:r w:rsidR="00317D31">
        <w:rPr>
          <w:rFonts w:cs="Arial"/>
          <w:sz w:val="22"/>
          <w:szCs w:val="22"/>
        </w:rPr>
        <w:t>c</w:t>
      </w:r>
      <w:r w:rsidR="00317D31" w:rsidRPr="00090F2C">
        <w:rPr>
          <w:rFonts w:cs="Arial"/>
          <w:sz w:val="22"/>
          <w:szCs w:val="22"/>
        </w:rPr>
        <w:t>oordinaciones</w:t>
      </w:r>
      <w:r w:rsidRPr="00090F2C">
        <w:rPr>
          <w:rFonts w:cs="Arial"/>
          <w:sz w:val="22"/>
          <w:szCs w:val="22"/>
        </w:rPr>
        <w:t xml:space="preserve">, </w:t>
      </w:r>
      <w:r w:rsidR="00317D31">
        <w:rPr>
          <w:rFonts w:cs="Arial"/>
          <w:sz w:val="22"/>
          <w:szCs w:val="22"/>
        </w:rPr>
        <w:t>d</w:t>
      </w:r>
      <w:r w:rsidR="00317D31" w:rsidRPr="00090F2C">
        <w:rPr>
          <w:rFonts w:cs="Arial"/>
          <w:sz w:val="22"/>
          <w:szCs w:val="22"/>
        </w:rPr>
        <w:t xml:space="preserve">irecciones </w:t>
      </w:r>
      <w:r w:rsidR="00317D31">
        <w:rPr>
          <w:rFonts w:cs="Arial"/>
          <w:sz w:val="22"/>
          <w:szCs w:val="22"/>
        </w:rPr>
        <w:t>g</w:t>
      </w:r>
      <w:r w:rsidR="00317D31" w:rsidRPr="00090F2C">
        <w:rPr>
          <w:rFonts w:cs="Arial"/>
          <w:sz w:val="22"/>
          <w:szCs w:val="22"/>
        </w:rPr>
        <w:t>enerales</w:t>
      </w:r>
      <w:r w:rsidRPr="00090F2C">
        <w:rPr>
          <w:rFonts w:cs="Arial"/>
          <w:sz w:val="22"/>
          <w:szCs w:val="22"/>
        </w:rPr>
        <w:t xml:space="preserve">, </w:t>
      </w:r>
      <w:r w:rsidR="00317D31">
        <w:rPr>
          <w:rFonts w:cs="Arial"/>
          <w:sz w:val="22"/>
          <w:szCs w:val="22"/>
        </w:rPr>
        <w:t>u</w:t>
      </w:r>
      <w:r w:rsidR="00317D31" w:rsidRPr="00090F2C">
        <w:rPr>
          <w:rFonts w:cs="Arial"/>
          <w:sz w:val="22"/>
          <w:szCs w:val="22"/>
        </w:rPr>
        <w:t xml:space="preserve">nidades </w:t>
      </w:r>
      <w:r w:rsidRPr="00090F2C">
        <w:rPr>
          <w:rFonts w:cs="Arial"/>
          <w:sz w:val="22"/>
          <w:szCs w:val="22"/>
        </w:rPr>
        <w:t xml:space="preserve">de </w:t>
      </w:r>
      <w:r w:rsidR="00317D31">
        <w:rPr>
          <w:rFonts w:cs="Arial"/>
          <w:sz w:val="22"/>
          <w:szCs w:val="22"/>
        </w:rPr>
        <w:t>a</w:t>
      </w:r>
      <w:r w:rsidR="00317D31" w:rsidRPr="00090F2C">
        <w:rPr>
          <w:rFonts w:cs="Arial"/>
          <w:sz w:val="22"/>
          <w:szCs w:val="22"/>
        </w:rPr>
        <w:t xml:space="preserve">poyo </w:t>
      </w:r>
      <w:r w:rsidRPr="00090F2C">
        <w:rPr>
          <w:rFonts w:cs="Arial"/>
          <w:sz w:val="22"/>
          <w:szCs w:val="22"/>
        </w:rPr>
        <w:t xml:space="preserve">y </w:t>
      </w:r>
      <w:r w:rsidR="00317D31">
        <w:rPr>
          <w:rFonts w:cs="Arial"/>
          <w:sz w:val="22"/>
          <w:szCs w:val="22"/>
        </w:rPr>
        <w:t>ó</w:t>
      </w:r>
      <w:r w:rsidR="00317D31" w:rsidRPr="00090F2C">
        <w:rPr>
          <w:rFonts w:cs="Arial"/>
          <w:sz w:val="22"/>
          <w:szCs w:val="22"/>
        </w:rPr>
        <w:t xml:space="preserve">rganos </w:t>
      </w:r>
      <w:r w:rsidR="00317D31">
        <w:rPr>
          <w:rFonts w:cs="Arial"/>
          <w:sz w:val="22"/>
          <w:szCs w:val="22"/>
        </w:rPr>
        <w:t>a</w:t>
      </w:r>
      <w:r w:rsidR="00317D31" w:rsidRPr="00090F2C">
        <w:rPr>
          <w:rFonts w:cs="Arial"/>
          <w:sz w:val="22"/>
          <w:szCs w:val="22"/>
        </w:rPr>
        <w:t xml:space="preserve">uxiliares </w:t>
      </w:r>
      <w:r w:rsidRPr="00090F2C">
        <w:rPr>
          <w:rFonts w:cs="Arial"/>
          <w:sz w:val="22"/>
          <w:szCs w:val="22"/>
        </w:rPr>
        <w:t>del Tribunal Electoral del Poder Judicial de la Federación</w:t>
      </w:r>
      <w:r w:rsidR="00DB6DCE" w:rsidRPr="00090F2C">
        <w:rPr>
          <w:rFonts w:cs="Arial"/>
          <w:sz w:val="22"/>
          <w:szCs w:val="22"/>
        </w:rPr>
        <w:t xml:space="preserve"> para la atención de sus requerimientos</w:t>
      </w:r>
      <w:r w:rsidRPr="00090F2C">
        <w:rPr>
          <w:rFonts w:cs="Arial"/>
          <w:sz w:val="22"/>
          <w:szCs w:val="22"/>
        </w:rPr>
        <w:t>.</w:t>
      </w:r>
    </w:p>
    <w:p w14:paraId="2748CE05" w14:textId="77777777" w:rsidR="00F33C4B" w:rsidRPr="00090F2C" w:rsidRDefault="00F33C4B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Reglamento Interno:</w:t>
      </w:r>
      <w:r w:rsidRPr="00090F2C">
        <w:rPr>
          <w:rFonts w:cs="Arial"/>
          <w:sz w:val="22"/>
          <w:szCs w:val="22"/>
        </w:rPr>
        <w:t xml:space="preserve"> Reglamento Interno del Tribunal Electoral del Poder Judicial de la Federación.</w:t>
      </w:r>
    </w:p>
    <w:p w14:paraId="2F144B64" w14:textId="345D6B7B" w:rsidR="009D1F32" w:rsidRPr="00090F2C" w:rsidRDefault="009D1F32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Servidor público designado:</w:t>
      </w:r>
      <w:r w:rsidRPr="00090F2C">
        <w:rPr>
          <w:rFonts w:cs="Arial"/>
          <w:sz w:val="22"/>
          <w:szCs w:val="22"/>
        </w:rPr>
        <w:t xml:space="preserve"> Personal de mando medio </w:t>
      </w:r>
      <w:r w:rsidR="00E154CA" w:rsidRPr="00090F2C">
        <w:rPr>
          <w:rFonts w:cs="Arial"/>
          <w:sz w:val="22"/>
          <w:szCs w:val="22"/>
        </w:rPr>
        <w:t xml:space="preserve">previsto en el Catálogo de Puestos </w:t>
      </w:r>
      <w:r w:rsidRPr="00090F2C">
        <w:rPr>
          <w:rFonts w:cs="Arial"/>
          <w:sz w:val="22"/>
          <w:szCs w:val="22"/>
        </w:rPr>
        <w:t>adscrito o comisionado a la Dirección General de Administración Regional</w:t>
      </w:r>
      <w:r w:rsidR="00DB6DCE" w:rsidRPr="00090F2C">
        <w:rPr>
          <w:rFonts w:cs="Arial"/>
          <w:sz w:val="22"/>
          <w:szCs w:val="22"/>
        </w:rPr>
        <w:t xml:space="preserve"> para el cumplimiento de sus atribuciones</w:t>
      </w:r>
      <w:r w:rsidRPr="00090F2C">
        <w:rPr>
          <w:rFonts w:cs="Arial"/>
          <w:sz w:val="22"/>
          <w:szCs w:val="22"/>
        </w:rPr>
        <w:t>.</w:t>
      </w:r>
    </w:p>
    <w:p w14:paraId="389D104C" w14:textId="77777777" w:rsidR="0044225E" w:rsidRPr="00090F2C" w:rsidRDefault="0044225E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Programas institucionales:</w:t>
      </w:r>
      <w:r w:rsidRPr="00090F2C">
        <w:rPr>
          <w:rFonts w:cs="Arial"/>
          <w:sz w:val="22"/>
          <w:szCs w:val="22"/>
        </w:rPr>
        <w:t xml:space="preserve"> Programa anual </w:t>
      </w:r>
      <w:r w:rsidR="00972401" w:rsidRPr="00090F2C">
        <w:rPr>
          <w:rFonts w:cs="Arial"/>
          <w:sz w:val="22"/>
          <w:szCs w:val="22"/>
        </w:rPr>
        <w:t xml:space="preserve">de Trabajo (PAT) y </w:t>
      </w:r>
      <w:r w:rsidRPr="00090F2C">
        <w:rPr>
          <w:rFonts w:cs="Arial"/>
          <w:sz w:val="22"/>
          <w:szCs w:val="22"/>
        </w:rPr>
        <w:t>Programa Anua</w:t>
      </w:r>
      <w:r w:rsidR="00972401" w:rsidRPr="00090F2C">
        <w:rPr>
          <w:rFonts w:cs="Arial"/>
          <w:sz w:val="22"/>
          <w:szCs w:val="22"/>
        </w:rPr>
        <w:t>l de Ejecución (PAE).</w:t>
      </w:r>
    </w:p>
    <w:p w14:paraId="494674BA" w14:textId="4BBBA689" w:rsidR="00F27AA3" w:rsidRPr="00090F2C" w:rsidRDefault="00F27AA3" w:rsidP="00F27AA3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Reportes Presupuestarios</w:t>
      </w:r>
      <w:r w:rsidRPr="00090F2C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Son generados del </w:t>
      </w:r>
      <w:r w:rsidRPr="00090F2C">
        <w:rPr>
          <w:rFonts w:cs="Arial"/>
          <w:sz w:val="22"/>
          <w:szCs w:val="22"/>
        </w:rPr>
        <w:t>Módulo de Control Presupuestal</w:t>
      </w:r>
      <w:r>
        <w:rPr>
          <w:rFonts w:cs="Arial"/>
          <w:sz w:val="22"/>
          <w:szCs w:val="22"/>
        </w:rPr>
        <w:t xml:space="preserve"> y reflejan información de los momentos contables Autorizado, Modificado, Reservado, Comprometido, Ejercido y Disponible.</w:t>
      </w:r>
    </w:p>
    <w:p w14:paraId="7C870CB2" w14:textId="636AEDD9" w:rsidR="0044225E" w:rsidRPr="00090F2C" w:rsidRDefault="0044225E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Sistemas y sitios de intranet:</w:t>
      </w:r>
      <w:r w:rsidRPr="00090F2C">
        <w:rPr>
          <w:rFonts w:cs="Arial"/>
          <w:sz w:val="22"/>
          <w:szCs w:val="22"/>
        </w:rPr>
        <w:t xml:space="preserve"> Módulo de Control Presupuestal</w:t>
      </w:r>
      <w:r w:rsidR="009336E8" w:rsidRPr="00090F2C">
        <w:rPr>
          <w:rFonts w:cs="Arial"/>
          <w:sz w:val="22"/>
          <w:szCs w:val="22"/>
        </w:rPr>
        <w:t xml:space="preserve"> y</w:t>
      </w:r>
      <w:r w:rsidRPr="00090F2C">
        <w:rPr>
          <w:rFonts w:cs="Arial"/>
          <w:sz w:val="22"/>
          <w:szCs w:val="22"/>
        </w:rPr>
        <w:t xml:space="preserve"> </w:t>
      </w:r>
      <w:proofErr w:type="spellStart"/>
      <w:r w:rsidRPr="00090F2C">
        <w:rPr>
          <w:rFonts w:cs="Arial"/>
          <w:sz w:val="22"/>
          <w:szCs w:val="22"/>
        </w:rPr>
        <w:t>micrositio</w:t>
      </w:r>
      <w:proofErr w:type="spellEnd"/>
      <w:r w:rsidRPr="00090F2C">
        <w:rPr>
          <w:rFonts w:cs="Arial"/>
          <w:sz w:val="22"/>
          <w:szCs w:val="22"/>
        </w:rPr>
        <w:t xml:space="preserve"> de la Dirección General de Planeación y Evaluación Institucional.</w:t>
      </w:r>
    </w:p>
    <w:p w14:paraId="63FF07BE" w14:textId="77777777" w:rsidR="0041220E" w:rsidRPr="00090F2C" w:rsidRDefault="00865000" w:rsidP="00F33C4B">
      <w:pPr>
        <w:pStyle w:val="Textoindependiente"/>
        <w:spacing w:before="120" w:after="120" w:line="360" w:lineRule="auto"/>
        <w:ind w:right="280"/>
        <w:jc w:val="both"/>
        <w:rPr>
          <w:rFonts w:cs="Arial"/>
          <w:sz w:val="22"/>
          <w:szCs w:val="22"/>
        </w:rPr>
      </w:pPr>
      <w:r w:rsidRPr="00090F2C">
        <w:rPr>
          <w:rFonts w:cs="Arial"/>
          <w:b/>
          <w:sz w:val="22"/>
          <w:szCs w:val="22"/>
        </w:rPr>
        <w:t>Tribunal Electoral</w:t>
      </w:r>
      <w:r w:rsidR="0041220E" w:rsidRPr="00090F2C">
        <w:rPr>
          <w:rFonts w:cs="Arial"/>
          <w:b/>
          <w:sz w:val="22"/>
          <w:szCs w:val="22"/>
        </w:rPr>
        <w:t>:</w:t>
      </w:r>
      <w:r w:rsidR="0041220E" w:rsidRPr="00090F2C">
        <w:rPr>
          <w:rFonts w:cs="Arial"/>
          <w:sz w:val="22"/>
          <w:szCs w:val="22"/>
        </w:rPr>
        <w:t xml:space="preserve"> Tribunal Electoral del Poder Judicial de la Federación.</w:t>
      </w:r>
    </w:p>
    <w:p w14:paraId="49D8E043" w14:textId="77777777" w:rsidR="00144AB0" w:rsidRPr="00090F2C" w:rsidRDefault="00745360" w:rsidP="000E642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90F2C">
        <w:rPr>
          <w:rFonts w:ascii="Arial" w:hAnsi="Arial" w:cs="Arial"/>
          <w:sz w:val="24"/>
          <w:szCs w:val="24"/>
        </w:rPr>
        <w:br w:type="page"/>
      </w:r>
    </w:p>
    <w:p w14:paraId="202034D2" w14:textId="77777777" w:rsidR="000E6429" w:rsidRPr="00090F2C" w:rsidRDefault="00BC7FF9" w:rsidP="00BC35FD">
      <w:pPr>
        <w:pStyle w:val="Prrafodelista"/>
        <w:ind w:left="0"/>
        <w:jc w:val="both"/>
        <w:outlineLvl w:val="0"/>
        <w:rPr>
          <w:rFonts w:ascii="Arial" w:hAnsi="Arial" w:cs="Arial"/>
          <w:b/>
          <w:color w:val="008700"/>
          <w:sz w:val="24"/>
        </w:rPr>
      </w:pPr>
      <w:bookmarkStart w:id="4" w:name="_Toc479160066"/>
      <w:r w:rsidRPr="00090F2C">
        <w:rPr>
          <w:rFonts w:ascii="Arial" w:hAnsi="Arial" w:cs="Arial"/>
          <w:b/>
          <w:color w:val="008700"/>
          <w:sz w:val="24"/>
          <w:szCs w:val="72"/>
        </w:rPr>
        <w:t>Descripción de los procedimientos_______</w:t>
      </w:r>
      <w:r w:rsidR="000E6429" w:rsidRPr="00090F2C">
        <w:rPr>
          <w:rFonts w:ascii="Arial" w:hAnsi="Arial" w:cs="Arial"/>
          <w:b/>
          <w:color w:val="008700"/>
          <w:sz w:val="24"/>
          <w:szCs w:val="72"/>
        </w:rPr>
        <w:t>_____________________________</w:t>
      </w:r>
      <w:bookmarkEnd w:id="4"/>
    </w:p>
    <w:p w14:paraId="0E9724E6" w14:textId="77777777" w:rsidR="000E6429" w:rsidRPr="00B80A5C" w:rsidRDefault="000E6429" w:rsidP="000E6429">
      <w:pPr>
        <w:pStyle w:val="Prrafodelista"/>
        <w:ind w:left="709"/>
        <w:jc w:val="both"/>
        <w:rPr>
          <w:rFonts w:ascii="Arial" w:hAnsi="Arial" w:cs="Arial"/>
          <w:b/>
          <w:color w:val="008700"/>
          <w:sz w:val="16"/>
        </w:rPr>
      </w:pPr>
    </w:p>
    <w:p w14:paraId="576F3F67" w14:textId="77777777" w:rsidR="00913CFF" w:rsidRPr="00090F2C" w:rsidRDefault="00F80A32" w:rsidP="00BC35FD">
      <w:pPr>
        <w:pStyle w:val="Prrafodelista"/>
        <w:numPr>
          <w:ilvl w:val="0"/>
          <w:numId w:val="4"/>
        </w:numPr>
        <w:ind w:left="709"/>
        <w:jc w:val="both"/>
        <w:outlineLvl w:val="1"/>
        <w:rPr>
          <w:rFonts w:ascii="Arial" w:hAnsi="Arial" w:cs="Arial"/>
          <w:b/>
          <w:color w:val="008700"/>
          <w:sz w:val="24"/>
        </w:rPr>
      </w:pPr>
      <w:bookmarkStart w:id="5" w:name="_Toc479160067"/>
      <w:r w:rsidRPr="00090F2C">
        <w:rPr>
          <w:rFonts w:ascii="Arial" w:hAnsi="Arial" w:cs="Arial"/>
          <w:b/>
          <w:color w:val="008700"/>
          <w:sz w:val="24"/>
        </w:rPr>
        <w:t>Procedimiento de asesoría</w:t>
      </w:r>
      <w:bookmarkEnd w:id="5"/>
    </w:p>
    <w:p w14:paraId="61E046EE" w14:textId="77777777" w:rsidR="008D5D0E" w:rsidRPr="00B80A5C" w:rsidRDefault="008D5D0E" w:rsidP="00C66DA9">
      <w:pPr>
        <w:pStyle w:val="Prrafodelista"/>
        <w:spacing w:after="0"/>
        <w:ind w:left="709"/>
        <w:jc w:val="both"/>
        <w:rPr>
          <w:rFonts w:ascii="Arial" w:hAnsi="Arial" w:cs="Arial"/>
          <w:b/>
          <w:sz w:val="1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3"/>
        <w:gridCol w:w="4777"/>
        <w:gridCol w:w="62"/>
        <w:gridCol w:w="1922"/>
      </w:tblGrid>
      <w:tr w:rsidR="008D5D0E" w:rsidRPr="00090F2C" w14:paraId="4B155DD0" w14:textId="77777777" w:rsidTr="00BC7FF9">
        <w:trPr>
          <w:trHeight w:val="327"/>
          <w:tblHeader/>
          <w:jc w:val="center"/>
        </w:trPr>
        <w:tc>
          <w:tcPr>
            <w:tcW w:w="2268" w:type="dxa"/>
            <w:shd w:val="clear" w:color="auto" w:fill="008700"/>
            <w:vAlign w:val="center"/>
          </w:tcPr>
          <w:p w14:paraId="740E039B" w14:textId="77777777" w:rsidR="008D5D0E" w:rsidRPr="00090F2C" w:rsidRDefault="008D5D0E" w:rsidP="009E366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RESPONSABLE</w:t>
            </w:r>
          </w:p>
        </w:tc>
        <w:tc>
          <w:tcPr>
            <w:tcW w:w="4820" w:type="dxa"/>
            <w:gridSpan w:val="2"/>
            <w:shd w:val="clear" w:color="auto" w:fill="008700"/>
            <w:vAlign w:val="center"/>
          </w:tcPr>
          <w:p w14:paraId="58AD47C5" w14:textId="77777777" w:rsidR="008D5D0E" w:rsidRPr="00090F2C" w:rsidRDefault="008D5D0E" w:rsidP="009E366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ACTIVIDADES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008700"/>
            <w:vAlign w:val="center"/>
          </w:tcPr>
          <w:p w14:paraId="0AA73127" w14:textId="77777777" w:rsidR="008D5D0E" w:rsidRPr="00090F2C" w:rsidRDefault="008D5D0E" w:rsidP="009E366F">
            <w:pPr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PRODUCTO</w:t>
            </w:r>
          </w:p>
        </w:tc>
      </w:tr>
      <w:tr w:rsidR="008D5D0E" w:rsidRPr="00090F2C" w14:paraId="211E81E2" w14:textId="77777777" w:rsidTr="00BC7FF9">
        <w:tblPrEx>
          <w:jc w:val="left"/>
        </w:tblPrEx>
        <w:trPr>
          <w:trHeight w:val="275"/>
        </w:trPr>
        <w:tc>
          <w:tcPr>
            <w:tcW w:w="9072" w:type="dxa"/>
            <w:gridSpan w:val="5"/>
            <w:shd w:val="clear" w:color="auto" w:fill="FFFFFF" w:themeFill="background1"/>
          </w:tcPr>
          <w:p w14:paraId="0DBCDAB1" w14:textId="77777777" w:rsidR="008D5D0E" w:rsidRPr="00090F2C" w:rsidRDefault="008D5D0E" w:rsidP="006641F9">
            <w:pPr>
              <w:pStyle w:val="Textoindependiente"/>
              <w:ind w:left="33" w:right="278" w:firstLine="142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INICIO DEL PROCEDIMIENTO</w:t>
            </w:r>
          </w:p>
        </w:tc>
      </w:tr>
      <w:tr w:rsidR="008D5D0E" w:rsidRPr="00090F2C" w14:paraId="0F3F8B05" w14:textId="77777777" w:rsidTr="00BC7FF9">
        <w:tblPrEx>
          <w:jc w:val="left"/>
        </w:tblPrEx>
        <w:trPr>
          <w:trHeight w:val="890"/>
        </w:trPr>
        <w:tc>
          <w:tcPr>
            <w:tcW w:w="2311" w:type="dxa"/>
            <w:gridSpan w:val="2"/>
            <w:vAlign w:val="center"/>
          </w:tcPr>
          <w:p w14:paraId="2A697CD1" w14:textId="77777777" w:rsidR="008D5D0E" w:rsidRPr="00090F2C" w:rsidRDefault="008D5D0E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Delegación Administrativa</w:t>
            </w:r>
          </w:p>
        </w:tc>
        <w:tc>
          <w:tcPr>
            <w:tcW w:w="4839" w:type="dxa"/>
            <w:gridSpan w:val="2"/>
          </w:tcPr>
          <w:p w14:paraId="2BE61CDE" w14:textId="011E8B10" w:rsidR="00E154CA" w:rsidRPr="00090F2C" w:rsidRDefault="008D5D0E" w:rsidP="00B80A5C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Solicita a la Dirección General</w:t>
            </w:r>
            <w:r w:rsidR="00B80A5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por oficio o correo electrónico asesoría</w:t>
            </w:r>
            <w:r w:rsidR="007D6264" w:rsidRPr="00090F2C">
              <w:rPr>
                <w:rFonts w:ascii="Arial" w:hAnsi="Arial" w:cs="Arial"/>
              </w:rPr>
              <w:t xml:space="preserve"> para el desempeño de sus funciones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35EE3A4E" w14:textId="77777777" w:rsidR="008D5D0E" w:rsidRPr="00090F2C" w:rsidRDefault="008D5D0E" w:rsidP="008D5D0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115842F0" w14:textId="77777777" w:rsidTr="00BC7FF9">
        <w:tblPrEx>
          <w:jc w:val="left"/>
        </w:tblPrEx>
        <w:tc>
          <w:tcPr>
            <w:tcW w:w="2311" w:type="dxa"/>
            <w:gridSpan w:val="2"/>
            <w:vAlign w:val="center"/>
          </w:tcPr>
          <w:p w14:paraId="13C4F9A3" w14:textId="1333188F" w:rsidR="008D5D0E" w:rsidRPr="00090F2C" w:rsidRDefault="008D5D0E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General</w:t>
            </w:r>
            <w:r w:rsidR="00C66DA9">
              <w:rPr>
                <w:rFonts w:ascii="Arial" w:hAnsi="Arial" w:cs="Arial"/>
                <w:b/>
              </w:rPr>
              <w:t xml:space="preserve"> de Administración Regional</w:t>
            </w:r>
          </w:p>
        </w:tc>
        <w:tc>
          <w:tcPr>
            <w:tcW w:w="4839" w:type="dxa"/>
            <w:gridSpan w:val="2"/>
          </w:tcPr>
          <w:p w14:paraId="06A9AC3F" w14:textId="77777777" w:rsidR="008D5D0E" w:rsidRPr="00090F2C" w:rsidRDefault="008D5D0E" w:rsidP="00526A72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solicitud y</w:t>
            </w:r>
            <w:r w:rsidR="00F52EA9" w:rsidRPr="00090F2C">
              <w:rPr>
                <w:rFonts w:ascii="Arial" w:hAnsi="Arial" w:cs="Arial"/>
              </w:rPr>
              <w:t xml:space="preserve"> turna el oficio o correo electrónico </w:t>
            </w:r>
            <w:r w:rsidR="00526A72" w:rsidRPr="00090F2C">
              <w:rPr>
                <w:rFonts w:ascii="Arial" w:hAnsi="Arial" w:cs="Arial"/>
              </w:rPr>
              <w:t>al servidor público designado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3641B20C" w14:textId="77777777" w:rsidR="008D5D0E" w:rsidRPr="00090F2C" w:rsidRDefault="00F52EA9" w:rsidP="008D5D0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03A2A092" w14:textId="77777777" w:rsidTr="00BC7FF9">
        <w:tblPrEx>
          <w:jc w:val="left"/>
        </w:tblPrEx>
        <w:tc>
          <w:tcPr>
            <w:tcW w:w="2311" w:type="dxa"/>
            <w:gridSpan w:val="2"/>
            <w:vAlign w:val="center"/>
          </w:tcPr>
          <w:p w14:paraId="020CBD18" w14:textId="77777777" w:rsidR="008D5D0E" w:rsidRPr="00090F2C" w:rsidRDefault="00526A72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3DBEF545" w14:textId="77777777" w:rsidR="008D5D0E" w:rsidRPr="00090F2C" w:rsidRDefault="00F80A32" w:rsidP="008D5D0E">
            <w:pPr>
              <w:pStyle w:val="Prrafodelista"/>
              <w:numPr>
                <w:ilvl w:val="0"/>
                <w:numId w:val="8"/>
              </w:numPr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y a</w:t>
            </w:r>
            <w:r w:rsidR="008D5D0E" w:rsidRPr="00090F2C">
              <w:rPr>
                <w:rFonts w:ascii="Arial" w:hAnsi="Arial" w:cs="Arial"/>
              </w:rPr>
              <w:t>naliza la solicitud.</w:t>
            </w:r>
          </w:p>
          <w:p w14:paraId="61D430B5" w14:textId="77777777" w:rsidR="008D5D0E" w:rsidRPr="00090F2C" w:rsidRDefault="008D5D0E" w:rsidP="00F80A32">
            <w:pPr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¿Requiere información adicional?</w:t>
            </w:r>
          </w:p>
          <w:p w14:paraId="245D7C07" w14:textId="77777777" w:rsidR="008D5D0E" w:rsidRPr="00090F2C" w:rsidRDefault="008D5D0E" w:rsidP="00F80A32">
            <w:pPr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Sí: continúa en la actividad 4.</w:t>
            </w:r>
          </w:p>
          <w:p w14:paraId="316BDE14" w14:textId="77777777" w:rsidR="008D5D0E" w:rsidRPr="00090F2C" w:rsidRDefault="008D5D0E" w:rsidP="00F80A32">
            <w:pPr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No: continúa en la actividad 8.</w:t>
            </w:r>
          </w:p>
          <w:p w14:paraId="12336E53" w14:textId="7E6F3E84" w:rsidR="00E154CA" w:rsidRPr="00090F2C" w:rsidRDefault="008D5D0E" w:rsidP="007E0B7E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Solicita a la</w:t>
            </w:r>
            <w:r w:rsidR="00526A72" w:rsidRPr="00090F2C">
              <w:rPr>
                <w:rFonts w:ascii="Arial" w:hAnsi="Arial" w:cs="Arial"/>
              </w:rPr>
              <w:t xml:space="preserve"> persona titular de la</w:t>
            </w:r>
            <w:r w:rsidRPr="00090F2C">
              <w:rPr>
                <w:rFonts w:ascii="Arial" w:hAnsi="Arial" w:cs="Arial"/>
              </w:rPr>
              <w:t xml:space="preserve"> Delegación Administr</w:t>
            </w:r>
            <w:r w:rsidR="00F52EA9" w:rsidRPr="00090F2C">
              <w:rPr>
                <w:rFonts w:ascii="Arial" w:hAnsi="Arial" w:cs="Arial"/>
              </w:rPr>
              <w:t>ativa</w:t>
            </w:r>
            <w:r w:rsidRPr="00090F2C">
              <w:rPr>
                <w:rFonts w:ascii="Arial" w:hAnsi="Arial" w:cs="Arial"/>
              </w:rPr>
              <w:t>, mediante oficio o correo electrónico</w:t>
            </w:r>
            <w:r w:rsidR="00317D31">
              <w:rPr>
                <w:rFonts w:ascii="Arial" w:hAnsi="Arial" w:cs="Arial"/>
              </w:rPr>
              <w:t>,</w:t>
            </w:r>
            <w:r w:rsidRPr="00090F2C">
              <w:rPr>
                <w:rFonts w:ascii="Arial" w:hAnsi="Arial" w:cs="Arial"/>
              </w:rPr>
              <w:t xml:space="preserve"> la documentación o información </w:t>
            </w:r>
            <w:r w:rsidR="007D6264" w:rsidRPr="00090F2C">
              <w:rPr>
                <w:rFonts w:ascii="Arial" w:hAnsi="Arial" w:cs="Arial"/>
              </w:rPr>
              <w:t>complementaria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5A1C1D73" w14:textId="77777777" w:rsidR="008D5D0E" w:rsidRPr="00090F2C" w:rsidRDefault="008D5D0E" w:rsidP="008D5D0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77C9498F" w14:textId="77777777" w:rsidTr="00BC7FF9">
        <w:tblPrEx>
          <w:jc w:val="left"/>
        </w:tblPrEx>
        <w:tc>
          <w:tcPr>
            <w:tcW w:w="2311" w:type="dxa"/>
            <w:gridSpan w:val="2"/>
            <w:vAlign w:val="center"/>
          </w:tcPr>
          <w:p w14:paraId="10F6A1B6" w14:textId="77777777" w:rsidR="008D5D0E" w:rsidRPr="00090F2C" w:rsidRDefault="008D5D0E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Delegación Administrativa</w:t>
            </w:r>
          </w:p>
        </w:tc>
        <w:tc>
          <w:tcPr>
            <w:tcW w:w="4839" w:type="dxa"/>
            <w:gridSpan w:val="2"/>
          </w:tcPr>
          <w:p w14:paraId="60A67E16" w14:textId="77777777" w:rsidR="008D5D0E" w:rsidRPr="00090F2C" w:rsidRDefault="008D5D0E" w:rsidP="008D5D0E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solicitud de información y/o documentación complementaria.</w:t>
            </w:r>
          </w:p>
          <w:p w14:paraId="6E3FE9F5" w14:textId="77777777" w:rsidR="008D5D0E" w:rsidRPr="00090F2C" w:rsidRDefault="008D5D0E" w:rsidP="008D5D0E">
            <w:pPr>
              <w:pStyle w:val="Prrafodelista"/>
              <w:spacing w:after="0"/>
              <w:ind w:left="215"/>
              <w:jc w:val="both"/>
              <w:rPr>
                <w:rFonts w:ascii="Arial" w:hAnsi="Arial" w:cs="Arial"/>
              </w:rPr>
            </w:pPr>
          </w:p>
          <w:p w14:paraId="24FF3F49" w14:textId="77777777" w:rsidR="00E154CA" w:rsidRPr="00090F2C" w:rsidRDefault="008D5D0E" w:rsidP="007E0B7E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Recaba la información y/o documentación complementaria y la remite a</w:t>
            </w:r>
            <w:r w:rsidR="00E154CA" w:rsidRPr="00090F2C">
              <w:rPr>
                <w:rFonts w:ascii="Arial" w:hAnsi="Arial" w:cs="Arial"/>
              </w:rPr>
              <w:t>l servidor público designado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6F2BA0EB" w14:textId="77777777" w:rsidR="008D5D0E" w:rsidRPr="00090F2C" w:rsidRDefault="008D5D0E" w:rsidP="008D5D0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76334085" w14:textId="77777777" w:rsidTr="00BC7FF9">
        <w:tblPrEx>
          <w:jc w:val="left"/>
        </w:tblPrEx>
        <w:tc>
          <w:tcPr>
            <w:tcW w:w="2311" w:type="dxa"/>
            <w:gridSpan w:val="2"/>
            <w:vAlign w:val="center"/>
          </w:tcPr>
          <w:p w14:paraId="0017EC43" w14:textId="77777777" w:rsidR="008D5D0E" w:rsidRPr="00090F2C" w:rsidRDefault="00526A72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30CF7CD0" w14:textId="77777777" w:rsidR="008D5D0E" w:rsidRPr="00090F2C" w:rsidRDefault="008D5D0E" w:rsidP="008D5D0E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información y/o documentación complementaria.</w:t>
            </w:r>
          </w:p>
          <w:p w14:paraId="22F4136E" w14:textId="77777777" w:rsidR="008D5D0E" w:rsidRPr="00090F2C" w:rsidRDefault="008D5D0E" w:rsidP="008D5D0E">
            <w:pPr>
              <w:pStyle w:val="Prrafodelista"/>
              <w:spacing w:after="0"/>
              <w:ind w:left="215"/>
              <w:jc w:val="both"/>
              <w:rPr>
                <w:rFonts w:ascii="Arial" w:hAnsi="Arial" w:cs="Arial"/>
              </w:rPr>
            </w:pPr>
          </w:p>
          <w:p w14:paraId="089A183D" w14:textId="77777777" w:rsidR="008D5D0E" w:rsidRPr="00090F2C" w:rsidRDefault="008D5D0E" w:rsidP="008D5D0E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Analiza el asunto de que se trata, </w:t>
            </w:r>
            <w:r w:rsidR="008542B4" w:rsidRPr="00090F2C">
              <w:rPr>
                <w:rFonts w:ascii="Arial" w:hAnsi="Arial" w:cs="Arial"/>
              </w:rPr>
              <w:t xml:space="preserve">consulta el marco </w:t>
            </w:r>
            <w:r w:rsidRPr="00090F2C">
              <w:rPr>
                <w:rFonts w:ascii="Arial" w:hAnsi="Arial" w:cs="Arial"/>
              </w:rPr>
              <w:t>normativ</w:t>
            </w:r>
            <w:r w:rsidR="008542B4" w:rsidRPr="00090F2C">
              <w:rPr>
                <w:rFonts w:ascii="Arial" w:hAnsi="Arial" w:cs="Arial"/>
              </w:rPr>
              <w:t xml:space="preserve">o aplicable </w:t>
            </w:r>
            <w:r w:rsidRPr="00090F2C">
              <w:rPr>
                <w:rFonts w:ascii="Arial" w:hAnsi="Arial" w:cs="Arial"/>
              </w:rPr>
              <w:t xml:space="preserve">y </w:t>
            </w:r>
            <w:r w:rsidR="008542B4" w:rsidRPr="00090F2C">
              <w:rPr>
                <w:rFonts w:ascii="Arial" w:hAnsi="Arial" w:cs="Arial"/>
              </w:rPr>
              <w:t>elabor</w:t>
            </w:r>
            <w:r w:rsidR="007D6264" w:rsidRPr="00090F2C">
              <w:rPr>
                <w:rFonts w:ascii="Arial" w:hAnsi="Arial" w:cs="Arial"/>
              </w:rPr>
              <w:t>a</w:t>
            </w:r>
            <w:r w:rsidR="008542B4" w:rsidRPr="00090F2C">
              <w:rPr>
                <w:rFonts w:ascii="Arial" w:hAnsi="Arial" w:cs="Arial"/>
              </w:rPr>
              <w:t xml:space="preserve"> el proyecto </w:t>
            </w:r>
            <w:r w:rsidR="007D6264" w:rsidRPr="00090F2C">
              <w:rPr>
                <w:rFonts w:ascii="Arial" w:hAnsi="Arial" w:cs="Arial"/>
              </w:rPr>
              <w:t>de asesoría</w:t>
            </w:r>
            <w:r w:rsidR="008542B4" w:rsidRPr="00090F2C">
              <w:rPr>
                <w:rFonts w:ascii="Arial" w:hAnsi="Arial" w:cs="Arial"/>
              </w:rPr>
              <w:t>.</w:t>
            </w:r>
          </w:p>
          <w:p w14:paraId="1AA09542" w14:textId="77777777" w:rsidR="008D5D0E" w:rsidRPr="00090F2C" w:rsidRDefault="008D5D0E" w:rsidP="008D5D0E">
            <w:pPr>
              <w:pStyle w:val="Prrafodelista"/>
              <w:spacing w:after="0"/>
              <w:rPr>
                <w:rFonts w:ascii="Arial" w:hAnsi="Arial" w:cs="Arial"/>
              </w:rPr>
            </w:pPr>
          </w:p>
          <w:p w14:paraId="702EB0A7" w14:textId="5C125FEB" w:rsidR="00E154CA" w:rsidRPr="00090F2C" w:rsidRDefault="008D5D0E" w:rsidP="00C66DA9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Somete a consideración de la persona titular de la Dirección General el proyecto de </w:t>
            </w:r>
            <w:r w:rsidR="007D6264" w:rsidRPr="00090F2C">
              <w:rPr>
                <w:rFonts w:ascii="Arial" w:hAnsi="Arial" w:cs="Arial"/>
              </w:rPr>
              <w:t>asesoría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4A3BE0FE" w14:textId="77777777" w:rsidR="008D5D0E" w:rsidRPr="00090F2C" w:rsidRDefault="008D5D0E" w:rsidP="00F52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234FE310" w14:textId="77777777" w:rsidTr="00BC7FF9">
        <w:tblPrEx>
          <w:jc w:val="left"/>
        </w:tblPrEx>
        <w:trPr>
          <w:trHeight w:val="576"/>
        </w:trPr>
        <w:tc>
          <w:tcPr>
            <w:tcW w:w="2311" w:type="dxa"/>
            <w:gridSpan w:val="2"/>
            <w:vAlign w:val="center"/>
          </w:tcPr>
          <w:p w14:paraId="273F1CC3" w14:textId="6255E51A" w:rsidR="008D5D0E" w:rsidRPr="00090F2C" w:rsidRDefault="008D5D0E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 </w:t>
            </w:r>
            <w:r w:rsidR="00B80A5C" w:rsidRPr="00090F2C">
              <w:rPr>
                <w:rFonts w:ascii="Arial" w:hAnsi="Arial" w:cs="Arial"/>
                <w:b/>
              </w:rPr>
              <w:t xml:space="preserve">titular de la </w:t>
            </w:r>
            <w:r w:rsidRPr="00090F2C">
              <w:rPr>
                <w:rFonts w:ascii="Arial" w:hAnsi="Arial" w:cs="Arial"/>
                <w:b/>
              </w:rPr>
              <w:t>Dirección General</w:t>
            </w:r>
            <w:r w:rsidR="00C66DA9">
              <w:rPr>
                <w:rFonts w:ascii="Arial" w:hAnsi="Arial" w:cs="Arial"/>
                <w:b/>
              </w:rPr>
              <w:t xml:space="preserve"> </w:t>
            </w:r>
            <w:r w:rsidR="00B80A5C">
              <w:rPr>
                <w:rFonts w:ascii="Arial" w:hAnsi="Arial" w:cs="Arial"/>
                <w:b/>
              </w:rPr>
              <w:t xml:space="preserve">de </w:t>
            </w:r>
            <w:r w:rsidR="00C66DA9">
              <w:rPr>
                <w:rFonts w:ascii="Arial" w:hAnsi="Arial" w:cs="Arial"/>
                <w:b/>
              </w:rPr>
              <w:t>Administración Regional</w:t>
            </w:r>
          </w:p>
        </w:tc>
        <w:tc>
          <w:tcPr>
            <w:tcW w:w="4839" w:type="dxa"/>
            <w:gridSpan w:val="2"/>
          </w:tcPr>
          <w:p w14:paraId="3B3F34CA" w14:textId="77777777" w:rsidR="008D5D0E" w:rsidRPr="00090F2C" w:rsidRDefault="008D5D0E" w:rsidP="008D5D0E">
            <w:pPr>
              <w:pStyle w:val="Prrafodelista"/>
              <w:numPr>
                <w:ilvl w:val="0"/>
                <w:numId w:val="8"/>
              </w:numPr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</w:t>
            </w:r>
            <w:r w:rsidR="007D6264" w:rsidRPr="00090F2C">
              <w:rPr>
                <w:rFonts w:ascii="Arial" w:hAnsi="Arial" w:cs="Arial"/>
              </w:rPr>
              <w:t xml:space="preserve">y analiza </w:t>
            </w:r>
            <w:r w:rsidR="007E0B7E" w:rsidRPr="00090F2C">
              <w:rPr>
                <w:rFonts w:ascii="Arial" w:hAnsi="Arial" w:cs="Arial"/>
              </w:rPr>
              <w:t xml:space="preserve">que la </w:t>
            </w:r>
            <w:r w:rsidRPr="00090F2C">
              <w:rPr>
                <w:rFonts w:ascii="Arial" w:hAnsi="Arial" w:cs="Arial"/>
              </w:rPr>
              <w:t xml:space="preserve">propuesta </w:t>
            </w:r>
            <w:r w:rsidR="007E0B7E" w:rsidRPr="00090F2C">
              <w:rPr>
                <w:rFonts w:ascii="Arial" w:hAnsi="Arial" w:cs="Arial"/>
              </w:rPr>
              <w:t>de asesoría se encuentre fundada y motivada de conformidad a la normativa aplicable</w:t>
            </w:r>
            <w:r w:rsidR="00463A68">
              <w:rPr>
                <w:rFonts w:ascii="Arial" w:hAnsi="Arial" w:cs="Arial"/>
              </w:rPr>
              <w:t xml:space="preserve"> y</w:t>
            </w:r>
            <w:r w:rsidR="0019286A">
              <w:rPr>
                <w:rFonts w:ascii="Arial" w:hAnsi="Arial" w:cs="Arial"/>
              </w:rPr>
              <w:t xml:space="preserve"> que</w:t>
            </w:r>
            <w:r w:rsidR="00463A68">
              <w:rPr>
                <w:rFonts w:ascii="Arial" w:hAnsi="Arial" w:cs="Arial"/>
              </w:rPr>
              <w:t xml:space="preserve"> atienda la consulta formulada</w:t>
            </w:r>
            <w:r w:rsidRPr="00090F2C">
              <w:rPr>
                <w:rFonts w:ascii="Arial" w:hAnsi="Arial" w:cs="Arial"/>
              </w:rPr>
              <w:t>.</w:t>
            </w:r>
          </w:p>
          <w:p w14:paraId="02D8FBF5" w14:textId="77777777" w:rsidR="008D5D0E" w:rsidRPr="00090F2C" w:rsidRDefault="008D5D0E" w:rsidP="008D5D0E">
            <w:pPr>
              <w:ind w:left="466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¿Aprueba el proyecto?</w:t>
            </w:r>
          </w:p>
          <w:p w14:paraId="59469FEC" w14:textId="77777777" w:rsidR="008D5D0E" w:rsidRPr="00090F2C" w:rsidRDefault="008D5D0E" w:rsidP="008D5D0E">
            <w:pPr>
              <w:ind w:left="466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No: continúa en la actividad 11.</w:t>
            </w:r>
          </w:p>
          <w:p w14:paraId="05720A3D" w14:textId="77777777" w:rsidR="008D5D0E" w:rsidRPr="00090F2C" w:rsidRDefault="008D5D0E" w:rsidP="008D5D0E">
            <w:pPr>
              <w:ind w:left="466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Sí: continúa en la actividad 12. </w:t>
            </w:r>
          </w:p>
          <w:p w14:paraId="02FF870D" w14:textId="77777777" w:rsidR="008D5D0E" w:rsidRPr="00090F2C" w:rsidRDefault="008D5D0E" w:rsidP="004C1F29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Devuelve a</w:t>
            </w:r>
            <w:r w:rsidR="00E154CA" w:rsidRPr="00090F2C">
              <w:rPr>
                <w:rFonts w:ascii="Arial" w:hAnsi="Arial" w:cs="Arial"/>
              </w:rPr>
              <w:t xml:space="preserve">l servidor público designado </w:t>
            </w:r>
            <w:r w:rsidRPr="00090F2C">
              <w:rPr>
                <w:rFonts w:ascii="Arial" w:hAnsi="Arial" w:cs="Arial"/>
              </w:rPr>
              <w:t>con las observaciones correspondientes.</w:t>
            </w:r>
          </w:p>
          <w:p w14:paraId="1FECBCBD" w14:textId="77777777" w:rsidR="008D5D0E" w:rsidRPr="00090F2C" w:rsidRDefault="008D5D0E" w:rsidP="008D5D0E">
            <w:pPr>
              <w:pStyle w:val="Prrafodelista"/>
              <w:spacing w:after="0"/>
              <w:ind w:left="357"/>
              <w:jc w:val="both"/>
              <w:rPr>
                <w:rFonts w:ascii="Arial" w:hAnsi="Arial" w:cs="Arial"/>
              </w:rPr>
            </w:pPr>
          </w:p>
          <w:p w14:paraId="58116F49" w14:textId="77777777" w:rsidR="008D5D0E" w:rsidRPr="00090F2C" w:rsidRDefault="008D5D0E" w:rsidP="008D5D0E">
            <w:pPr>
              <w:pStyle w:val="Prrafodelista"/>
              <w:spacing w:after="0"/>
              <w:ind w:left="357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Regresa a la actividad 8.</w:t>
            </w:r>
          </w:p>
          <w:p w14:paraId="2FE71F15" w14:textId="77777777" w:rsidR="008D5D0E" w:rsidRPr="00090F2C" w:rsidRDefault="008D5D0E" w:rsidP="008D5D0E">
            <w:pPr>
              <w:pStyle w:val="Prrafodelista"/>
              <w:spacing w:after="0"/>
              <w:ind w:left="357"/>
              <w:jc w:val="both"/>
              <w:rPr>
                <w:rFonts w:ascii="Arial" w:hAnsi="Arial" w:cs="Arial"/>
              </w:rPr>
            </w:pPr>
          </w:p>
          <w:p w14:paraId="50A0411E" w14:textId="77777777" w:rsidR="008D5D0E" w:rsidRPr="00090F2C" w:rsidRDefault="00FE44E3" w:rsidP="0075300D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Instruye </w:t>
            </w:r>
            <w:r w:rsidR="008D5D0E" w:rsidRPr="00090F2C">
              <w:rPr>
                <w:rFonts w:ascii="Arial" w:hAnsi="Arial" w:cs="Arial"/>
              </w:rPr>
              <w:t>a</w:t>
            </w:r>
            <w:r w:rsidR="00E154CA" w:rsidRPr="00090F2C">
              <w:rPr>
                <w:rFonts w:ascii="Arial" w:hAnsi="Arial" w:cs="Arial"/>
              </w:rPr>
              <w:t xml:space="preserve">l servidor público designado </w:t>
            </w:r>
            <w:r w:rsidR="008D5D0E" w:rsidRPr="00090F2C">
              <w:rPr>
                <w:rFonts w:ascii="Arial" w:hAnsi="Arial" w:cs="Arial"/>
              </w:rPr>
              <w:t>env</w:t>
            </w:r>
            <w:r w:rsidR="007D6264" w:rsidRPr="00090F2C">
              <w:rPr>
                <w:rFonts w:ascii="Arial" w:hAnsi="Arial" w:cs="Arial"/>
              </w:rPr>
              <w:t>iar</w:t>
            </w:r>
            <w:r w:rsidR="008D5D0E" w:rsidRPr="00090F2C">
              <w:rPr>
                <w:rFonts w:ascii="Arial" w:hAnsi="Arial" w:cs="Arial"/>
              </w:rPr>
              <w:t xml:space="preserve"> </w:t>
            </w:r>
            <w:r w:rsidR="007D6264" w:rsidRPr="00090F2C">
              <w:rPr>
                <w:rFonts w:ascii="Arial" w:hAnsi="Arial" w:cs="Arial"/>
              </w:rPr>
              <w:t xml:space="preserve">la asesoría </w:t>
            </w:r>
            <w:r w:rsidR="008D5D0E" w:rsidRPr="00090F2C">
              <w:rPr>
                <w:rFonts w:ascii="Arial" w:hAnsi="Arial" w:cs="Arial"/>
              </w:rPr>
              <w:t>a</w:t>
            </w:r>
            <w:r w:rsidR="00F52EA9" w:rsidRPr="00090F2C">
              <w:rPr>
                <w:rFonts w:ascii="Arial" w:hAnsi="Arial" w:cs="Arial"/>
              </w:rPr>
              <w:t xml:space="preserve"> </w:t>
            </w:r>
            <w:r w:rsidR="008D5D0E" w:rsidRPr="00090F2C">
              <w:rPr>
                <w:rFonts w:ascii="Arial" w:hAnsi="Arial" w:cs="Arial"/>
              </w:rPr>
              <w:t>l</w:t>
            </w:r>
            <w:r w:rsidR="00F52EA9" w:rsidRPr="00090F2C">
              <w:rPr>
                <w:rFonts w:ascii="Arial" w:hAnsi="Arial" w:cs="Arial"/>
              </w:rPr>
              <w:t>a persona</w:t>
            </w:r>
            <w:r w:rsidR="008D5D0E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t</w:t>
            </w:r>
            <w:r w:rsidR="008D5D0E" w:rsidRPr="00090F2C">
              <w:rPr>
                <w:rFonts w:ascii="Arial" w:hAnsi="Arial" w:cs="Arial"/>
              </w:rPr>
              <w:t>itular de la Delegación Administrativa</w:t>
            </w:r>
            <w:r w:rsidR="008542B4" w:rsidRPr="00090F2C">
              <w:rPr>
                <w:rFonts w:ascii="Arial" w:hAnsi="Arial" w:cs="Arial"/>
              </w:rPr>
              <w:t xml:space="preserve"> que </w:t>
            </w:r>
            <w:r w:rsidR="007D6264" w:rsidRPr="00090F2C">
              <w:rPr>
                <w:rFonts w:ascii="Arial" w:hAnsi="Arial" w:cs="Arial"/>
              </w:rPr>
              <w:t xml:space="preserve">la </w:t>
            </w:r>
            <w:r w:rsidR="008542B4" w:rsidRPr="00090F2C">
              <w:rPr>
                <w:rFonts w:ascii="Arial" w:hAnsi="Arial" w:cs="Arial"/>
              </w:rPr>
              <w:t>solicitó</w:t>
            </w:r>
            <w:r w:rsidR="008D5D0E" w:rsidRPr="00090F2C">
              <w:rPr>
                <w:rFonts w:ascii="Arial" w:hAnsi="Arial" w:cs="Arial"/>
              </w:rPr>
              <w:t>.</w:t>
            </w:r>
          </w:p>
        </w:tc>
        <w:tc>
          <w:tcPr>
            <w:tcW w:w="1922" w:type="dxa"/>
            <w:vAlign w:val="center"/>
          </w:tcPr>
          <w:p w14:paraId="2EEF0998" w14:textId="77777777" w:rsidR="008D5D0E" w:rsidRPr="00090F2C" w:rsidRDefault="00F52EA9" w:rsidP="00F52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425D832F" w14:textId="77777777" w:rsidTr="00BC7FF9">
        <w:tblPrEx>
          <w:jc w:val="left"/>
        </w:tblPrEx>
        <w:tc>
          <w:tcPr>
            <w:tcW w:w="2311" w:type="dxa"/>
            <w:gridSpan w:val="2"/>
            <w:vAlign w:val="center"/>
          </w:tcPr>
          <w:p w14:paraId="4AC6A44B" w14:textId="77777777" w:rsidR="008D5D0E" w:rsidRPr="00090F2C" w:rsidRDefault="00526A72" w:rsidP="0079544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4199B606" w14:textId="626B69CF" w:rsidR="008D5D0E" w:rsidRPr="00090F2C" w:rsidRDefault="008D5D0E" w:rsidP="007D6264">
            <w:pPr>
              <w:pStyle w:val="Prrafodelista"/>
              <w:numPr>
                <w:ilvl w:val="0"/>
                <w:numId w:val="8"/>
              </w:numPr>
              <w:spacing w:after="0"/>
              <w:ind w:left="357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Envía oficio de respuesta o correo electrónico a</w:t>
            </w:r>
            <w:r w:rsidR="007D6264" w:rsidRPr="00090F2C">
              <w:rPr>
                <w:rFonts w:ascii="Arial" w:hAnsi="Arial" w:cs="Arial"/>
              </w:rPr>
              <w:t xml:space="preserve"> </w:t>
            </w:r>
            <w:r w:rsidR="00B80A5C">
              <w:rPr>
                <w:rFonts w:ascii="Arial" w:hAnsi="Arial" w:cs="Arial"/>
              </w:rPr>
              <w:t xml:space="preserve">la </w:t>
            </w:r>
            <w:r w:rsidR="007D6264" w:rsidRPr="00090F2C">
              <w:rPr>
                <w:rFonts w:ascii="Arial" w:hAnsi="Arial" w:cs="Arial"/>
              </w:rPr>
              <w:t>persona ti</w:t>
            </w:r>
            <w:r w:rsidRPr="00090F2C">
              <w:rPr>
                <w:rFonts w:ascii="Arial" w:hAnsi="Arial" w:cs="Arial"/>
              </w:rPr>
              <w:t>tular de la Delegación Administrativa y archiv</w:t>
            </w:r>
            <w:r w:rsidR="007D6264" w:rsidRPr="00090F2C">
              <w:rPr>
                <w:rFonts w:ascii="Arial" w:hAnsi="Arial" w:cs="Arial"/>
              </w:rPr>
              <w:t>a</w:t>
            </w:r>
            <w:r w:rsidRPr="00090F2C">
              <w:rPr>
                <w:rFonts w:ascii="Arial" w:hAnsi="Arial" w:cs="Arial"/>
              </w:rPr>
              <w:t xml:space="preserve"> el expediente.</w:t>
            </w:r>
          </w:p>
        </w:tc>
        <w:tc>
          <w:tcPr>
            <w:tcW w:w="1922" w:type="dxa"/>
            <w:vAlign w:val="center"/>
          </w:tcPr>
          <w:p w14:paraId="40E8E9C8" w14:textId="77777777" w:rsidR="008D5D0E" w:rsidRPr="00090F2C" w:rsidRDefault="008D5D0E" w:rsidP="008D5D0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4819A988" w14:textId="77777777" w:rsidTr="00BC7FF9">
        <w:tblPrEx>
          <w:jc w:val="left"/>
        </w:tblPrEx>
        <w:tc>
          <w:tcPr>
            <w:tcW w:w="9072" w:type="dxa"/>
            <w:gridSpan w:val="5"/>
            <w:shd w:val="clear" w:color="auto" w:fill="FFFFFF" w:themeFill="background1"/>
          </w:tcPr>
          <w:p w14:paraId="187E80A3" w14:textId="77777777" w:rsidR="008D5D0E" w:rsidRPr="00090F2C" w:rsidRDefault="008D5D0E" w:rsidP="009E366F">
            <w:pPr>
              <w:pStyle w:val="Textoindependiente"/>
              <w:spacing w:before="120" w:after="120"/>
              <w:ind w:right="278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FIN DEL PROCEDIMIENTO</w:t>
            </w:r>
          </w:p>
        </w:tc>
      </w:tr>
    </w:tbl>
    <w:p w14:paraId="1B89A8B7" w14:textId="77777777" w:rsidR="008D5D0E" w:rsidRPr="00090F2C" w:rsidRDefault="008D5D0E" w:rsidP="008D5D0E">
      <w:pPr>
        <w:pStyle w:val="Prrafodelista"/>
        <w:ind w:left="709"/>
        <w:jc w:val="both"/>
        <w:rPr>
          <w:rFonts w:ascii="Arial" w:hAnsi="Arial" w:cs="Arial"/>
          <w:b/>
          <w:sz w:val="24"/>
        </w:rPr>
      </w:pPr>
    </w:p>
    <w:p w14:paraId="0B1A33F3" w14:textId="77777777" w:rsidR="006B5AA5" w:rsidRPr="00090F2C" w:rsidRDefault="006B5AA5">
      <w:pPr>
        <w:spacing w:after="160" w:line="259" w:lineRule="auto"/>
        <w:rPr>
          <w:rFonts w:ascii="Arial" w:hAnsi="Arial" w:cs="Arial"/>
          <w:b/>
          <w:sz w:val="24"/>
        </w:rPr>
      </w:pPr>
    </w:p>
    <w:p w14:paraId="07479EFD" w14:textId="77777777" w:rsidR="006B5AA5" w:rsidRPr="00090F2C" w:rsidRDefault="008D5D0E">
      <w:pPr>
        <w:spacing w:after="160" w:line="259" w:lineRule="auto"/>
        <w:rPr>
          <w:rFonts w:ascii="Arial" w:hAnsi="Arial" w:cs="Arial"/>
          <w:b/>
          <w:sz w:val="24"/>
        </w:rPr>
      </w:pPr>
      <w:r w:rsidRPr="00090F2C">
        <w:rPr>
          <w:rFonts w:ascii="Arial" w:hAnsi="Arial" w:cs="Arial"/>
          <w:b/>
          <w:sz w:val="24"/>
        </w:rPr>
        <w:br w:type="page"/>
      </w:r>
    </w:p>
    <w:p w14:paraId="61AAFBBE" w14:textId="77777777" w:rsidR="00BF6116" w:rsidRPr="00090F2C" w:rsidRDefault="008239AA" w:rsidP="00BC35FD">
      <w:pPr>
        <w:pStyle w:val="Ttulo2"/>
        <w:rPr>
          <w:rFonts w:ascii="Arial" w:hAnsi="Arial" w:cs="Arial"/>
          <w:b/>
          <w:color w:val="008700"/>
          <w:sz w:val="24"/>
        </w:rPr>
      </w:pPr>
      <w:bookmarkStart w:id="6" w:name="_Toc479160068"/>
      <w:r w:rsidRPr="00090F2C">
        <w:rPr>
          <w:rFonts w:ascii="Arial" w:hAnsi="Arial" w:cs="Arial"/>
          <w:b/>
          <w:color w:val="008700"/>
          <w:sz w:val="24"/>
        </w:rPr>
        <w:t>Diagrama de flujo 1_________________________________________________</w:t>
      </w:r>
      <w:bookmarkEnd w:id="6"/>
    </w:p>
    <w:p w14:paraId="77888BD3" w14:textId="7D226F0D" w:rsidR="001D2E3B" w:rsidRPr="00090F2C" w:rsidRDefault="00B80A5C">
      <w:pPr>
        <w:spacing w:after="160" w:line="259" w:lineRule="auto"/>
      </w:pPr>
      <w:r w:rsidRPr="00090F2C">
        <w:object w:dxaOrig="10650" w:dyaOrig="15300" w14:anchorId="46E3A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581.35pt" o:ole="">
            <v:imagedata r:id="rId9" o:title=""/>
          </v:shape>
          <o:OLEObject Type="Embed" ProgID="Visio.Drawing.15" ShapeID="_x0000_i1025" DrawAspect="Content" ObjectID="_1562408625" r:id="rId10"/>
        </w:object>
      </w:r>
    </w:p>
    <w:p w14:paraId="4C691BC2" w14:textId="77777777" w:rsidR="00653EE4" w:rsidRPr="00090F2C" w:rsidRDefault="00F80A32" w:rsidP="00BC35FD">
      <w:pPr>
        <w:pStyle w:val="Prrafodelista"/>
        <w:numPr>
          <w:ilvl w:val="0"/>
          <w:numId w:val="4"/>
        </w:numPr>
        <w:jc w:val="both"/>
        <w:outlineLvl w:val="1"/>
        <w:rPr>
          <w:rFonts w:ascii="Arial" w:hAnsi="Arial" w:cs="Arial"/>
          <w:b/>
          <w:color w:val="008700"/>
          <w:sz w:val="24"/>
          <w:szCs w:val="24"/>
        </w:rPr>
      </w:pPr>
      <w:bookmarkStart w:id="7" w:name="_Toc479160069"/>
      <w:r w:rsidRPr="00090F2C">
        <w:rPr>
          <w:rFonts w:ascii="Arial" w:hAnsi="Arial" w:cs="Arial"/>
          <w:b/>
          <w:color w:val="008700"/>
          <w:sz w:val="24"/>
          <w:szCs w:val="24"/>
        </w:rPr>
        <w:t>Procedimiento de enlace</w:t>
      </w:r>
      <w:r w:rsidR="007D6264" w:rsidRPr="00090F2C">
        <w:rPr>
          <w:rFonts w:ascii="Arial" w:hAnsi="Arial" w:cs="Arial"/>
          <w:b/>
          <w:color w:val="008700"/>
          <w:sz w:val="24"/>
          <w:szCs w:val="24"/>
        </w:rPr>
        <w:t xml:space="preserve"> y seguimiento de requerimientos</w:t>
      </w:r>
      <w:bookmarkEnd w:id="7"/>
    </w:p>
    <w:p w14:paraId="775AAFEC" w14:textId="77777777" w:rsidR="006641F9" w:rsidRPr="00C66DA9" w:rsidRDefault="006641F9" w:rsidP="00C66DA9">
      <w:pPr>
        <w:pStyle w:val="Prrafodelista"/>
        <w:spacing w:after="0"/>
        <w:ind w:left="709"/>
        <w:jc w:val="both"/>
        <w:rPr>
          <w:rFonts w:ascii="Arial" w:hAnsi="Arial" w:cs="Arial"/>
          <w:b/>
          <w:color w:val="00870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"/>
        <w:gridCol w:w="4811"/>
        <w:gridCol w:w="28"/>
        <w:gridCol w:w="2093"/>
      </w:tblGrid>
      <w:tr w:rsidR="008D5D0E" w:rsidRPr="00090F2C" w14:paraId="2A74A665" w14:textId="77777777" w:rsidTr="00AA5C2E">
        <w:trPr>
          <w:trHeight w:val="261"/>
          <w:tblHeader/>
          <w:jc w:val="center"/>
        </w:trPr>
        <w:tc>
          <w:tcPr>
            <w:tcW w:w="2126" w:type="dxa"/>
            <w:shd w:val="clear" w:color="auto" w:fill="008700"/>
            <w:vAlign w:val="center"/>
          </w:tcPr>
          <w:p w14:paraId="6D1BF7C1" w14:textId="77777777" w:rsidR="008D5D0E" w:rsidRPr="00090F2C" w:rsidRDefault="008D5D0E" w:rsidP="00522EC4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RESPONSABLE</w:t>
            </w:r>
          </w:p>
        </w:tc>
        <w:tc>
          <w:tcPr>
            <w:tcW w:w="4820" w:type="dxa"/>
            <w:gridSpan w:val="2"/>
            <w:shd w:val="clear" w:color="auto" w:fill="008700"/>
            <w:vAlign w:val="center"/>
          </w:tcPr>
          <w:p w14:paraId="64FC8D3D" w14:textId="77777777" w:rsidR="008D5D0E" w:rsidRPr="00090F2C" w:rsidRDefault="008D5D0E" w:rsidP="00522EC4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ACTIVIDADES 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008700"/>
            <w:vAlign w:val="center"/>
          </w:tcPr>
          <w:p w14:paraId="47C34D2E" w14:textId="77777777" w:rsidR="008D5D0E" w:rsidRPr="00090F2C" w:rsidRDefault="008D5D0E" w:rsidP="00522EC4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PRODUCTO</w:t>
            </w:r>
          </w:p>
        </w:tc>
      </w:tr>
      <w:tr w:rsidR="008D5D0E" w:rsidRPr="00090F2C" w14:paraId="65320A9E" w14:textId="77777777" w:rsidTr="00AA5C2E">
        <w:tblPrEx>
          <w:jc w:val="left"/>
        </w:tblPrEx>
        <w:trPr>
          <w:trHeight w:val="95"/>
        </w:trPr>
        <w:tc>
          <w:tcPr>
            <w:tcW w:w="9067" w:type="dxa"/>
            <w:gridSpan w:val="5"/>
            <w:shd w:val="clear" w:color="auto" w:fill="FFFFFF" w:themeFill="background1"/>
          </w:tcPr>
          <w:p w14:paraId="58202B82" w14:textId="77777777" w:rsidR="008D5D0E" w:rsidRPr="00090F2C" w:rsidRDefault="008D5D0E" w:rsidP="006641F9">
            <w:pPr>
              <w:pStyle w:val="Textoindependiente"/>
              <w:ind w:left="33" w:right="278" w:firstLine="142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INICIO DEL PROCEDIMIENTO</w:t>
            </w:r>
          </w:p>
        </w:tc>
      </w:tr>
      <w:tr w:rsidR="008D5D0E" w:rsidRPr="00090F2C" w14:paraId="450CA1A5" w14:textId="77777777" w:rsidTr="00AA5C2E">
        <w:tblPrEx>
          <w:jc w:val="left"/>
        </w:tblPrEx>
        <w:trPr>
          <w:trHeight w:val="890"/>
        </w:trPr>
        <w:tc>
          <w:tcPr>
            <w:tcW w:w="2135" w:type="dxa"/>
            <w:gridSpan w:val="2"/>
            <w:vAlign w:val="center"/>
          </w:tcPr>
          <w:p w14:paraId="4BCE3AEC" w14:textId="77777777" w:rsidR="008D5D0E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del área solicitante</w:t>
            </w:r>
          </w:p>
        </w:tc>
        <w:tc>
          <w:tcPr>
            <w:tcW w:w="4839" w:type="dxa"/>
            <w:gridSpan w:val="2"/>
          </w:tcPr>
          <w:p w14:paraId="41B73C50" w14:textId="53E35A9E" w:rsidR="008D5D0E" w:rsidRPr="00090F2C" w:rsidRDefault="008D5D0E" w:rsidP="00B80A5C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Solicita a la Dirección General por oficio</w:t>
            </w:r>
            <w:r w:rsidR="00F80A32" w:rsidRPr="00090F2C">
              <w:rPr>
                <w:rFonts w:ascii="Arial" w:hAnsi="Arial" w:cs="Arial"/>
              </w:rPr>
              <w:t xml:space="preserve"> o</w:t>
            </w:r>
            <w:r w:rsidRPr="00090F2C">
              <w:rPr>
                <w:rFonts w:ascii="Arial" w:hAnsi="Arial" w:cs="Arial"/>
              </w:rPr>
              <w:t xml:space="preserve"> correo electrónico </w:t>
            </w:r>
            <w:r w:rsidR="008542B4" w:rsidRPr="00090F2C">
              <w:rPr>
                <w:rFonts w:ascii="Arial" w:hAnsi="Arial" w:cs="Arial"/>
              </w:rPr>
              <w:t>el enlace con alguna Sala Regional</w:t>
            </w:r>
            <w:r w:rsidR="00EB2D24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C</w:t>
            </w:r>
            <w:r w:rsidR="00317D31" w:rsidRPr="00090F2C">
              <w:rPr>
                <w:rFonts w:ascii="Arial" w:hAnsi="Arial" w:cs="Arial"/>
              </w:rPr>
              <w:t>oordinación</w:t>
            </w:r>
            <w:r w:rsidR="008542B4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D</w:t>
            </w:r>
            <w:r w:rsidR="00317D31" w:rsidRPr="00090F2C">
              <w:rPr>
                <w:rFonts w:ascii="Arial" w:hAnsi="Arial" w:cs="Arial"/>
              </w:rPr>
              <w:t xml:space="preserve">irección </w:t>
            </w:r>
            <w:r w:rsidR="000A1CA3">
              <w:rPr>
                <w:rFonts w:ascii="Arial" w:hAnsi="Arial" w:cs="Arial"/>
              </w:rPr>
              <w:t>G</w:t>
            </w:r>
            <w:r w:rsidR="00317D31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U</w:t>
            </w:r>
            <w:r w:rsidR="00317D31" w:rsidRPr="00090F2C">
              <w:rPr>
                <w:rFonts w:ascii="Arial" w:hAnsi="Arial" w:cs="Arial"/>
              </w:rPr>
              <w:t xml:space="preserve">nidad </w:t>
            </w:r>
            <w:r w:rsidR="008542B4" w:rsidRPr="00090F2C">
              <w:rPr>
                <w:rFonts w:ascii="Arial" w:hAnsi="Arial" w:cs="Arial"/>
              </w:rPr>
              <w:t xml:space="preserve">de </w:t>
            </w:r>
            <w:r w:rsidR="000A1CA3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poyo </w:t>
            </w:r>
            <w:r w:rsidR="00EB2D24" w:rsidRPr="00090F2C">
              <w:rPr>
                <w:rFonts w:ascii="Arial" w:hAnsi="Arial" w:cs="Arial"/>
              </w:rPr>
              <w:t xml:space="preserve">u </w:t>
            </w:r>
            <w:r w:rsidR="000A1CA3">
              <w:rPr>
                <w:rFonts w:ascii="Arial" w:hAnsi="Arial" w:cs="Arial"/>
              </w:rPr>
              <w:t>Ó</w:t>
            </w:r>
            <w:r w:rsidR="00317D31" w:rsidRPr="00090F2C">
              <w:rPr>
                <w:rFonts w:ascii="Arial" w:hAnsi="Arial" w:cs="Arial"/>
              </w:rPr>
              <w:t xml:space="preserve">rgano </w:t>
            </w:r>
            <w:r w:rsidR="000A1CA3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uxiliar </w:t>
            </w:r>
            <w:r w:rsidR="008542B4" w:rsidRPr="00090F2C">
              <w:rPr>
                <w:rFonts w:ascii="Arial" w:hAnsi="Arial" w:cs="Arial"/>
              </w:rPr>
              <w:t>del Tribunal Electoral para la atención de un asunto determinado.</w:t>
            </w:r>
          </w:p>
        </w:tc>
        <w:tc>
          <w:tcPr>
            <w:tcW w:w="2093" w:type="dxa"/>
            <w:vAlign w:val="center"/>
          </w:tcPr>
          <w:p w14:paraId="2D9194F7" w14:textId="77777777" w:rsidR="008D5D0E" w:rsidRPr="00090F2C" w:rsidRDefault="008D5D0E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4686CC43" w14:textId="77777777" w:rsidTr="00AA5C2E">
        <w:tblPrEx>
          <w:jc w:val="left"/>
        </w:tblPrEx>
        <w:trPr>
          <w:trHeight w:val="890"/>
        </w:trPr>
        <w:tc>
          <w:tcPr>
            <w:tcW w:w="2135" w:type="dxa"/>
            <w:gridSpan w:val="2"/>
            <w:vAlign w:val="center"/>
          </w:tcPr>
          <w:p w14:paraId="10A20F96" w14:textId="0608B7AF" w:rsidR="008D5D0E" w:rsidRPr="00090F2C" w:rsidRDefault="00522EC4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</w:t>
            </w:r>
            <w:r w:rsidR="008D5D0E" w:rsidRPr="00090F2C">
              <w:rPr>
                <w:rFonts w:ascii="Arial" w:hAnsi="Arial" w:cs="Arial"/>
                <w:b/>
              </w:rPr>
              <w:t>itular de la Dirección General</w:t>
            </w:r>
            <w:r w:rsidR="00C66DA9">
              <w:rPr>
                <w:rFonts w:ascii="Arial" w:hAnsi="Arial" w:cs="Arial"/>
                <w:b/>
              </w:rPr>
              <w:t xml:space="preserve"> de Administración Regional</w:t>
            </w:r>
          </w:p>
        </w:tc>
        <w:tc>
          <w:tcPr>
            <w:tcW w:w="4839" w:type="dxa"/>
            <w:gridSpan w:val="2"/>
          </w:tcPr>
          <w:p w14:paraId="343C9C66" w14:textId="77777777" w:rsidR="008D5D0E" w:rsidRPr="00090F2C" w:rsidRDefault="008D5D0E" w:rsidP="00526A72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solicitud y la turna al</w:t>
            </w:r>
            <w:r w:rsidR="00526A72" w:rsidRPr="00090F2C">
              <w:rPr>
                <w:rFonts w:ascii="Arial" w:hAnsi="Arial" w:cs="Arial"/>
              </w:rPr>
              <w:t xml:space="preserve"> servidor público designado.</w:t>
            </w:r>
          </w:p>
        </w:tc>
        <w:tc>
          <w:tcPr>
            <w:tcW w:w="2093" w:type="dxa"/>
            <w:vAlign w:val="center"/>
          </w:tcPr>
          <w:p w14:paraId="1448C3A8" w14:textId="77777777" w:rsidR="008D5D0E" w:rsidRPr="00090F2C" w:rsidRDefault="001A59AE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2668CE72" w14:textId="77777777" w:rsidTr="00AA5C2E">
        <w:tblPrEx>
          <w:jc w:val="left"/>
        </w:tblPrEx>
        <w:trPr>
          <w:trHeight w:val="890"/>
        </w:trPr>
        <w:tc>
          <w:tcPr>
            <w:tcW w:w="2135" w:type="dxa"/>
            <w:gridSpan w:val="2"/>
            <w:vAlign w:val="center"/>
          </w:tcPr>
          <w:p w14:paraId="3C570413" w14:textId="77777777" w:rsidR="008D5D0E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71442FA8" w14:textId="77777777" w:rsidR="008D5D0E" w:rsidRPr="00090F2C" w:rsidRDefault="00F80A32" w:rsidP="006641F9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y a</w:t>
            </w:r>
            <w:r w:rsidR="008D5D0E" w:rsidRPr="00090F2C">
              <w:rPr>
                <w:rFonts w:ascii="Arial" w:hAnsi="Arial" w:cs="Arial"/>
              </w:rPr>
              <w:t>naliza la solicitud</w:t>
            </w:r>
            <w:r w:rsidRPr="00090F2C">
              <w:rPr>
                <w:rFonts w:ascii="Arial" w:hAnsi="Arial" w:cs="Arial"/>
              </w:rPr>
              <w:t>.</w:t>
            </w:r>
          </w:p>
          <w:p w14:paraId="5FE5294E" w14:textId="77777777" w:rsidR="006641F9" w:rsidRPr="00C66DA9" w:rsidRDefault="006641F9" w:rsidP="006641F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756E771D" w14:textId="77777777" w:rsidR="008D5D0E" w:rsidRPr="00090F2C" w:rsidRDefault="008D5D0E" w:rsidP="006641F9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¿Requiere información adicional?</w:t>
            </w:r>
          </w:p>
          <w:p w14:paraId="29DC9550" w14:textId="77777777" w:rsidR="006641F9" w:rsidRPr="00C66DA9" w:rsidRDefault="006641F9" w:rsidP="006641F9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0E58E89F" w14:textId="77777777" w:rsidR="008D5D0E" w:rsidRPr="00090F2C" w:rsidRDefault="008D5D0E" w:rsidP="006641F9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Sí: continúa en la actividad 4.</w:t>
            </w:r>
          </w:p>
          <w:p w14:paraId="03E0C4FA" w14:textId="77777777" w:rsidR="006641F9" w:rsidRPr="00C66DA9" w:rsidRDefault="006641F9" w:rsidP="006641F9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60F15A8C" w14:textId="77777777" w:rsidR="008D5D0E" w:rsidRPr="00090F2C" w:rsidRDefault="008D5D0E" w:rsidP="006641F9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No: continúa en la actividad </w:t>
            </w:r>
            <w:r w:rsidR="00AC19CF" w:rsidRPr="00090F2C">
              <w:rPr>
                <w:rFonts w:ascii="Arial" w:hAnsi="Arial" w:cs="Arial"/>
              </w:rPr>
              <w:t>8</w:t>
            </w:r>
            <w:r w:rsidRPr="00090F2C">
              <w:rPr>
                <w:rFonts w:ascii="Arial" w:hAnsi="Arial" w:cs="Arial"/>
              </w:rPr>
              <w:t>.</w:t>
            </w:r>
          </w:p>
          <w:p w14:paraId="262BA1C0" w14:textId="77777777" w:rsidR="006641F9" w:rsidRPr="00C66DA9" w:rsidRDefault="006641F9" w:rsidP="006641F9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72E90402" w14:textId="77777777" w:rsidR="00A043CC" w:rsidRPr="00090F2C" w:rsidRDefault="00AC19CF" w:rsidP="00BC5798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Requiere </w:t>
            </w:r>
            <w:r w:rsidR="00F80A32" w:rsidRPr="00090F2C">
              <w:rPr>
                <w:rFonts w:ascii="Arial" w:hAnsi="Arial" w:cs="Arial"/>
              </w:rPr>
              <w:t xml:space="preserve">a </w:t>
            </w:r>
            <w:r w:rsidR="00526A72" w:rsidRPr="00090F2C">
              <w:rPr>
                <w:rFonts w:ascii="Arial" w:hAnsi="Arial" w:cs="Arial"/>
              </w:rPr>
              <w:t>la persona titular del área solicitante</w:t>
            </w:r>
            <w:r w:rsidR="00F80A32" w:rsidRPr="00090F2C">
              <w:rPr>
                <w:rFonts w:ascii="Arial" w:hAnsi="Arial" w:cs="Arial"/>
              </w:rPr>
              <w:t xml:space="preserve">, mediante oficio o correo electrónico la documentación o </w:t>
            </w:r>
            <w:r w:rsidR="007D6264" w:rsidRPr="00090F2C">
              <w:rPr>
                <w:rFonts w:ascii="Arial" w:hAnsi="Arial" w:cs="Arial"/>
              </w:rPr>
              <w:t>información complementaria</w:t>
            </w:r>
            <w:r w:rsidR="00F80A32" w:rsidRPr="00090F2C">
              <w:rPr>
                <w:rFonts w:ascii="Arial" w:hAnsi="Arial" w:cs="Arial"/>
              </w:rPr>
              <w:t>.</w:t>
            </w:r>
          </w:p>
        </w:tc>
        <w:tc>
          <w:tcPr>
            <w:tcW w:w="2093" w:type="dxa"/>
            <w:vAlign w:val="center"/>
          </w:tcPr>
          <w:p w14:paraId="704BC8F2" w14:textId="77777777" w:rsidR="008D5D0E" w:rsidRPr="00090F2C" w:rsidRDefault="00522EC4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</w:t>
            </w:r>
            <w:r w:rsidR="008D5D0E" w:rsidRPr="00090F2C">
              <w:rPr>
                <w:rFonts w:ascii="Arial" w:hAnsi="Arial" w:cs="Arial"/>
                <w:b/>
              </w:rPr>
              <w:t>/correo electrónico</w:t>
            </w:r>
          </w:p>
        </w:tc>
      </w:tr>
      <w:tr w:rsidR="00F80A32" w:rsidRPr="00090F2C" w14:paraId="23CD7CEB" w14:textId="77777777" w:rsidTr="00AA5C2E">
        <w:tblPrEx>
          <w:jc w:val="left"/>
        </w:tblPrEx>
        <w:trPr>
          <w:trHeight w:val="890"/>
        </w:trPr>
        <w:tc>
          <w:tcPr>
            <w:tcW w:w="2135" w:type="dxa"/>
            <w:gridSpan w:val="2"/>
            <w:vAlign w:val="center"/>
          </w:tcPr>
          <w:p w14:paraId="1DC4BFDC" w14:textId="77777777" w:rsidR="00F80A32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del área solicitante</w:t>
            </w:r>
          </w:p>
        </w:tc>
        <w:tc>
          <w:tcPr>
            <w:tcW w:w="4839" w:type="dxa"/>
            <w:gridSpan w:val="2"/>
          </w:tcPr>
          <w:p w14:paraId="20012999" w14:textId="77777777" w:rsidR="00F80A32" w:rsidRPr="00090F2C" w:rsidRDefault="00F80A32" w:rsidP="006641F9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solicitud de información y/o documentación complementaria.</w:t>
            </w:r>
          </w:p>
          <w:p w14:paraId="67A5A1C7" w14:textId="77777777" w:rsidR="00F80A32" w:rsidRPr="00C66DA9" w:rsidRDefault="00F80A32" w:rsidP="00522EC4">
            <w:pPr>
              <w:pStyle w:val="Prrafodelista"/>
              <w:spacing w:after="0"/>
              <w:ind w:left="215"/>
              <w:jc w:val="both"/>
              <w:rPr>
                <w:rFonts w:ascii="Arial" w:hAnsi="Arial" w:cs="Arial"/>
                <w:sz w:val="20"/>
              </w:rPr>
            </w:pPr>
          </w:p>
          <w:p w14:paraId="583C4F45" w14:textId="77777777" w:rsidR="00A043CC" w:rsidRPr="00090F2C" w:rsidRDefault="00F80A32" w:rsidP="00BC5798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Recaba la información y/o documentación complementaria y la remite al</w:t>
            </w:r>
            <w:r w:rsidR="00526A72" w:rsidRPr="00090F2C">
              <w:rPr>
                <w:rFonts w:ascii="Arial" w:hAnsi="Arial" w:cs="Arial"/>
              </w:rPr>
              <w:t xml:space="preserve"> servidor público designado.</w:t>
            </w:r>
          </w:p>
        </w:tc>
        <w:tc>
          <w:tcPr>
            <w:tcW w:w="2093" w:type="dxa"/>
            <w:vAlign w:val="center"/>
          </w:tcPr>
          <w:p w14:paraId="1CB9ED33" w14:textId="77777777" w:rsidR="00F80A32" w:rsidRPr="00090F2C" w:rsidRDefault="00F80A3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F80A32" w:rsidRPr="00090F2C" w14:paraId="7862A3CA" w14:textId="77777777" w:rsidTr="00AA5C2E">
        <w:tblPrEx>
          <w:jc w:val="left"/>
        </w:tblPrEx>
        <w:trPr>
          <w:trHeight w:val="60"/>
        </w:trPr>
        <w:tc>
          <w:tcPr>
            <w:tcW w:w="2135" w:type="dxa"/>
            <w:gridSpan w:val="2"/>
            <w:vAlign w:val="center"/>
          </w:tcPr>
          <w:p w14:paraId="1D3E107A" w14:textId="77777777" w:rsidR="00F80A32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710AC846" w14:textId="77777777" w:rsidR="00F80A32" w:rsidRPr="00090F2C" w:rsidRDefault="00F80A32" w:rsidP="006641F9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 la información y/o documentación complementaria.</w:t>
            </w:r>
          </w:p>
          <w:p w14:paraId="45B208DC" w14:textId="77777777" w:rsidR="00795440" w:rsidRPr="00C66DA9" w:rsidRDefault="00795440" w:rsidP="00522EC4">
            <w:pPr>
              <w:pStyle w:val="Prrafodelista"/>
              <w:spacing w:after="0"/>
              <w:ind w:left="215"/>
              <w:jc w:val="both"/>
              <w:rPr>
                <w:rFonts w:ascii="Arial" w:hAnsi="Arial" w:cs="Arial"/>
                <w:sz w:val="20"/>
              </w:rPr>
            </w:pPr>
          </w:p>
          <w:p w14:paraId="5A0ABB42" w14:textId="43170CB1" w:rsidR="006641F9" w:rsidRPr="00090F2C" w:rsidRDefault="00F80A32" w:rsidP="00EB2D24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Analiza el asunto </w:t>
            </w:r>
            <w:r w:rsidR="0095313C" w:rsidRPr="00090F2C">
              <w:rPr>
                <w:rFonts w:ascii="Arial" w:hAnsi="Arial" w:cs="Arial"/>
              </w:rPr>
              <w:t>e identifica la</w:t>
            </w:r>
            <w:r w:rsidR="00AC19CF" w:rsidRPr="00090F2C">
              <w:rPr>
                <w:rFonts w:ascii="Arial" w:hAnsi="Arial" w:cs="Arial"/>
              </w:rPr>
              <w:t xml:space="preserve"> Sala Regional</w:t>
            </w:r>
            <w:r w:rsidR="00EB2D24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C</w:t>
            </w:r>
            <w:r w:rsidR="00B80A5C" w:rsidRPr="00090F2C">
              <w:rPr>
                <w:rFonts w:ascii="Arial" w:hAnsi="Arial" w:cs="Arial"/>
              </w:rPr>
              <w:t>oordinación</w:t>
            </w:r>
            <w:r w:rsidR="00AC19CF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D</w:t>
            </w:r>
            <w:r w:rsidR="00B80A5C" w:rsidRPr="00090F2C">
              <w:rPr>
                <w:rFonts w:ascii="Arial" w:hAnsi="Arial" w:cs="Arial"/>
              </w:rPr>
              <w:t>irección</w:t>
            </w:r>
            <w:r w:rsidR="000A1CA3">
              <w:rPr>
                <w:rFonts w:ascii="Arial" w:hAnsi="Arial" w:cs="Arial"/>
              </w:rPr>
              <w:t xml:space="preserve"> G</w:t>
            </w:r>
            <w:r w:rsidR="00B80A5C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0A1CA3">
              <w:rPr>
                <w:rFonts w:ascii="Arial" w:hAnsi="Arial" w:cs="Arial"/>
              </w:rPr>
              <w:t>U</w:t>
            </w:r>
            <w:r w:rsidR="00B80A5C" w:rsidRPr="00090F2C">
              <w:rPr>
                <w:rFonts w:ascii="Arial" w:hAnsi="Arial" w:cs="Arial"/>
              </w:rPr>
              <w:t xml:space="preserve">nidad </w:t>
            </w:r>
            <w:r w:rsidR="00AC19CF" w:rsidRPr="00090F2C">
              <w:rPr>
                <w:rFonts w:ascii="Arial" w:hAnsi="Arial" w:cs="Arial"/>
              </w:rPr>
              <w:t xml:space="preserve">de </w:t>
            </w:r>
            <w:r w:rsidR="000A1CA3">
              <w:rPr>
                <w:rFonts w:ascii="Arial" w:hAnsi="Arial" w:cs="Arial"/>
              </w:rPr>
              <w:t>A</w:t>
            </w:r>
            <w:r w:rsidR="00B80A5C" w:rsidRPr="00090F2C">
              <w:rPr>
                <w:rFonts w:ascii="Arial" w:hAnsi="Arial" w:cs="Arial"/>
              </w:rPr>
              <w:t xml:space="preserve">poyo </w:t>
            </w:r>
            <w:r w:rsidR="00EB2D24" w:rsidRPr="00090F2C">
              <w:rPr>
                <w:rFonts w:ascii="Arial" w:hAnsi="Arial" w:cs="Arial"/>
              </w:rPr>
              <w:t>u</w:t>
            </w:r>
            <w:r w:rsidR="00AC19CF" w:rsidRPr="00090F2C">
              <w:rPr>
                <w:rFonts w:ascii="Arial" w:hAnsi="Arial" w:cs="Arial"/>
              </w:rPr>
              <w:t xml:space="preserve"> </w:t>
            </w:r>
            <w:r w:rsidR="000A1CA3">
              <w:rPr>
                <w:rFonts w:ascii="Arial" w:hAnsi="Arial" w:cs="Arial"/>
              </w:rPr>
              <w:t>Órgano A</w:t>
            </w:r>
            <w:r w:rsidR="00B80A5C" w:rsidRPr="00090F2C">
              <w:rPr>
                <w:rFonts w:ascii="Arial" w:hAnsi="Arial" w:cs="Arial"/>
              </w:rPr>
              <w:t xml:space="preserve">uxiliar </w:t>
            </w:r>
            <w:r w:rsidR="00AC19CF" w:rsidRPr="00090F2C">
              <w:rPr>
                <w:rFonts w:ascii="Arial" w:hAnsi="Arial" w:cs="Arial"/>
              </w:rPr>
              <w:t xml:space="preserve">del Tribunal Electoral </w:t>
            </w:r>
            <w:r w:rsidR="0095313C" w:rsidRPr="00090F2C">
              <w:rPr>
                <w:rFonts w:ascii="Arial" w:hAnsi="Arial" w:cs="Arial"/>
              </w:rPr>
              <w:t xml:space="preserve">con las que </w:t>
            </w:r>
            <w:r w:rsidR="00526A72" w:rsidRPr="00090F2C">
              <w:rPr>
                <w:rFonts w:ascii="Arial" w:hAnsi="Arial" w:cs="Arial"/>
              </w:rPr>
              <w:t xml:space="preserve">de </w:t>
            </w:r>
            <w:r w:rsidR="00EB2D24" w:rsidRPr="00090F2C">
              <w:rPr>
                <w:rFonts w:ascii="Arial" w:hAnsi="Arial" w:cs="Arial"/>
              </w:rPr>
              <w:t xml:space="preserve">acuerdo a la naturaleza del requerimiento se </w:t>
            </w:r>
            <w:r w:rsidR="00526A72" w:rsidRPr="00090F2C">
              <w:rPr>
                <w:rFonts w:ascii="Arial" w:hAnsi="Arial" w:cs="Arial"/>
              </w:rPr>
              <w:t>pretenda</w:t>
            </w:r>
            <w:r w:rsidR="0095313C" w:rsidRPr="00090F2C">
              <w:rPr>
                <w:rFonts w:ascii="Arial" w:hAnsi="Arial" w:cs="Arial"/>
              </w:rPr>
              <w:t xml:space="preserve"> </w:t>
            </w:r>
            <w:r w:rsidR="00AC19CF" w:rsidRPr="00090F2C">
              <w:rPr>
                <w:rFonts w:ascii="Arial" w:hAnsi="Arial" w:cs="Arial"/>
              </w:rPr>
              <w:t>establecer el enlace.</w:t>
            </w:r>
          </w:p>
        </w:tc>
        <w:tc>
          <w:tcPr>
            <w:tcW w:w="2093" w:type="dxa"/>
            <w:vAlign w:val="center"/>
          </w:tcPr>
          <w:p w14:paraId="68BEBCEC" w14:textId="77777777" w:rsidR="00F80A32" w:rsidRPr="00090F2C" w:rsidRDefault="00F80A3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31BE7F40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7B327876" w14:textId="77777777" w:rsidR="008D5D0E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5A443F47" w14:textId="3B441883" w:rsidR="00A043CC" w:rsidRPr="00090F2C" w:rsidRDefault="008D5D0E" w:rsidP="004F3F91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Somete a consideración de</w:t>
            </w:r>
            <w:r w:rsidR="0095313C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l</w:t>
            </w:r>
            <w:r w:rsidR="0095313C" w:rsidRPr="00090F2C">
              <w:rPr>
                <w:rFonts w:ascii="Arial" w:hAnsi="Arial" w:cs="Arial"/>
              </w:rPr>
              <w:t>a</w:t>
            </w:r>
            <w:r w:rsidRPr="00090F2C">
              <w:rPr>
                <w:rFonts w:ascii="Arial" w:hAnsi="Arial" w:cs="Arial"/>
              </w:rPr>
              <w:t xml:space="preserve"> </w:t>
            </w:r>
            <w:r w:rsidR="0095313C" w:rsidRPr="00090F2C">
              <w:rPr>
                <w:rFonts w:ascii="Arial" w:hAnsi="Arial" w:cs="Arial"/>
              </w:rPr>
              <w:t>persona t</w:t>
            </w:r>
            <w:r w:rsidRPr="00090F2C">
              <w:rPr>
                <w:rFonts w:ascii="Arial" w:hAnsi="Arial" w:cs="Arial"/>
              </w:rPr>
              <w:t xml:space="preserve">itular de la </w:t>
            </w:r>
            <w:r w:rsidR="00B80A5C">
              <w:rPr>
                <w:rFonts w:ascii="Arial" w:hAnsi="Arial" w:cs="Arial"/>
              </w:rPr>
              <w:t>D</w:t>
            </w:r>
            <w:r w:rsidR="00B80A5C" w:rsidRPr="00090F2C">
              <w:rPr>
                <w:rFonts w:ascii="Arial" w:hAnsi="Arial" w:cs="Arial"/>
              </w:rPr>
              <w:t xml:space="preserve">irección </w:t>
            </w:r>
            <w:r w:rsidR="00B80A5C">
              <w:rPr>
                <w:rFonts w:ascii="Arial" w:hAnsi="Arial" w:cs="Arial"/>
              </w:rPr>
              <w:t>G</w:t>
            </w:r>
            <w:r w:rsidR="00B80A5C" w:rsidRPr="00090F2C">
              <w:rPr>
                <w:rFonts w:ascii="Arial" w:hAnsi="Arial" w:cs="Arial"/>
              </w:rPr>
              <w:t xml:space="preserve">eneral </w:t>
            </w:r>
            <w:r w:rsidR="00BC5798" w:rsidRPr="00090F2C">
              <w:rPr>
                <w:rFonts w:ascii="Arial" w:hAnsi="Arial" w:cs="Arial"/>
              </w:rPr>
              <w:t>el proyecto</w:t>
            </w:r>
            <w:r w:rsidR="00522EC4" w:rsidRPr="00090F2C">
              <w:rPr>
                <w:rFonts w:ascii="Arial" w:hAnsi="Arial" w:cs="Arial"/>
              </w:rPr>
              <w:t xml:space="preserve"> de </w:t>
            </w:r>
            <w:r w:rsidR="00AC19CF" w:rsidRPr="00090F2C">
              <w:rPr>
                <w:rFonts w:ascii="Arial" w:hAnsi="Arial" w:cs="Arial"/>
              </w:rPr>
              <w:t>enlace con la Sala Regional</w:t>
            </w:r>
            <w:r w:rsidR="00EB2D24" w:rsidRPr="00090F2C">
              <w:rPr>
                <w:rFonts w:ascii="Arial" w:hAnsi="Arial" w:cs="Arial"/>
              </w:rPr>
              <w:t>,</w:t>
            </w:r>
            <w:r w:rsidR="00AC19CF" w:rsidRPr="00090F2C">
              <w:rPr>
                <w:rFonts w:ascii="Arial" w:hAnsi="Arial" w:cs="Arial"/>
              </w:rPr>
              <w:t xml:space="preserve"> </w:t>
            </w:r>
            <w:r w:rsidR="00004275">
              <w:rPr>
                <w:rFonts w:ascii="Arial" w:hAnsi="Arial" w:cs="Arial"/>
              </w:rPr>
              <w:t>C</w:t>
            </w:r>
            <w:r w:rsidR="00317D31" w:rsidRPr="00090F2C">
              <w:rPr>
                <w:rFonts w:ascii="Arial" w:hAnsi="Arial" w:cs="Arial"/>
              </w:rPr>
              <w:t>oordinación</w:t>
            </w:r>
            <w:r w:rsidR="00AC19CF" w:rsidRPr="00090F2C">
              <w:rPr>
                <w:rFonts w:ascii="Arial" w:hAnsi="Arial" w:cs="Arial"/>
              </w:rPr>
              <w:t xml:space="preserve">, </w:t>
            </w:r>
            <w:r w:rsidR="00004275">
              <w:rPr>
                <w:rFonts w:ascii="Arial" w:hAnsi="Arial" w:cs="Arial"/>
              </w:rPr>
              <w:t>D</w:t>
            </w:r>
            <w:r w:rsidR="00317D31" w:rsidRPr="00090F2C">
              <w:rPr>
                <w:rFonts w:ascii="Arial" w:hAnsi="Arial" w:cs="Arial"/>
              </w:rPr>
              <w:t xml:space="preserve">irección </w:t>
            </w:r>
            <w:r w:rsidR="00004275">
              <w:rPr>
                <w:rFonts w:ascii="Arial" w:hAnsi="Arial" w:cs="Arial"/>
              </w:rPr>
              <w:t>G</w:t>
            </w:r>
            <w:r w:rsidR="00317D31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004275">
              <w:rPr>
                <w:rFonts w:ascii="Arial" w:hAnsi="Arial" w:cs="Arial"/>
              </w:rPr>
              <w:t>U</w:t>
            </w:r>
            <w:r w:rsidR="00317D31" w:rsidRPr="00090F2C">
              <w:rPr>
                <w:rFonts w:ascii="Arial" w:hAnsi="Arial" w:cs="Arial"/>
              </w:rPr>
              <w:t xml:space="preserve">nidad </w:t>
            </w:r>
            <w:r w:rsidR="00AC19CF" w:rsidRPr="00090F2C">
              <w:rPr>
                <w:rFonts w:ascii="Arial" w:hAnsi="Arial" w:cs="Arial"/>
              </w:rPr>
              <w:t xml:space="preserve">de </w:t>
            </w:r>
            <w:r w:rsidR="00004275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poyo </w:t>
            </w:r>
            <w:r w:rsidR="00AC19CF" w:rsidRPr="00090F2C">
              <w:rPr>
                <w:rFonts w:ascii="Arial" w:hAnsi="Arial" w:cs="Arial"/>
              </w:rPr>
              <w:t xml:space="preserve">u </w:t>
            </w:r>
            <w:r w:rsidR="00004275">
              <w:rPr>
                <w:rFonts w:ascii="Arial" w:hAnsi="Arial" w:cs="Arial"/>
              </w:rPr>
              <w:t>Ó</w:t>
            </w:r>
            <w:r w:rsidR="00317D31" w:rsidRPr="00090F2C">
              <w:rPr>
                <w:rFonts w:ascii="Arial" w:hAnsi="Arial" w:cs="Arial"/>
              </w:rPr>
              <w:t xml:space="preserve">rgano </w:t>
            </w:r>
            <w:r w:rsidR="00004275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uxiliar </w:t>
            </w:r>
            <w:r w:rsidR="00AC19CF" w:rsidRPr="00090F2C">
              <w:rPr>
                <w:rFonts w:ascii="Arial" w:hAnsi="Arial" w:cs="Arial"/>
              </w:rPr>
              <w:t>del Tribunal Electoral</w:t>
            </w:r>
            <w:r w:rsidR="00BC5798" w:rsidRPr="00090F2C">
              <w:rPr>
                <w:rFonts w:ascii="Arial" w:hAnsi="Arial" w:cs="Arial"/>
              </w:rPr>
              <w:t xml:space="preserve"> </w:t>
            </w:r>
            <w:r w:rsidR="00522EC4" w:rsidRPr="00090F2C">
              <w:rPr>
                <w:rFonts w:ascii="Arial" w:hAnsi="Arial" w:cs="Arial"/>
              </w:rPr>
              <w:t xml:space="preserve">de </w:t>
            </w:r>
            <w:r w:rsidR="00086AB9" w:rsidRPr="00090F2C">
              <w:rPr>
                <w:rFonts w:ascii="Arial" w:hAnsi="Arial" w:cs="Arial"/>
              </w:rPr>
              <w:t>acuerdo</w:t>
            </w:r>
            <w:r w:rsidR="00522EC4" w:rsidRPr="00090F2C">
              <w:rPr>
                <w:rFonts w:ascii="Arial" w:hAnsi="Arial" w:cs="Arial"/>
              </w:rPr>
              <w:t xml:space="preserve"> a la </w:t>
            </w:r>
            <w:r w:rsidRPr="00090F2C">
              <w:rPr>
                <w:rFonts w:ascii="Arial" w:hAnsi="Arial" w:cs="Arial"/>
              </w:rPr>
              <w:t>naturaleza del</w:t>
            </w:r>
            <w:r w:rsidR="00086AB9" w:rsidRPr="00090F2C">
              <w:rPr>
                <w:rFonts w:ascii="Arial" w:hAnsi="Arial" w:cs="Arial"/>
              </w:rPr>
              <w:t xml:space="preserve"> requerimiento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2093" w:type="dxa"/>
            <w:vAlign w:val="center"/>
          </w:tcPr>
          <w:p w14:paraId="073C5CBD" w14:textId="77777777" w:rsidR="008D5D0E" w:rsidRPr="00090F2C" w:rsidRDefault="008D5D0E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Documento</w:t>
            </w:r>
          </w:p>
        </w:tc>
      </w:tr>
      <w:tr w:rsidR="009E366F" w:rsidRPr="00090F2C" w14:paraId="3F4C076B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742483C0" w14:textId="171539C9" w:rsidR="009E366F" w:rsidRPr="00090F2C" w:rsidRDefault="009E366F" w:rsidP="00AC19C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 titular de la Dirección General </w:t>
            </w:r>
            <w:r w:rsidR="00C66DA9">
              <w:rPr>
                <w:rFonts w:ascii="Arial" w:hAnsi="Arial" w:cs="Arial"/>
                <w:b/>
              </w:rPr>
              <w:t>de Administración Regional</w:t>
            </w:r>
          </w:p>
        </w:tc>
        <w:tc>
          <w:tcPr>
            <w:tcW w:w="4839" w:type="dxa"/>
            <w:gridSpan w:val="2"/>
          </w:tcPr>
          <w:p w14:paraId="37DF6439" w14:textId="77777777" w:rsidR="00FE44E3" w:rsidRPr="00090F2C" w:rsidRDefault="00FE44E3" w:rsidP="00FE44E3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y analiza </w:t>
            </w:r>
            <w:r w:rsidR="00A043CC" w:rsidRPr="00090F2C">
              <w:rPr>
                <w:rFonts w:ascii="Arial" w:hAnsi="Arial" w:cs="Arial"/>
              </w:rPr>
              <w:t xml:space="preserve">el proyecto </w:t>
            </w:r>
            <w:r w:rsidRPr="00090F2C">
              <w:rPr>
                <w:rFonts w:ascii="Arial" w:hAnsi="Arial" w:cs="Arial"/>
              </w:rPr>
              <w:t>de enlace.</w:t>
            </w:r>
          </w:p>
          <w:p w14:paraId="1014A1C5" w14:textId="77777777" w:rsidR="00FE44E3" w:rsidRPr="004C320A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028ECBDA" w14:textId="77777777" w:rsidR="00FE44E3" w:rsidRPr="00090F2C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</w:t>
            </w:r>
            <w:r w:rsidR="00EB2D24" w:rsidRPr="00090F2C">
              <w:rPr>
                <w:rFonts w:ascii="Arial" w:hAnsi="Arial" w:cs="Arial"/>
              </w:rPr>
              <w:t>A</w:t>
            </w:r>
            <w:r w:rsidRPr="00090F2C">
              <w:rPr>
                <w:rFonts w:ascii="Arial" w:hAnsi="Arial" w:cs="Arial"/>
              </w:rPr>
              <w:t>prueba la propuesta?</w:t>
            </w:r>
          </w:p>
          <w:p w14:paraId="3B2F1009" w14:textId="77777777" w:rsidR="00FE44E3" w:rsidRPr="004C320A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1786F8B3" w14:textId="77777777" w:rsidR="00FE44E3" w:rsidRPr="00090F2C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No: continúa en la actividad 11.</w:t>
            </w:r>
          </w:p>
          <w:p w14:paraId="2FFFA3D3" w14:textId="77777777" w:rsidR="00613B1F" w:rsidRPr="004C320A" w:rsidRDefault="00613B1F" w:rsidP="00FE44E3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7D3CA359" w14:textId="0F296754" w:rsidR="00FE44E3" w:rsidRPr="00090F2C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</w:t>
            </w:r>
            <w:r w:rsidR="00B80A5C">
              <w:rPr>
                <w:rFonts w:ascii="Arial" w:hAnsi="Arial" w:cs="Arial"/>
              </w:rPr>
              <w:t>í</w:t>
            </w:r>
            <w:r w:rsidRPr="00090F2C">
              <w:rPr>
                <w:rFonts w:ascii="Arial" w:hAnsi="Arial" w:cs="Arial"/>
              </w:rPr>
              <w:t>: continúa en la actividad 12.</w:t>
            </w:r>
          </w:p>
          <w:p w14:paraId="1A539B66" w14:textId="77777777" w:rsidR="00FE44E3" w:rsidRPr="004C320A" w:rsidRDefault="00FE44E3" w:rsidP="00FE44E3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147D5A85" w14:textId="77777777" w:rsidR="00FE44E3" w:rsidRPr="00090F2C" w:rsidRDefault="00FE44E3" w:rsidP="00795440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Devuelve al</w:t>
            </w:r>
            <w:r w:rsidR="00526A72" w:rsidRPr="00090F2C">
              <w:rPr>
                <w:rFonts w:ascii="Arial" w:hAnsi="Arial" w:cs="Arial"/>
              </w:rPr>
              <w:t xml:space="preserve"> servidor público designado</w:t>
            </w:r>
            <w:r w:rsidR="00795440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con las observaciones correspondientes.</w:t>
            </w:r>
          </w:p>
          <w:p w14:paraId="28065837" w14:textId="77777777" w:rsidR="00FE44E3" w:rsidRPr="004C320A" w:rsidRDefault="00FE44E3" w:rsidP="00FE44E3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1672FCCA" w14:textId="77777777" w:rsidR="00FE44E3" w:rsidRPr="00090F2C" w:rsidRDefault="00FE44E3" w:rsidP="00FE44E3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Regresa a la actividad 8.</w:t>
            </w:r>
          </w:p>
          <w:p w14:paraId="54589DCF" w14:textId="77777777" w:rsidR="00FE44E3" w:rsidRPr="004C320A" w:rsidRDefault="00FE44E3" w:rsidP="00FE44E3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66AAF287" w14:textId="1D380D0D" w:rsidR="00A043CC" w:rsidRPr="00090F2C" w:rsidRDefault="00AC19CF" w:rsidP="004F3F91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I</w:t>
            </w:r>
            <w:r w:rsidR="009E366F" w:rsidRPr="00090F2C">
              <w:rPr>
                <w:rFonts w:ascii="Arial" w:hAnsi="Arial" w:cs="Arial"/>
              </w:rPr>
              <w:t xml:space="preserve">nstruye </w:t>
            </w:r>
            <w:r w:rsidR="00526A72" w:rsidRPr="00090F2C">
              <w:rPr>
                <w:rFonts w:ascii="Arial" w:hAnsi="Arial" w:cs="Arial"/>
              </w:rPr>
              <w:t>a</w:t>
            </w:r>
            <w:r w:rsidR="009E366F" w:rsidRPr="00090F2C">
              <w:rPr>
                <w:rFonts w:ascii="Arial" w:hAnsi="Arial" w:cs="Arial"/>
              </w:rPr>
              <w:t>l</w:t>
            </w:r>
            <w:r w:rsidR="00526A72" w:rsidRPr="00090F2C">
              <w:rPr>
                <w:rFonts w:ascii="Arial" w:hAnsi="Arial" w:cs="Arial"/>
              </w:rPr>
              <w:t xml:space="preserve"> servidor público designado </w:t>
            </w:r>
            <w:r w:rsidR="00795440" w:rsidRPr="00090F2C">
              <w:rPr>
                <w:rFonts w:ascii="Arial" w:hAnsi="Arial" w:cs="Arial"/>
              </w:rPr>
              <w:t xml:space="preserve">el envío </w:t>
            </w:r>
            <w:r w:rsidR="009C098A" w:rsidRPr="00090F2C">
              <w:rPr>
                <w:rFonts w:ascii="Arial" w:hAnsi="Arial" w:cs="Arial"/>
              </w:rPr>
              <w:t xml:space="preserve">del oficio o correo electrónico </w:t>
            </w:r>
            <w:r w:rsidR="009E366F" w:rsidRPr="00090F2C">
              <w:rPr>
                <w:rFonts w:ascii="Arial" w:hAnsi="Arial" w:cs="Arial"/>
              </w:rPr>
              <w:t xml:space="preserve">a </w:t>
            </w:r>
            <w:r w:rsidRPr="00090F2C">
              <w:rPr>
                <w:rFonts w:ascii="Arial" w:hAnsi="Arial" w:cs="Arial"/>
              </w:rPr>
              <w:t>la Sala Regional</w:t>
            </w:r>
            <w:r w:rsidR="00795440" w:rsidRPr="00090F2C">
              <w:rPr>
                <w:rFonts w:ascii="Arial" w:hAnsi="Arial" w:cs="Arial"/>
              </w:rPr>
              <w:t xml:space="preserve">, </w:t>
            </w:r>
            <w:r w:rsidR="004363B4">
              <w:rPr>
                <w:rFonts w:ascii="Arial" w:hAnsi="Arial" w:cs="Arial"/>
              </w:rPr>
              <w:t>C</w:t>
            </w:r>
            <w:r w:rsidR="00317D31" w:rsidRPr="00090F2C">
              <w:rPr>
                <w:rFonts w:ascii="Arial" w:hAnsi="Arial" w:cs="Arial"/>
              </w:rPr>
              <w:t>oordinación</w:t>
            </w:r>
            <w:r w:rsidRPr="00090F2C">
              <w:rPr>
                <w:rFonts w:ascii="Arial" w:hAnsi="Arial" w:cs="Arial"/>
              </w:rPr>
              <w:t xml:space="preserve">, </w:t>
            </w:r>
            <w:r w:rsidR="004363B4">
              <w:rPr>
                <w:rFonts w:ascii="Arial" w:hAnsi="Arial" w:cs="Arial"/>
              </w:rPr>
              <w:t>D</w:t>
            </w:r>
            <w:r w:rsidR="00317D31" w:rsidRPr="00090F2C">
              <w:rPr>
                <w:rFonts w:ascii="Arial" w:hAnsi="Arial" w:cs="Arial"/>
              </w:rPr>
              <w:t xml:space="preserve">irección </w:t>
            </w:r>
            <w:r w:rsidR="004363B4">
              <w:rPr>
                <w:rFonts w:ascii="Arial" w:hAnsi="Arial" w:cs="Arial"/>
              </w:rPr>
              <w:t>G</w:t>
            </w:r>
            <w:r w:rsidR="00317D31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4363B4">
              <w:rPr>
                <w:rFonts w:ascii="Arial" w:hAnsi="Arial" w:cs="Arial"/>
              </w:rPr>
              <w:t>U</w:t>
            </w:r>
            <w:r w:rsidR="00317D31" w:rsidRPr="00090F2C">
              <w:rPr>
                <w:rFonts w:ascii="Arial" w:hAnsi="Arial" w:cs="Arial"/>
              </w:rPr>
              <w:t xml:space="preserve">nidad </w:t>
            </w:r>
            <w:r w:rsidRPr="00090F2C">
              <w:rPr>
                <w:rFonts w:ascii="Arial" w:hAnsi="Arial" w:cs="Arial"/>
              </w:rPr>
              <w:t xml:space="preserve">de </w:t>
            </w:r>
            <w:r w:rsidR="004363B4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poyo </w:t>
            </w:r>
            <w:r w:rsidR="00795440" w:rsidRPr="00090F2C">
              <w:rPr>
                <w:rFonts w:ascii="Arial" w:hAnsi="Arial" w:cs="Arial"/>
              </w:rPr>
              <w:t>u</w:t>
            </w:r>
            <w:r w:rsidRPr="00090F2C">
              <w:rPr>
                <w:rFonts w:ascii="Arial" w:hAnsi="Arial" w:cs="Arial"/>
              </w:rPr>
              <w:t xml:space="preserve"> </w:t>
            </w:r>
            <w:r w:rsidR="004363B4">
              <w:rPr>
                <w:rFonts w:ascii="Arial" w:hAnsi="Arial" w:cs="Arial"/>
              </w:rPr>
              <w:t>Ó</w:t>
            </w:r>
            <w:r w:rsidR="00317D31" w:rsidRPr="00090F2C">
              <w:rPr>
                <w:rFonts w:ascii="Arial" w:hAnsi="Arial" w:cs="Arial"/>
              </w:rPr>
              <w:t xml:space="preserve">rgano </w:t>
            </w:r>
            <w:r w:rsidR="004363B4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uxiliar </w:t>
            </w:r>
            <w:r w:rsidRPr="00090F2C">
              <w:rPr>
                <w:rFonts w:ascii="Arial" w:hAnsi="Arial" w:cs="Arial"/>
              </w:rPr>
              <w:t xml:space="preserve">del Tribunal Electoral que corresponda </w:t>
            </w:r>
            <w:r w:rsidR="009C098A" w:rsidRPr="00090F2C">
              <w:rPr>
                <w:rFonts w:ascii="Arial" w:hAnsi="Arial" w:cs="Arial"/>
              </w:rPr>
              <w:t xml:space="preserve">atender el requerimiento </w:t>
            </w:r>
            <w:r w:rsidR="009E366F" w:rsidRPr="00090F2C">
              <w:rPr>
                <w:rFonts w:ascii="Arial" w:hAnsi="Arial" w:cs="Arial"/>
              </w:rPr>
              <w:t xml:space="preserve">y lo hacen del conocimiento </w:t>
            </w:r>
            <w:r w:rsidR="00086AB9" w:rsidRPr="00090F2C">
              <w:rPr>
                <w:rFonts w:ascii="Arial" w:hAnsi="Arial" w:cs="Arial"/>
              </w:rPr>
              <w:t xml:space="preserve">de </w:t>
            </w:r>
            <w:r w:rsidR="00526A72" w:rsidRPr="00090F2C">
              <w:rPr>
                <w:rFonts w:ascii="Arial" w:hAnsi="Arial" w:cs="Arial"/>
              </w:rPr>
              <w:t>la persona titular del área solicitante.</w:t>
            </w:r>
          </w:p>
        </w:tc>
        <w:tc>
          <w:tcPr>
            <w:tcW w:w="2093" w:type="dxa"/>
            <w:vAlign w:val="center"/>
          </w:tcPr>
          <w:p w14:paraId="47270733" w14:textId="77777777" w:rsidR="009E366F" w:rsidRPr="00090F2C" w:rsidRDefault="009E366F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6396E6D8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62C5702E" w14:textId="77777777" w:rsidR="008D5D0E" w:rsidRPr="00090F2C" w:rsidRDefault="00526A72" w:rsidP="000C33E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4B6D8C85" w14:textId="642BC3FA" w:rsidR="00A043CC" w:rsidRPr="00090F2C" w:rsidRDefault="000C33EC" w:rsidP="004F3F91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Envía oficio o correo electrónico a la Sala Regional</w:t>
            </w:r>
            <w:r w:rsidR="00EB2D24" w:rsidRPr="00090F2C">
              <w:rPr>
                <w:rFonts w:ascii="Arial" w:hAnsi="Arial" w:cs="Arial"/>
              </w:rPr>
              <w:t>,</w:t>
            </w:r>
            <w:r w:rsidRPr="00090F2C">
              <w:rPr>
                <w:rFonts w:ascii="Arial" w:hAnsi="Arial" w:cs="Arial"/>
              </w:rPr>
              <w:t xml:space="preserve"> </w:t>
            </w:r>
            <w:r w:rsidR="004363B4">
              <w:rPr>
                <w:rFonts w:ascii="Arial" w:hAnsi="Arial" w:cs="Arial"/>
              </w:rPr>
              <w:t>C</w:t>
            </w:r>
            <w:r w:rsidR="00317D31" w:rsidRPr="00090F2C">
              <w:rPr>
                <w:rFonts w:ascii="Arial" w:hAnsi="Arial" w:cs="Arial"/>
              </w:rPr>
              <w:t>oordinación</w:t>
            </w:r>
            <w:r w:rsidRPr="00090F2C">
              <w:rPr>
                <w:rFonts w:ascii="Arial" w:hAnsi="Arial" w:cs="Arial"/>
              </w:rPr>
              <w:t xml:space="preserve">, </w:t>
            </w:r>
            <w:r w:rsidR="004363B4">
              <w:rPr>
                <w:rFonts w:ascii="Arial" w:hAnsi="Arial" w:cs="Arial"/>
              </w:rPr>
              <w:t>D</w:t>
            </w:r>
            <w:r w:rsidR="00317D31" w:rsidRPr="00090F2C">
              <w:rPr>
                <w:rFonts w:ascii="Arial" w:hAnsi="Arial" w:cs="Arial"/>
              </w:rPr>
              <w:t xml:space="preserve">irección </w:t>
            </w:r>
            <w:r w:rsidR="004363B4">
              <w:rPr>
                <w:rFonts w:ascii="Arial" w:hAnsi="Arial" w:cs="Arial"/>
              </w:rPr>
              <w:t>G</w:t>
            </w:r>
            <w:r w:rsidR="00317D31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4363B4">
              <w:rPr>
                <w:rFonts w:ascii="Arial" w:hAnsi="Arial" w:cs="Arial"/>
              </w:rPr>
              <w:t>U</w:t>
            </w:r>
            <w:r w:rsidR="00317D31" w:rsidRPr="00090F2C">
              <w:rPr>
                <w:rFonts w:ascii="Arial" w:hAnsi="Arial" w:cs="Arial"/>
              </w:rPr>
              <w:t xml:space="preserve">nidad </w:t>
            </w:r>
            <w:r w:rsidRPr="00090F2C">
              <w:rPr>
                <w:rFonts w:ascii="Arial" w:hAnsi="Arial" w:cs="Arial"/>
              </w:rPr>
              <w:t xml:space="preserve">de </w:t>
            </w:r>
            <w:r w:rsidR="004363B4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poyo </w:t>
            </w:r>
            <w:r w:rsidRPr="00090F2C">
              <w:rPr>
                <w:rFonts w:ascii="Arial" w:hAnsi="Arial" w:cs="Arial"/>
              </w:rPr>
              <w:t xml:space="preserve">u </w:t>
            </w:r>
            <w:r w:rsidR="004363B4">
              <w:rPr>
                <w:rFonts w:ascii="Arial" w:hAnsi="Arial" w:cs="Arial"/>
              </w:rPr>
              <w:t>Ó</w:t>
            </w:r>
            <w:r w:rsidR="00317D31" w:rsidRPr="00090F2C">
              <w:rPr>
                <w:rFonts w:ascii="Arial" w:hAnsi="Arial" w:cs="Arial"/>
              </w:rPr>
              <w:t xml:space="preserve">rgano </w:t>
            </w:r>
            <w:r w:rsidR="004363B4">
              <w:rPr>
                <w:rFonts w:ascii="Arial" w:hAnsi="Arial" w:cs="Arial"/>
              </w:rPr>
              <w:t>A</w:t>
            </w:r>
            <w:r w:rsidR="00317D31" w:rsidRPr="00090F2C">
              <w:rPr>
                <w:rFonts w:ascii="Arial" w:hAnsi="Arial" w:cs="Arial"/>
              </w:rPr>
              <w:t xml:space="preserve">uxiliar </w:t>
            </w:r>
            <w:r w:rsidRPr="00090F2C">
              <w:rPr>
                <w:rFonts w:ascii="Arial" w:hAnsi="Arial" w:cs="Arial"/>
              </w:rPr>
              <w:t>del Tribunal Electoral que corresponda atender el requerimiento del</w:t>
            </w:r>
            <w:r w:rsidR="00526A72" w:rsidRPr="00090F2C">
              <w:rPr>
                <w:rFonts w:ascii="Arial" w:hAnsi="Arial" w:cs="Arial"/>
              </w:rPr>
              <w:t xml:space="preserve"> área solicitante.</w:t>
            </w:r>
          </w:p>
        </w:tc>
        <w:tc>
          <w:tcPr>
            <w:tcW w:w="2093" w:type="dxa"/>
            <w:vAlign w:val="center"/>
          </w:tcPr>
          <w:p w14:paraId="44B4B52A" w14:textId="77777777" w:rsidR="008D5D0E" w:rsidRPr="00090F2C" w:rsidRDefault="00522EC4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795440" w:rsidRPr="00090F2C" w14:paraId="7305F336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2F22DD76" w14:textId="0BB27935" w:rsidR="00795440" w:rsidRPr="00090F2C" w:rsidRDefault="00526A72" w:rsidP="00B8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</w:t>
            </w:r>
            <w:r w:rsidR="00272C17" w:rsidRPr="00090F2C">
              <w:rPr>
                <w:rFonts w:ascii="Arial" w:hAnsi="Arial" w:cs="Arial"/>
                <w:b/>
              </w:rPr>
              <w:t xml:space="preserve"> </w:t>
            </w:r>
            <w:r w:rsidRPr="00090F2C">
              <w:rPr>
                <w:rFonts w:ascii="Arial" w:hAnsi="Arial" w:cs="Arial"/>
                <w:b/>
              </w:rPr>
              <w:t>l</w:t>
            </w:r>
            <w:r w:rsidR="00272C17" w:rsidRPr="00090F2C">
              <w:rPr>
                <w:rFonts w:ascii="Arial" w:hAnsi="Arial" w:cs="Arial"/>
                <w:b/>
              </w:rPr>
              <w:t xml:space="preserve">as </w:t>
            </w:r>
            <w:r w:rsidR="00317D31">
              <w:rPr>
                <w:rFonts w:ascii="Arial" w:hAnsi="Arial" w:cs="Arial"/>
                <w:b/>
              </w:rPr>
              <w:t>c</w:t>
            </w:r>
            <w:r w:rsidR="00317D31" w:rsidRPr="00090F2C">
              <w:rPr>
                <w:rFonts w:ascii="Arial" w:hAnsi="Arial" w:cs="Arial"/>
                <w:b/>
              </w:rPr>
              <w:t>oordinaciones</w:t>
            </w:r>
            <w:r w:rsidR="00272C17" w:rsidRPr="00090F2C">
              <w:rPr>
                <w:rFonts w:ascii="Arial" w:hAnsi="Arial" w:cs="Arial"/>
                <w:b/>
              </w:rPr>
              <w:t xml:space="preserve">, </w:t>
            </w:r>
            <w:r w:rsidR="00317D31">
              <w:rPr>
                <w:rFonts w:ascii="Arial" w:hAnsi="Arial" w:cs="Arial"/>
                <w:b/>
              </w:rPr>
              <w:t>d</w:t>
            </w:r>
            <w:r w:rsidR="00317D31" w:rsidRPr="00090F2C">
              <w:rPr>
                <w:rFonts w:ascii="Arial" w:hAnsi="Arial" w:cs="Arial"/>
                <w:b/>
              </w:rPr>
              <w:t xml:space="preserve">irecciones </w:t>
            </w:r>
            <w:r w:rsidR="00317D31">
              <w:rPr>
                <w:rFonts w:ascii="Arial" w:hAnsi="Arial" w:cs="Arial"/>
                <w:b/>
              </w:rPr>
              <w:t>g</w:t>
            </w:r>
            <w:r w:rsidR="00317D31" w:rsidRPr="00090F2C">
              <w:rPr>
                <w:rFonts w:ascii="Arial" w:hAnsi="Arial" w:cs="Arial"/>
                <w:b/>
              </w:rPr>
              <w:t>enerales</w:t>
            </w:r>
            <w:r w:rsidR="009336E8" w:rsidRPr="00090F2C">
              <w:rPr>
                <w:rFonts w:ascii="Arial" w:hAnsi="Arial" w:cs="Arial"/>
                <w:b/>
              </w:rPr>
              <w:t xml:space="preserve">, </w:t>
            </w:r>
            <w:r w:rsidR="00317D31">
              <w:rPr>
                <w:rFonts w:ascii="Arial" w:hAnsi="Arial" w:cs="Arial"/>
                <w:b/>
              </w:rPr>
              <w:t>u</w:t>
            </w:r>
            <w:r w:rsidR="00317D31" w:rsidRPr="00090F2C">
              <w:rPr>
                <w:rFonts w:ascii="Arial" w:hAnsi="Arial" w:cs="Arial"/>
                <w:b/>
              </w:rPr>
              <w:t xml:space="preserve">nidades </w:t>
            </w:r>
            <w:r w:rsidR="00272C17" w:rsidRPr="00090F2C">
              <w:rPr>
                <w:rFonts w:ascii="Arial" w:hAnsi="Arial" w:cs="Arial"/>
                <w:b/>
              </w:rPr>
              <w:t xml:space="preserve">de </w:t>
            </w:r>
            <w:r w:rsidR="00317D31">
              <w:rPr>
                <w:rFonts w:ascii="Arial" w:hAnsi="Arial" w:cs="Arial"/>
                <w:b/>
              </w:rPr>
              <w:t>a</w:t>
            </w:r>
            <w:r w:rsidR="00317D31" w:rsidRPr="00090F2C">
              <w:rPr>
                <w:rFonts w:ascii="Arial" w:hAnsi="Arial" w:cs="Arial"/>
                <w:b/>
              </w:rPr>
              <w:t>poyo</w:t>
            </w:r>
            <w:r w:rsidR="00272C17" w:rsidRPr="00090F2C">
              <w:rPr>
                <w:rFonts w:ascii="Arial" w:hAnsi="Arial" w:cs="Arial"/>
                <w:b/>
              </w:rPr>
              <w:t xml:space="preserve"> u </w:t>
            </w:r>
            <w:r w:rsidR="00317D31">
              <w:rPr>
                <w:rFonts w:ascii="Arial" w:hAnsi="Arial" w:cs="Arial"/>
                <w:b/>
              </w:rPr>
              <w:t>ó</w:t>
            </w:r>
            <w:r w:rsidR="00317D31" w:rsidRPr="00090F2C">
              <w:rPr>
                <w:rFonts w:ascii="Arial" w:hAnsi="Arial" w:cs="Arial"/>
                <w:b/>
              </w:rPr>
              <w:t xml:space="preserve">rganos </w:t>
            </w:r>
            <w:r w:rsidR="00317D31">
              <w:rPr>
                <w:rFonts w:ascii="Arial" w:hAnsi="Arial" w:cs="Arial"/>
                <w:b/>
              </w:rPr>
              <w:t>a</w:t>
            </w:r>
            <w:r w:rsidR="00317D31" w:rsidRPr="00090F2C">
              <w:rPr>
                <w:rFonts w:ascii="Arial" w:hAnsi="Arial" w:cs="Arial"/>
                <w:b/>
              </w:rPr>
              <w:t>uxiliares</w:t>
            </w:r>
          </w:p>
        </w:tc>
        <w:tc>
          <w:tcPr>
            <w:tcW w:w="4839" w:type="dxa"/>
            <w:gridSpan w:val="2"/>
          </w:tcPr>
          <w:p w14:paraId="6796CE68" w14:textId="77777777" w:rsidR="00795440" w:rsidRPr="00090F2C" w:rsidRDefault="00795440" w:rsidP="00795440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Reciben el oficio o correo electr</w:t>
            </w:r>
            <w:r w:rsidR="00AA5C2E" w:rsidRPr="00090F2C">
              <w:rPr>
                <w:rFonts w:ascii="Arial" w:hAnsi="Arial" w:cs="Arial"/>
              </w:rPr>
              <w:t>ónico</w:t>
            </w:r>
            <w:r w:rsidR="00086AB9" w:rsidRPr="00090F2C">
              <w:rPr>
                <w:rFonts w:ascii="Arial" w:hAnsi="Arial" w:cs="Arial"/>
              </w:rPr>
              <w:t xml:space="preserve"> y </w:t>
            </w:r>
            <w:r w:rsidR="00AA5C2E" w:rsidRPr="00090F2C">
              <w:rPr>
                <w:rFonts w:ascii="Arial" w:hAnsi="Arial" w:cs="Arial"/>
              </w:rPr>
              <w:t>lo analizan.</w:t>
            </w:r>
          </w:p>
          <w:p w14:paraId="1F79641E" w14:textId="77777777" w:rsidR="00AA5C2E" w:rsidRPr="00090F2C" w:rsidRDefault="00AA5C2E" w:rsidP="009336E8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0F02A1CD" w14:textId="77777777" w:rsidR="00795440" w:rsidRPr="00090F2C" w:rsidRDefault="00526A72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795440" w:rsidRPr="00090F2C" w14:paraId="64375DC7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4650523B" w14:textId="77777777" w:rsidR="00795440" w:rsidRPr="00090F2C" w:rsidRDefault="00526A72" w:rsidP="00AA5C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Servidor público designado</w:t>
            </w:r>
          </w:p>
        </w:tc>
        <w:tc>
          <w:tcPr>
            <w:tcW w:w="4839" w:type="dxa"/>
            <w:gridSpan w:val="2"/>
          </w:tcPr>
          <w:p w14:paraId="126F85C4" w14:textId="0C84900A" w:rsidR="00086AB9" w:rsidRPr="00090F2C" w:rsidRDefault="00086AB9" w:rsidP="00086AB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¿La Sala Regional, </w:t>
            </w:r>
            <w:r w:rsidR="00B64EA5">
              <w:rPr>
                <w:rFonts w:ascii="Arial" w:hAnsi="Arial" w:cs="Arial"/>
              </w:rPr>
              <w:t>C</w:t>
            </w:r>
            <w:r w:rsidR="00B64EA5" w:rsidRPr="00090F2C">
              <w:rPr>
                <w:rFonts w:ascii="Arial" w:hAnsi="Arial" w:cs="Arial"/>
              </w:rPr>
              <w:t>oordinación</w:t>
            </w:r>
            <w:r w:rsidRPr="00090F2C">
              <w:rPr>
                <w:rFonts w:ascii="Arial" w:hAnsi="Arial" w:cs="Arial"/>
              </w:rPr>
              <w:t>,</w:t>
            </w:r>
            <w:r w:rsidR="009336E8" w:rsidRPr="00090F2C">
              <w:rPr>
                <w:rFonts w:ascii="Arial" w:hAnsi="Arial" w:cs="Arial"/>
              </w:rPr>
              <w:t xml:space="preserve"> </w:t>
            </w:r>
            <w:r w:rsidR="00B64EA5">
              <w:rPr>
                <w:rFonts w:ascii="Arial" w:hAnsi="Arial" w:cs="Arial"/>
              </w:rPr>
              <w:t>D</w:t>
            </w:r>
            <w:r w:rsidR="00B64EA5" w:rsidRPr="00090F2C">
              <w:rPr>
                <w:rFonts w:ascii="Arial" w:hAnsi="Arial" w:cs="Arial"/>
              </w:rPr>
              <w:t xml:space="preserve">irección </w:t>
            </w:r>
            <w:r w:rsidR="00B64EA5">
              <w:rPr>
                <w:rFonts w:ascii="Arial" w:hAnsi="Arial" w:cs="Arial"/>
              </w:rPr>
              <w:t>G</w:t>
            </w:r>
            <w:r w:rsidR="00B64EA5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>,</w:t>
            </w:r>
            <w:r w:rsidRPr="00090F2C">
              <w:rPr>
                <w:rFonts w:ascii="Arial" w:hAnsi="Arial" w:cs="Arial"/>
              </w:rPr>
              <w:t xml:space="preserve"> </w:t>
            </w:r>
            <w:r w:rsidR="00B64EA5">
              <w:rPr>
                <w:rFonts w:ascii="Arial" w:hAnsi="Arial" w:cs="Arial"/>
              </w:rPr>
              <w:t>U</w:t>
            </w:r>
            <w:r w:rsidR="00B64EA5" w:rsidRPr="00090F2C">
              <w:rPr>
                <w:rFonts w:ascii="Arial" w:hAnsi="Arial" w:cs="Arial"/>
              </w:rPr>
              <w:t xml:space="preserve">nidad </w:t>
            </w:r>
            <w:r w:rsidRPr="00090F2C">
              <w:rPr>
                <w:rFonts w:ascii="Arial" w:hAnsi="Arial" w:cs="Arial"/>
              </w:rPr>
              <w:t xml:space="preserve">de </w:t>
            </w:r>
            <w:r w:rsidR="00B64EA5">
              <w:rPr>
                <w:rFonts w:ascii="Arial" w:hAnsi="Arial" w:cs="Arial"/>
              </w:rPr>
              <w:t>A</w:t>
            </w:r>
            <w:r w:rsidR="00B64EA5" w:rsidRPr="00090F2C">
              <w:rPr>
                <w:rFonts w:ascii="Arial" w:hAnsi="Arial" w:cs="Arial"/>
              </w:rPr>
              <w:t xml:space="preserve">poyo </w:t>
            </w:r>
            <w:r w:rsidRPr="00090F2C">
              <w:rPr>
                <w:rFonts w:ascii="Arial" w:hAnsi="Arial" w:cs="Arial"/>
              </w:rPr>
              <w:t xml:space="preserve">u </w:t>
            </w:r>
            <w:r w:rsidR="00B64EA5">
              <w:rPr>
                <w:rFonts w:ascii="Arial" w:hAnsi="Arial" w:cs="Arial"/>
              </w:rPr>
              <w:t>Ó</w:t>
            </w:r>
            <w:r w:rsidR="00B64EA5" w:rsidRPr="00090F2C">
              <w:rPr>
                <w:rFonts w:ascii="Arial" w:hAnsi="Arial" w:cs="Arial"/>
              </w:rPr>
              <w:t xml:space="preserve">rgano </w:t>
            </w:r>
            <w:r w:rsidR="00B64EA5">
              <w:rPr>
                <w:rFonts w:ascii="Arial" w:hAnsi="Arial" w:cs="Arial"/>
              </w:rPr>
              <w:t>A</w:t>
            </w:r>
            <w:r w:rsidR="00B64EA5" w:rsidRPr="00090F2C">
              <w:rPr>
                <w:rFonts w:ascii="Arial" w:hAnsi="Arial" w:cs="Arial"/>
              </w:rPr>
              <w:t xml:space="preserve">uxiliar </w:t>
            </w:r>
            <w:r w:rsidRPr="00090F2C">
              <w:rPr>
                <w:rFonts w:ascii="Arial" w:hAnsi="Arial" w:cs="Arial"/>
              </w:rPr>
              <w:t xml:space="preserve">del Tribunal Electoral, emitió respuesta en los siguientes </w:t>
            </w:r>
            <w:r w:rsidR="003336BA">
              <w:rPr>
                <w:rFonts w:ascii="Arial" w:hAnsi="Arial" w:cs="Arial"/>
              </w:rPr>
              <w:t>cinco</w:t>
            </w:r>
            <w:r w:rsidR="003336BA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días hábiles de recibir el oficio o correo electrónico?</w:t>
            </w:r>
          </w:p>
          <w:p w14:paraId="5B6B6BFF" w14:textId="77777777" w:rsidR="00086AB9" w:rsidRPr="00090F2C" w:rsidRDefault="00086AB9" w:rsidP="00086AB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77CBAD61" w14:textId="77777777" w:rsidR="003336BA" w:rsidRPr="00090F2C" w:rsidRDefault="003336BA" w:rsidP="003336BA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No. Continua en la actividad 15.</w:t>
            </w:r>
          </w:p>
          <w:p w14:paraId="6401DF33" w14:textId="77777777" w:rsidR="003336BA" w:rsidRDefault="003336BA" w:rsidP="00086AB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431AED87" w14:textId="38EFD66D" w:rsidR="00086AB9" w:rsidRPr="00090F2C" w:rsidRDefault="00086AB9" w:rsidP="00086AB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Sí. Continúa en la actividad 1</w:t>
            </w:r>
            <w:r w:rsidR="005F6657" w:rsidRPr="00090F2C">
              <w:rPr>
                <w:rFonts w:ascii="Arial" w:hAnsi="Arial" w:cs="Arial"/>
              </w:rPr>
              <w:t>6</w:t>
            </w:r>
            <w:r w:rsidRPr="00090F2C">
              <w:rPr>
                <w:rFonts w:ascii="Arial" w:hAnsi="Arial" w:cs="Arial"/>
              </w:rPr>
              <w:t>.</w:t>
            </w:r>
          </w:p>
          <w:p w14:paraId="749913C8" w14:textId="77777777" w:rsidR="00086AB9" w:rsidRPr="00090F2C" w:rsidRDefault="00086AB9" w:rsidP="00086AB9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2F98E794" w14:textId="77777777" w:rsidR="00795440" w:rsidRPr="00090F2C" w:rsidRDefault="00795440" w:rsidP="00795440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Da seguimiento mediante oficio o correo electrónico al enlace realizado.</w:t>
            </w:r>
          </w:p>
          <w:p w14:paraId="17F8DF6D" w14:textId="77777777" w:rsidR="00795440" w:rsidRPr="00090F2C" w:rsidRDefault="00795440" w:rsidP="00795440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35A29390" w14:textId="4D796729" w:rsidR="00086AB9" w:rsidRPr="00090F2C" w:rsidRDefault="00AA5C2E" w:rsidP="004C320A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Regresa a la actividad 13.</w:t>
            </w:r>
          </w:p>
        </w:tc>
        <w:tc>
          <w:tcPr>
            <w:tcW w:w="2093" w:type="dxa"/>
            <w:vAlign w:val="center"/>
          </w:tcPr>
          <w:p w14:paraId="3903DCB8" w14:textId="77777777" w:rsidR="00795440" w:rsidRPr="00090F2C" w:rsidRDefault="00272C17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45A7F" w:rsidRPr="00090F2C" w14:paraId="75826388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3B157A74" w14:textId="157BEE61" w:rsidR="00AA5C2E" w:rsidRPr="00090F2C" w:rsidRDefault="00522EC4" w:rsidP="00AA5C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General</w:t>
            </w:r>
            <w:r w:rsidR="00C66DA9">
              <w:rPr>
                <w:rFonts w:ascii="Arial" w:hAnsi="Arial" w:cs="Arial"/>
                <w:b/>
              </w:rPr>
              <w:t xml:space="preserve"> de Administración Regional</w:t>
            </w:r>
          </w:p>
          <w:p w14:paraId="420781D7" w14:textId="77777777" w:rsidR="00845A7F" w:rsidRPr="00090F2C" w:rsidRDefault="00845A7F" w:rsidP="00AA5C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  <w:gridSpan w:val="2"/>
          </w:tcPr>
          <w:p w14:paraId="350CFCCF" w14:textId="653D79F8" w:rsidR="000C33EC" w:rsidRPr="00090F2C" w:rsidRDefault="00845A7F" w:rsidP="00795440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la respuesta </w:t>
            </w:r>
            <w:r w:rsidR="000C33EC" w:rsidRPr="00090F2C">
              <w:rPr>
                <w:rFonts w:ascii="Arial" w:hAnsi="Arial" w:cs="Arial"/>
              </w:rPr>
              <w:t>de la Sala Regional Coordinaci</w:t>
            </w:r>
            <w:r w:rsidR="00EB2D24" w:rsidRPr="00090F2C">
              <w:rPr>
                <w:rFonts w:ascii="Arial" w:hAnsi="Arial" w:cs="Arial"/>
              </w:rPr>
              <w:t>ón</w:t>
            </w:r>
            <w:r w:rsidR="000C33EC" w:rsidRPr="00090F2C">
              <w:rPr>
                <w:rFonts w:ascii="Arial" w:hAnsi="Arial" w:cs="Arial"/>
              </w:rPr>
              <w:t xml:space="preserve">, </w:t>
            </w:r>
            <w:r w:rsidR="00FD1552">
              <w:rPr>
                <w:rFonts w:ascii="Arial" w:hAnsi="Arial" w:cs="Arial"/>
              </w:rPr>
              <w:t>D</w:t>
            </w:r>
            <w:r w:rsidR="003336BA" w:rsidRPr="00090F2C">
              <w:rPr>
                <w:rFonts w:ascii="Arial" w:hAnsi="Arial" w:cs="Arial"/>
              </w:rPr>
              <w:t xml:space="preserve">irección </w:t>
            </w:r>
            <w:r w:rsidR="00FD1552">
              <w:rPr>
                <w:rFonts w:ascii="Arial" w:hAnsi="Arial" w:cs="Arial"/>
              </w:rPr>
              <w:t>G</w:t>
            </w:r>
            <w:r w:rsidR="003336BA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FD1552">
              <w:rPr>
                <w:rFonts w:ascii="Arial" w:hAnsi="Arial" w:cs="Arial"/>
              </w:rPr>
              <w:t>U</w:t>
            </w:r>
            <w:r w:rsidR="003336BA" w:rsidRPr="00090F2C">
              <w:rPr>
                <w:rFonts w:ascii="Arial" w:hAnsi="Arial" w:cs="Arial"/>
              </w:rPr>
              <w:t xml:space="preserve">nidad </w:t>
            </w:r>
            <w:r w:rsidR="000C33EC" w:rsidRPr="00090F2C">
              <w:rPr>
                <w:rFonts w:ascii="Arial" w:hAnsi="Arial" w:cs="Arial"/>
              </w:rPr>
              <w:t xml:space="preserve">de </w:t>
            </w:r>
            <w:r w:rsidR="00FD1552">
              <w:rPr>
                <w:rFonts w:ascii="Arial" w:hAnsi="Arial" w:cs="Arial"/>
              </w:rPr>
              <w:t>A</w:t>
            </w:r>
            <w:r w:rsidR="003336BA" w:rsidRPr="00090F2C">
              <w:rPr>
                <w:rFonts w:ascii="Arial" w:hAnsi="Arial" w:cs="Arial"/>
              </w:rPr>
              <w:t xml:space="preserve">poyo </w:t>
            </w:r>
            <w:r w:rsidR="000C33EC" w:rsidRPr="00090F2C">
              <w:rPr>
                <w:rFonts w:ascii="Arial" w:hAnsi="Arial" w:cs="Arial"/>
              </w:rPr>
              <w:t xml:space="preserve">u </w:t>
            </w:r>
            <w:r w:rsidR="00FD1552">
              <w:rPr>
                <w:rFonts w:ascii="Arial" w:hAnsi="Arial" w:cs="Arial"/>
              </w:rPr>
              <w:t>Ó</w:t>
            </w:r>
            <w:r w:rsidR="003336BA" w:rsidRPr="00090F2C">
              <w:rPr>
                <w:rFonts w:ascii="Arial" w:hAnsi="Arial" w:cs="Arial"/>
              </w:rPr>
              <w:t xml:space="preserve">rgano </w:t>
            </w:r>
            <w:r w:rsidR="00FD1552">
              <w:rPr>
                <w:rFonts w:ascii="Arial" w:hAnsi="Arial" w:cs="Arial"/>
              </w:rPr>
              <w:t>A</w:t>
            </w:r>
            <w:r w:rsidR="003336BA" w:rsidRPr="00090F2C">
              <w:rPr>
                <w:rFonts w:ascii="Arial" w:hAnsi="Arial" w:cs="Arial"/>
              </w:rPr>
              <w:t xml:space="preserve">uxiliar </w:t>
            </w:r>
            <w:r w:rsidR="000C33EC" w:rsidRPr="00090F2C">
              <w:rPr>
                <w:rFonts w:ascii="Arial" w:hAnsi="Arial" w:cs="Arial"/>
              </w:rPr>
              <w:t xml:space="preserve">del Tribunal Electoral sobre el requerimiento </w:t>
            </w:r>
            <w:r w:rsidR="00526A72" w:rsidRPr="00090F2C">
              <w:rPr>
                <w:rFonts w:ascii="Arial" w:hAnsi="Arial" w:cs="Arial"/>
              </w:rPr>
              <w:t xml:space="preserve">del área solicitante </w:t>
            </w:r>
            <w:r w:rsidR="000C33EC" w:rsidRPr="00090F2C">
              <w:rPr>
                <w:rFonts w:ascii="Arial" w:hAnsi="Arial" w:cs="Arial"/>
              </w:rPr>
              <w:t>mediante oficio o correo electrónico.</w:t>
            </w:r>
          </w:p>
          <w:p w14:paraId="4E4B53A9" w14:textId="77777777" w:rsidR="000C33EC" w:rsidRPr="00090F2C" w:rsidRDefault="000C33EC" w:rsidP="000C33EC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3AD558A8" w14:textId="77777777" w:rsidR="009C098A" w:rsidRPr="00090F2C" w:rsidRDefault="00140EF3" w:rsidP="00086AB9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I</w:t>
            </w:r>
            <w:r w:rsidR="00845A7F" w:rsidRPr="00090F2C">
              <w:rPr>
                <w:rFonts w:ascii="Arial" w:hAnsi="Arial" w:cs="Arial"/>
              </w:rPr>
              <w:t>nforma a la persona titular del</w:t>
            </w:r>
            <w:r w:rsidR="00526A72" w:rsidRPr="00090F2C">
              <w:rPr>
                <w:rFonts w:ascii="Arial" w:hAnsi="Arial" w:cs="Arial"/>
              </w:rPr>
              <w:t xml:space="preserve"> área solicitante</w:t>
            </w:r>
            <w:r w:rsidR="00845A7F" w:rsidRPr="00090F2C">
              <w:rPr>
                <w:rFonts w:ascii="Arial" w:hAnsi="Arial" w:cs="Arial"/>
              </w:rPr>
              <w:t xml:space="preserve">, </w:t>
            </w:r>
            <w:r w:rsidR="00522EC4" w:rsidRPr="00090F2C">
              <w:rPr>
                <w:rFonts w:ascii="Arial" w:hAnsi="Arial" w:cs="Arial"/>
              </w:rPr>
              <w:t xml:space="preserve">mediante oficio o correo electrónico </w:t>
            </w:r>
            <w:r w:rsidR="00845A7F" w:rsidRPr="00090F2C">
              <w:rPr>
                <w:rFonts w:ascii="Arial" w:hAnsi="Arial" w:cs="Arial"/>
              </w:rPr>
              <w:t>la</w:t>
            </w:r>
            <w:r w:rsidRPr="00090F2C">
              <w:rPr>
                <w:rFonts w:ascii="Arial" w:hAnsi="Arial" w:cs="Arial"/>
              </w:rPr>
              <w:t xml:space="preserve"> </w:t>
            </w:r>
            <w:r w:rsidR="009C098A" w:rsidRPr="00090F2C">
              <w:rPr>
                <w:rFonts w:ascii="Arial" w:hAnsi="Arial" w:cs="Arial"/>
              </w:rPr>
              <w:t xml:space="preserve">respuesta </w:t>
            </w:r>
            <w:r w:rsidRPr="00090F2C">
              <w:rPr>
                <w:rFonts w:ascii="Arial" w:hAnsi="Arial" w:cs="Arial"/>
              </w:rPr>
              <w:t xml:space="preserve">de su </w:t>
            </w:r>
            <w:r w:rsidR="009C098A" w:rsidRPr="00090F2C">
              <w:rPr>
                <w:rFonts w:ascii="Arial" w:hAnsi="Arial" w:cs="Arial"/>
              </w:rPr>
              <w:t>requerimiento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2093" w:type="dxa"/>
            <w:vAlign w:val="center"/>
          </w:tcPr>
          <w:p w14:paraId="25B6EBD7" w14:textId="77777777" w:rsidR="00845A7F" w:rsidRPr="00090F2C" w:rsidRDefault="00522EC4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9C098A" w:rsidRPr="00090F2C" w14:paraId="1D7EFDCC" w14:textId="77777777" w:rsidTr="00AA5C2E">
        <w:tblPrEx>
          <w:jc w:val="left"/>
        </w:tblPrEx>
        <w:tc>
          <w:tcPr>
            <w:tcW w:w="2135" w:type="dxa"/>
            <w:gridSpan w:val="2"/>
            <w:vAlign w:val="center"/>
          </w:tcPr>
          <w:p w14:paraId="26313CBD" w14:textId="77777777" w:rsidR="009C098A" w:rsidRPr="00090F2C" w:rsidRDefault="00526A72" w:rsidP="00526A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</w:t>
            </w:r>
            <w:r w:rsidR="00EB2D24" w:rsidRPr="00090F2C">
              <w:rPr>
                <w:rFonts w:ascii="Arial" w:hAnsi="Arial" w:cs="Arial"/>
                <w:b/>
              </w:rPr>
              <w:t>l</w:t>
            </w:r>
            <w:r w:rsidRPr="00090F2C">
              <w:rPr>
                <w:rFonts w:ascii="Arial" w:hAnsi="Arial" w:cs="Arial"/>
                <w:b/>
              </w:rPr>
              <w:t xml:space="preserve"> área solicitante</w:t>
            </w:r>
            <w:r w:rsidR="00EB2D24" w:rsidRPr="00090F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39" w:type="dxa"/>
            <w:gridSpan w:val="2"/>
          </w:tcPr>
          <w:p w14:paraId="49F3DA87" w14:textId="08C5470F" w:rsidR="009C098A" w:rsidRPr="00090F2C" w:rsidRDefault="009C098A" w:rsidP="00317D31">
            <w:pPr>
              <w:pStyle w:val="Prrafodelista"/>
              <w:numPr>
                <w:ilvl w:val="0"/>
                <w:numId w:val="10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</w:t>
            </w:r>
            <w:r w:rsidR="00272C17" w:rsidRPr="00090F2C">
              <w:rPr>
                <w:rFonts w:ascii="Arial" w:hAnsi="Arial" w:cs="Arial"/>
              </w:rPr>
              <w:t xml:space="preserve">el oficio o correo electrónico con </w:t>
            </w:r>
            <w:r w:rsidRPr="00090F2C">
              <w:rPr>
                <w:rFonts w:ascii="Arial" w:hAnsi="Arial" w:cs="Arial"/>
              </w:rPr>
              <w:t xml:space="preserve">la respuesta de la Sala Regional </w:t>
            </w:r>
            <w:r w:rsidR="00FD1552">
              <w:rPr>
                <w:rFonts w:ascii="Arial" w:hAnsi="Arial" w:cs="Arial"/>
              </w:rPr>
              <w:t>C</w:t>
            </w:r>
            <w:r w:rsidR="003336BA" w:rsidRPr="00090F2C">
              <w:rPr>
                <w:rFonts w:ascii="Arial" w:hAnsi="Arial" w:cs="Arial"/>
              </w:rPr>
              <w:t>oordinación</w:t>
            </w:r>
            <w:r w:rsidRPr="00090F2C">
              <w:rPr>
                <w:rFonts w:ascii="Arial" w:hAnsi="Arial" w:cs="Arial"/>
              </w:rPr>
              <w:t xml:space="preserve">, </w:t>
            </w:r>
            <w:r w:rsidR="00FD1552">
              <w:rPr>
                <w:rFonts w:ascii="Arial" w:hAnsi="Arial" w:cs="Arial"/>
              </w:rPr>
              <w:t>D</w:t>
            </w:r>
            <w:r w:rsidR="003336BA" w:rsidRPr="00090F2C">
              <w:rPr>
                <w:rFonts w:ascii="Arial" w:hAnsi="Arial" w:cs="Arial"/>
              </w:rPr>
              <w:t xml:space="preserve">irección </w:t>
            </w:r>
            <w:r w:rsidR="00FD1552">
              <w:rPr>
                <w:rFonts w:ascii="Arial" w:hAnsi="Arial" w:cs="Arial"/>
              </w:rPr>
              <w:t>G</w:t>
            </w:r>
            <w:r w:rsidR="003336BA" w:rsidRPr="00090F2C">
              <w:rPr>
                <w:rFonts w:ascii="Arial" w:hAnsi="Arial" w:cs="Arial"/>
              </w:rPr>
              <w:t>eneral</w:t>
            </w:r>
            <w:r w:rsidR="009336E8" w:rsidRPr="00090F2C">
              <w:rPr>
                <w:rFonts w:ascii="Arial" w:hAnsi="Arial" w:cs="Arial"/>
              </w:rPr>
              <w:t xml:space="preserve">, </w:t>
            </w:r>
            <w:r w:rsidR="00FD1552">
              <w:rPr>
                <w:rFonts w:ascii="Arial" w:hAnsi="Arial" w:cs="Arial"/>
              </w:rPr>
              <w:t>U</w:t>
            </w:r>
            <w:r w:rsidR="003336BA" w:rsidRPr="00090F2C">
              <w:rPr>
                <w:rFonts w:ascii="Arial" w:hAnsi="Arial" w:cs="Arial"/>
              </w:rPr>
              <w:t xml:space="preserve">nidad </w:t>
            </w:r>
            <w:r w:rsidRPr="00090F2C">
              <w:rPr>
                <w:rFonts w:ascii="Arial" w:hAnsi="Arial" w:cs="Arial"/>
              </w:rPr>
              <w:t xml:space="preserve">de </w:t>
            </w:r>
            <w:r w:rsidR="00FD1552">
              <w:rPr>
                <w:rFonts w:ascii="Arial" w:hAnsi="Arial" w:cs="Arial"/>
              </w:rPr>
              <w:t>A</w:t>
            </w:r>
            <w:r w:rsidR="003336BA" w:rsidRPr="00090F2C">
              <w:rPr>
                <w:rFonts w:ascii="Arial" w:hAnsi="Arial" w:cs="Arial"/>
              </w:rPr>
              <w:t xml:space="preserve">poyo </w:t>
            </w:r>
            <w:r w:rsidRPr="00090F2C">
              <w:rPr>
                <w:rFonts w:ascii="Arial" w:hAnsi="Arial" w:cs="Arial"/>
              </w:rPr>
              <w:t xml:space="preserve">u </w:t>
            </w:r>
            <w:r w:rsidR="00FD1552">
              <w:rPr>
                <w:rFonts w:ascii="Arial" w:hAnsi="Arial" w:cs="Arial"/>
              </w:rPr>
              <w:t>Ó</w:t>
            </w:r>
            <w:r w:rsidR="003336BA" w:rsidRPr="00090F2C">
              <w:rPr>
                <w:rFonts w:ascii="Arial" w:hAnsi="Arial" w:cs="Arial"/>
              </w:rPr>
              <w:t xml:space="preserve">rgano </w:t>
            </w:r>
            <w:r w:rsidR="00FD1552">
              <w:rPr>
                <w:rFonts w:ascii="Arial" w:hAnsi="Arial" w:cs="Arial"/>
              </w:rPr>
              <w:t>A</w:t>
            </w:r>
            <w:r w:rsidR="003336BA" w:rsidRPr="00090F2C">
              <w:rPr>
                <w:rFonts w:ascii="Arial" w:hAnsi="Arial" w:cs="Arial"/>
              </w:rPr>
              <w:t xml:space="preserve">uxiliar </w:t>
            </w:r>
            <w:r w:rsidRPr="00090F2C">
              <w:rPr>
                <w:rFonts w:ascii="Arial" w:hAnsi="Arial" w:cs="Arial"/>
              </w:rPr>
              <w:t>del Tribunal Electoral sobre su requerimiento</w:t>
            </w:r>
            <w:r w:rsidR="00A043CC" w:rsidRPr="00090F2C">
              <w:rPr>
                <w:rFonts w:ascii="Arial" w:hAnsi="Arial" w:cs="Arial"/>
              </w:rPr>
              <w:t>.</w:t>
            </w:r>
          </w:p>
          <w:p w14:paraId="2B134BE7" w14:textId="77777777" w:rsidR="009C098A" w:rsidRPr="00090F2C" w:rsidRDefault="009C098A" w:rsidP="009C098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E53B51C" w14:textId="77777777" w:rsidR="009C098A" w:rsidRPr="00090F2C" w:rsidRDefault="009C098A" w:rsidP="009C098A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¿S</w:t>
            </w:r>
            <w:r w:rsidR="00A043CC" w:rsidRPr="00090F2C">
              <w:rPr>
                <w:rFonts w:ascii="Arial" w:hAnsi="Arial" w:cs="Arial"/>
              </w:rPr>
              <w:t>e atendió el requerimiento</w:t>
            </w:r>
            <w:r w:rsidRPr="00090F2C">
              <w:rPr>
                <w:rFonts w:ascii="Arial" w:hAnsi="Arial" w:cs="Arial"/>
              </w:rPr>
              <w:t>?</w:t>
            </w:r>
          </w:p>
          <w:p w14:paraId="0C57C4FF" w14:textId="77777777" w:rsidR="009C098A" w:rsidRPr="00090F2C" w:rsidRDefault="009C098A" w:rsidP="009C098A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77260F89" w14:textId="77777777" w:rsidR="009C098A" w:rsidRDefault="009C098A" w:rsidP="00291B0E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No. Regresa a la actividad 1</w:t>
            </w:r>
          </w:p>
          <w:p w14:paraId="467E9B71" w14:textId="77777777" w:rsidR="005C2597" w:rsidRDefault="005C2597" w:rsidP="00291B0E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68A20EF6" w14:textId="7468363B" w:rsidR="005C2597" w:rsidRPr="00090F2C" w:rsidRDefault="005C2597" w:rsidP="00291B0E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Sí. Termina el procedimiento.</w:t>
            </w:r>
          </w:p>
        </w:tc>
        <w:tc>
          <w:tcPr>
            <w:tcW w:w="2093" w:type="dxa"/>
            <w:vAlign w:val="center"/>
          </w:tcPr>
          <w:p w14:paraId="2C24DEAB" w14:textId="77777777" w:rsidR="009C098A" w:rsidRPr="00090F2C" w:rsidRDefault="00272C17" w:rsidP="00522E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8D5D0E" w:rsidRPr="00090F2C" w14:paraId="125AA4E2" w14:textId="77777777" w:rsidTr="009336E8">
        <w:tblPrEx>
          <w:jc w:val="left"/>
        </w:tblPrEx>
        <w:trPr>
          <w:trHeight w:val="376"/>
        </w:trPr>
        <w:tc>
          <w:tcPr>
            <w:tcW w:w="9067" w:type="dxa"/>
            <w:gridSpan w:val="5"/>
            <w:shd w:val="clear" w:color="auto" w:fill="FFFFFF" w:themeFill="background1"/>
          </w:tcPr>
          <w:p w14:paraId="2BDB2D03" w14:textId="77777777" w:rsidR="008D5D0E" w:rsidRPr="00090F2C" w:rsidRDefault="008D5D0E" w:rsidP="009E366F">
            <w:pPr>
              <w:pStyle w:val="Textoindependiente"/>
              <w:spacing w:before="120" w:after="120"/>
              <w:ind w:right="278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FIN DEL PROCEDIMIENTO</w:t>
            </w:r>
          </w:p>
        </w:tc>
      </w:tr>
    </w:tbl>
    <w:p w14:paraId="3A742EF2" w14:textId="77777777" w:rsidR="00086AB9" w:rsidRPr="00090F2C" w:rsidRDefault="001D2E3B" w:rsidP="00BC35FD">
      <w:pPr>
        <w:pStyle w:val="Ttulo2"/>
        <w:rPr>
          <w:rFonts w:ascii="Arial" w:hAnsi="Arial" w:cs="Arial"/>
          <w:b/>
          <w:color w:val="008700"/>
          <w:sz w:val="24"/>
          <w:szCs w:val="24"/>
        </w:rPr>
      </w:pPr>
      <w:bookmarkStart w:id="8" w:name="_Toc479160070"/>
      <w:r w:rsidRPr="00090F2C">
        <w:rPr>
          <w:rFonts w:ascii="Arial" w:hAnsi="Arial" w:cs="Arial"/>
          <w:b/>
          <w:color w:val="008700"/>
          <w:sz w:val="24"/>
          <w:szCs w:val="24"/>
        </w:rPr>
        <w:t>Diagrama de flujo 2</w:t>
      </w:r>
      <w:r w:rsidR="008239AA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</w:t>
      </w:r>
      <w:bookmarkEnd w:id="8"/>
    </w:p>
    <w:p w14:paraId="1639C046" w14:textId="5CAF4B16" w:rsidR="001D2E3B" w:rsidRPr="00090F2C" w:rsidRDefault="00E76AE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object w:dxaOrig="10951" w:dyaOrig="15301" w14:anchorId="52215140">
          <v:shape id="_x0000_i1026" type="#_x0000_t75" style="width:440.6pt;height:584.6pt" o:ole="">
            <v:imagedata r:id="rId11" o:title=""/>
          </v:shape>
          <o:OLEObject Type="Embed" ProgID="Visio.Drawing.15" ShapeID="_x0000_i1026" DrawAspect="Content" ObjectID="_1562408626" r:id="rId12"/>
        </w:object>
      </w:r>
    </w:p>
    <w:p w14:paraId="40920669" w14:textId="3A4B3492" w:rsidR="001D2E3B" w:rsidRPr="00090F2C" w:rsidRDefault="00E76AE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object w:dxaOrig="10951" w:dyaOrig="15301" w14:anchorId="79AD90C0">
          <v:shape id="_x0000_i1027" type="#_x0000_t75" style="width:438.45pt;height:607.7pt" o:ole="">
            <v:imagedata r:id="rId13" o:title=""/>
          </v:shape>
          <o:OLEObject Type="Embed" ProgID="Visio.Drawing.15" ShapeID="_x0000_i1027" DrawAspect="Content" ObjectID="_1562408627" r:id="rId14"/>
        </w:object>
      </w:r>
    </w:p>
    <w:p w14:paraId="3D0CC0D6" w14:textId="77777777" w:rsidR="005550D4" w:rsidRPr="00090F2C" w:rsidRDefault="005550D4" w:rsidP="00BC35FD">
      <w:pPr>
        <w:pStyle w:val="Prrafodelista"/>
        <w:numPr>
          <w:ilvl w:val="0"/>
          <w:numId w:val="4"/>
        </w:numPr>
        <w:ind w:left="709"/>
        <w:jc w:val="both"/>
        <w:outlineLvl w:val="1"/>
        <w:rPr>
          <w:rFonts w:ascii="Arial" w:hAnsi="Arial" w:cs="Arial"/>
          <w:b/>
          <w:color w:val="008700"/>
          <w:sz w:val="24"/>
          <w:szCs w:val="24"/>
        </w:rPr>
      </w:pPr>
      <w:bookmarkStart w:id="9" w:name="_Toc479160071"/>
      <w:r w:rsidRPr="00090F2C">
        <w:rPr>
          <w:rFonts w:ascii="Arial" w:hAnsi="Arial" w:cs="Arial"/>
          <w:b/>
          <w:color w:val="008700"/>
          <w:sz w:val="24"/>
          <w:szCs w:val="24"/>
        </w:rPr>
        <w:t>Procedimiento de seguimiento presupuestal</w:t>
      </w:r>
      <w:r w:rsidR="00FA6524" w:rsidRPr="00090F2C">
        <w:rPr>
          <w:rFonts w:ascii="Arial" w:hAnsi="Arial" w:cs="Arial"/>
          <w:b/>
          <w:color w:val="008700"/>
          <w:sz w:val="24"/>
          <w:szCs w:val="24"/>
        </w:rPr>
        <w:t xml:space="preserve"> </w:t>
      </w:r>
      <w:r w:rsidR="005F6657" w:rsidRPr="00090F2C">
        <w:rPr>
          <w:rFonts w:ascii="Arial" w:hAnsi="Arial" w:cs="Arial"/>
          <w:b/>
          <w:color w:val="008700"/>
          <w:sz w:val="24"/>
          <w:szCs w:val="24"/>
        </w:rPr>
        <w:t>y programas institucionales</w:t>
      </w:r>
      <w:bookmarkEnd w:id="9"/>
    </w:p>
    <w:p w14:paraId="2D4EB1A7" w14:textId="77777777" w:rsidR="00FA6524" w:rsidRPr="00090F2C" w:rsidRDefault="00FA6524" w:rsidP="004F3F91">
      <w:pPr>
        <w:pStyle w:val="Prrafodelista"/>
        <w:spacing w:after="0"/>
        <w:ind w:left="709"/>
        <w:jc w:val="both"/>
        <w:rPr>
          <w:rFonts w:ascii="Arial" w:hAnsi="Arial" w:cs="Arial"/>
          <w:b/>
          <w:color w:val="0087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9"/>
        <w:gridCol w:w="4811"/>
        <w:gridCol w:w="28"/>
        <w:gridCol w:w="2093"/>
      </w:tblGrid>
      <w:tr w:rsidR="005550D4" w:rsidRPr="00090F2C" w14:paraId="129B7B3C" w14:textId="77777777" w:rsidTr="00AA5C2E">
        <w:trPr>
          <w:trHeight w:val="261"/>
          <w:tblHeader/>
          <w:jc w:val="center"/>
        </w:trPr>
        <w:tc>
          <w:tcPr>
            <w:tcW w:w="2131" w:type="dxa"/>
            <w:shd w:val="clear" w:color="auto" w:fill="008700"/>
            <w:vAlign w:val="center"/>
          </w:tcPr>
          <w:p w14:paraId="3F021A53" w14:textId="77777777" w:rsidR="005550D4" w:rsidRPr="00090F2C" w:rsidRDefault="005550D4" w:rsidP="00712DE2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RESPONSABLE</w:t>
            </w:r>
          </w:p>
        </w:tc>
        <w:tc>
          <w:tcPr>
            <w:tcW w:w="4820" w:type="dxa"/>
            <w:gridSpan w:val="2"/>
            <w:shd w:val="clear" w:color="auto" w:fill="008700"/>
            <w:vAlign w:val="center"/>
          </w:tcPr>
          <w:p w14:paraId="4EB8C701" w14:textId="77777777" w:rsidR="005550D4" w:rsidRPr="00090F2C" w:rsidRDefault="005550D4" w:rsidP="00712DE2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ACTIVIDADES 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008700"/>
            <w:vAlign w:val="center"/>
          </w:tcPr>
          <w:p w14:paraId="21B75DF0" w14:textId="77777777" w:rsidR="005550D4" w:rsidRPr="00090F2C" w:rsidRDefault="005550D4" w:rsidP="00712DE2">
            <w:pPr>
              <w:spacing w:after="0"/>
              <w:contextualSpacing/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090F2C">
              <w:rPr>
                <w:rFonts w:ascii="Arial" w:hAnsi="Arial" w:cs="Arial"/>
                <w:b/>
                <w:noProof/>
                <w:color w:val="FFFFFF" w:themeColor="background1"/>
              </w:rPr>
              <w:t>PRODUCTO</w:t>
            </w:r>
          </w:p>
        </w:tc>
      </w:tr>
      <w:tr w:rsidR="005550D4" w:rsidRPr="00090F2C" w14:paraId="55E4A64E" w14:textId="77777777" w:rsidTr="00AA5C2E">
        <w:tblPrEx>
          <w:jc w:val="left"/>
        </w:tblPrEx>
        <w:trPr>
          <w:trHeight w:val="95"/>
        </w:trPr>
        <w:tc>
          <w:tcPr>
            <w:tcW w:w="9072" w:type="dxa"/>
            <w:gridSpan w:val="5"/>
            <w:shd w:val="clear" w:color="auto" w:fill="FFFFFF" w:themeFill="background1"/>
          </w:tcPr>
          <w:p w14:paraId="71D3655D" w14:textId="77777777" w:rsidR="005550D4" w:rsidRPr="00090F2C" w:rsidRDefault="005550D4" w:rsidP="00712DE2">
            <w:pPr>
              <w:pStyle w:val="Textoindependiente"/>
              <w:ind w:left="33" w:right="278" w:firstLine="142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INICIO DEL PROCEDIMIENTO</w:t>
            </w:r>
          </w:p>
        </w:tc>
      </w:tr>
      <w:tr w:rsidR="005550D4" w:rsidRPr="00090F2C" w14:paraId="7015E3DA" w14:textId="77777777" w:rsidTr="00AA5C2E">
        <w:tblPrEx>
          <w:jc w:val="left"/>
        </w:tblPrEx>
        <w:trPr>
          <w:trHeight w:val="890"/>
        </w:trPr>
        <w:tc>
          <w:tcPr>
            <w:tcW w:w="2140" w:type="dxa"/>
            <w:gridSpan w:val="2"/>
            <w:vAlign w:val="center"/>
          </w:tcPr>
          <w:p w14:paraId="3FCCF28D" w14:textId="451CC1D2" w:rsidR="005550D4" w:rsidRPr="00090F2C" w:rsidRDefault="005550D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 titular de la Dirección </w:t>
            </w:r>
            <w:r w:rsidR="00B115A4" w:rsidRPr="00090F2C">
              <w:rPr>
                <w:rFonts w:ascii="Arial" w:hAnsi="Arial" w:cs="Arial"/>
                <w:b/>
              </w:rPr>
              <w:t>General</w:t>
            </w:r>
            <w:r w:rsidR="00C66DA9">
              <w:rPr>
                <w:rFonts w:ascii="Arial" w:hAnsi="Arial" w:cs="Arial"/>
                <w:b/>
              </w:rPr>
              <w:t xml:space="preserve"> de Administración Regional</w:t>
            </w:r>
          </w:p>
        </w:tc>
        <w:tc>
          <w:tcPr>
            <w:tcW w:w="4839" w:type="dxa"/>
            <w:gridSpan w:val="2"/>
          </w:tcPr>
          <w:p w14:paraId="3481DA7F" w14:textId="7D1C0D91" w:rsidR="00DD29A0" w:rsidRPr="00090F2C" w:rsidRDefault="00B115A4" w:rsidP="001D2E3B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Instruye mediante correo electrónico </w:t>
            </w:r>
            <w:r w:rsidR="00086AB9" w:rsidRPr="00090F2C">
              <w:rPr>
                <w:rFonts w:ascii="Arial" w:hAnsi="Arial" w:cs="Arial"/>
              </w:rPr>
              <w:t xml:space="preserve">dentro de los primeros quince días de cada mes </w:t>
            </w:r>
            <w:r w:rsidRPr="00090F2C">
              <w:rPr>
                <w:rFonts w:ascii="Arial" w:hAnsi="Arial" w:cs="Arial"/>
              </w:rPr>
              <w:t>a la persona titular de la Dirección de Enlace y Apoyo Administrativo</w:t>
            </w:r>
            <w:r w:rsidR="00032A29" w:rsidRPr="00090F2C">
              <w:rPr>
                <w:rFonts w:ascii="Arial" w:hAnsi="Arial" w:cs="Arial"/>
              </w:rPr>
              <w:t xml:space="preserve"> realice el seguimiento </w:t>
            </w:r>
            <w:r w:rsidR="005F6657" w:rsidRPr="00090F2C">
              <w:rPr>
                <w:rFonts w:ascii="Arial" w:hAnsi="Arial" w:cs="Arial"/>
              </w:rPr>
              <w:t>programático-</w:t>
            </w:r>
            <w:r w:rsidR="00032A29" w:rsidRPr="00090F2C">
              <w:rPr>
                <w:rFonts w:ascii="Arial" w:hAnsi="Arial" w:cs="Arial"/>
              </w:rPr>
              <w:t>presupuestal de las delegaciones administrativas.</w:t>
            </w:r>
          </w:p>
        </w:tc>
        <w:tc>
          <w:tcPr>
            <w:tcW w:w="2093" w:type="dxa"/>
            <w:vAlign w:val="center"/>
          </w:tcPr>
          <w:p w14:paraId="74A81AB7" w14:textId="77777777" w:rsidR="00376802" w:rsidRPr="00090F2C" w:rsidRDefault="009C1791" w:rsidP="0029497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Correo electrónico</w:t>
            </w:r>
          </w:p>
        </w:tc>
      </w:tr>
      <w:tr w:rsidR="00AA5C2E" w:rsidRPr="00090F2C" w14:paraId="35463090" w14:textId="77777777" w:rsidTr="00AA5C2E">
        <w:tblPrEx>
          <w:jc w:val="left"/>
        </w:tblPrEx>
        <w:trPr>
          <w:trHeight w:val="890"/>
        </w:trPr>
        <w:tc>
          <w:tcPr>
            <w:tcW w:w="2140" w:type="dxa"/>
            <w:gridSpan w:val="2"/>
            <w:vAlign w:val="center"/>
          </w:tcPr>
          <w:p w14:paraId="12D30853" w14:textId="77777777" w:rsidR="00AA5C2E" w:rsidRPr="00090F2C" w:rsidRDefault="00B115A4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de Enlace y Apoyo Administrativo</w:t>
            </w:r>
          </w:p>
        </w:tc>
        <w:tc>
          <w:tcPr>
            <w:tcW w:w="4839" w:type="dxa"/>
            <w:gridSpan w:val="2"/>
          </w:tcPr>
          <w:p w14:paraId="44F321CF" w14:textId="28B642B9" w:rsidR="00B115A4" w:rsidRPr="00090F2C" w:rsidRDefault="00B115A4" w:rsidP="00317D31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</w:t>
            </w:r>
            <w:r w:rsidR="00CC0545">
              <w:rPr>
                <w:rFonts w:ascii="Arial" w:hAnsi="Arial" w:cs="Arial"/>
              </w:rPr>
              <w:t>el correo electrónico</w:t>
            </w:r>
            <w:r w:rsidRPr="00090F2C">
              <w:rPr>
                <w:rFonts w:ascii="Arial" w:hAnsi="Arial" w:cs="Arial"/>
              </w:rPr>
              <w:t xml:space="preserve"> y genera </w:t>
            </w:r>
            <w:r w:rsidR="0044225E" w:rsidRPr="00090F2C">
              <w:rPr>
                <w:rFonts w:ascii="Arial" w:hAnsi="Arial" w:cs="Arial"/>
              </w:rPr>
              <w:t xml:space="preserve">los </w:t>
            </w:r>
            <w:r w:rsidRPr="00090F2C">
              <w:rPr>
                <w:rFonts w:ascii="Arial" w:hAnsi="Arial" w:cs="Arial"/>
              </w:rPr>
              <w:t>reporte</w:t>
            </w:r>
            <w:r w:rsidR="0044225E" w:rsidRPr="00090F2C">
              <w:rPr>
                <w:rFonts w:ascii="Arial" w:hAnsi="Arial" w:cs="Arial"/>
              </w:rPr>
              <w:t>s</w:t>
            </w:r>
            <w:r w:rsidRPr="00090F2C">
              <w:rPr>
                <w:rFonts w:ascii="Arial" w:hAnsi="Arial" w:cs="Arial"/>
              </w:rPr>
              <w:t xml:space="preserve"> de</w:t>
            </w:r>
            <w:r w:rsidR="0044225E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>l</w:t>
            </w:r>
            <w:r w:rsidR="0044225E" w:rsidRPr="00090F2C">
              <w:rPr>
                <w:rFonts w:ascii="Arial" w:hAnsi="Arial" w:cs="Arial"/>
              </w:rPr>
              <w:t xml:space="preserve">os sistemas y sitios de intranet del Tribunal Electoral </w:t>
            </w:r>
            <w:r w:rsidR="00D30060" w:rsidRPr="00090F2C">
              <w:rPr>
                <w:rFonts w:ascii="Arial" w:hAnsi="Arial" w:cs="Arial"/>
              </w:rPr>
              <w:t>con</w:t>
            </w:r>
            <w:r w:rsidR="005F6657" w:rsidRPr="00090F2C">
              <w:rPr>
                <w:rFonts w:ascii="Arial" w:hAnsi="Arial" w:cs="Arial"/>
              </w:rPr>
              <w:t xml:space="preserve"> la información programático-presupuestal</w:t>
            </w:r>
            <w:r w:rsidR="0044225E" w:rsidRPr="00090F2C">
              <w:rPr>
                <w:rFonts w:ascii="Arial" w:hAnsi="Arial" w:cs="Arial"/>
              </w:rPr>
              <w:t xml:space="preserve"> de las delegaciones administrativas</w:t>
            </w:r>
            <w:r w:rsidRPr="00090F2C">
              <w:rPr>
                <w:rFonts w:ascii="Arial" w:hAnsi="Arial" w:cs="Arial"/>
              </w:rPr>
              <w:t>.</w:t>
            </w:r>
          </w:p>
          <w:p w14:paraId="3E64CAE1" w14:textId="77777777" w:rsidR="00B115A4" w:rsidRPr="00090F2C" w:rsidRDefault="00B115A4" w:rsidP="00B115A4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3BC7FAEC" w14:textId="77777777" w:rsidR="00B115A4" w:rsidRPr="00090F2C" w:rsidRDefault="00B115A4" w:rsidP="00B115A4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Elabora los </w:t>
            </w:r>
            <w:r w:rsidR="00272C17" w:rsidRPr="00090F2C">
              <w:rPr>
                <w:rFonts w:ascii="Arial" w:hAnsi="Arial" w:cs="Arial"/>
              </w:rPr>
              <w:t xml:space="preserve">documentos </w:t>
            </w:r>
            <w:r w:rsidRPr="00090F2C">
              <w:rPr>
                <w:rFonts w:ascii="Arial" w:hAnsi="Arial" w:cs="Arial"/>
              </w:rPr>
              <w:t xml:space="preserve">de trabajo y analiza la información </w:t>
            </w:r>
            <w:r w:rsidR="005F6657" w:rsidRPr="00090F2C">
              <w:rPr>
                <w:rFonts w:ascii="Arial" w:hAnsi="Arial" w:cs="Arial"/>
              </w:rPr>
              <w:t>programático</w:t>
            </w:r>
            <w:r w:rsidR="00D30060" w:rsidRPr="00090F2C">
              <w:rPr>
                <w:rFonts w:ascii="Arial" w:hAnsi="Arial" w:cs="Arial"/>
              </w:rPr>
              <w:t>-</w:t>
            </w:r>
            <w:r w:rsidRPr="00090F2C">
              <w:rPr>
                <w:rFonts w:ascii="Arial" w:hAnsi="Arial" w:cs="Arial"/>
              </w:rPr>
              <w:t xml:space="preserve"> presupuesta</w:t>
            </w:r>
            <w:r w:rsidR="00D30060" w:rsidRPr="00090F2C">
              <w:rPr>
                <w:rFonts w:ascii="Arial" w:hAnsi="Arial" w:cs="Arial"/>
              </w:rPr>
              <w:t>l</w:t>
            </w:r>
            <w:r w:rsidRPr="00090F2C">
              <w:rPr>
                <w:rFonts w:ascii="Arial" w:hAnsi="Arial" w:cs="Arial"/>
              </w:rPr>
              <w:t>.</w:t>
            </w:r>
          </w:p>
          <w:p w14:paraId="01F1F9C5" w14:textId="77777777" w:rsidR="00B115A4" w:rsidRPr="00090F2C" w:rsidRDefault="00B115A4" w:rsidP="00B115A4">
            <w:pPr>
              <w:pStyle w:val="Prrafodelista"/>
              <w:rPr>
                <w:rFonts w:ascii="Arial" w:hAnsi="Arial" w:cs="Arial"/>
              </w:rPr>
            </w:pPr>
          </w:p>
          <w:p w14:paraId="3B07995D" w14:textId="77777777" w:rsidR="00DD29A0" w:rsidRPr="00090F2C" w:rsidRDefault="00B115A4" w:rsidP="001D2E3B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Elabora </w:t>
            </w:r>
            <w:r w:rsidR="00DD29A0" w:rsidRPr="00090F2C">
              <w:rPr>
                <w:rFonts w:ascii="Arial" w:hAnsi="Arial" w:cs="Arial"/>
              </w:rPr>
              <w:t xml:space="preserve">los </w:t>
            </w:r>
            <w:r w:rsidRPr="00090F2C">
              <w:rPr>
                <w:rFonts w:ascii="Arial" w:hAnsi="Arial" w:cs="Arial"/>
              </w:rPr>
              <w:t>proyecto</w:t>
            </w:r>
            <w:r w:rsidR="00DD29A0" w:rsidRPr="00090F2C">
              <w:rPr>
                <w:rFonts w:ascii="Arial" w:hAnsi="Arial" w:cs="Arial"/>
              </w:rPr>
              <w:t>s</w:t>
            </w:r>
            <w:r w:rsidRPr="00090F2C">
              <w:rPr>
                <w:rFonts w:ascii="Arial" w:hAnsi="Arial" w:cs="Arial"/>
              </w:rPr>
              <w:t xml:space="preserve"> de informe ejecutivo y lo</w:t>
            </w:r>
            <w:r w:rsidR="00DD29A0" w:rsidRPr="00090F2C">
              <w:rPr>
                <w:rFonts w:ascii="Arial" w:hAnsi="Arial" w:cs="Arial"/>
              </w:rPr>
              <w:t>s</w:t>
            </w:r>
            <w:r w:rsidRPr="00090F2C">
              <w:rPr>
                <w:rFonts w:ascii="Arial" w:hAnsi="Arial" w:cs="Arial"/>
              </w:rPr>
              <w:t xml:space="preserve"> somete a consideración de la persona titular de la Dirección General, acompañándolo de los papeles de trabajo.</w:t>
            </w:r>
          </w:p>
        </w:tc>
        <w:tc>
          <w:tcPr>
            <w:tcW w:w="2093" w:type="dxa"/>
            <w:vAlign w:val="center"/>
          </w:tcPr>
          <w:p w14:paraId="2D93515E" w14:textId="77777777" w:rsidR="00B115A4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Reportes presupuestarios</w:t>
            </w:r>
          </w:p>
          <w:p w14:paraId="07A53FB2" w14:textId="77777777" w:rsidR="00B115A4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69893A25" w14:textId="77777777" w:rsidR="00B115A4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0889D45" w14:textId="77777777" w:rsidR="00B115A4" w:rsidRPr="00090F2C" w:rsidRDefault="00272C17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Documentos </w:t>
            </w:r>
            <w:r w:rsidR="00B115A4" w:rsidRPr="00090F2C">
              <w:rPr>
                <w:rFonts w:ascii="Arial" w:hAnsi="Arial" w:cs="Arial"/>
                <w:b/>
              </w:rPr>
              <w:t>de trabajo</w:t>
            </w:r>
          </w:p>
          <w:p w14:paraId="24063543" w14:textId="77777777" w:rsidR="00B115A4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1D3612F9" w14:textId="77777777" w:rsidR="00B115A4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E82A6CF" w14:textId="77777777" w:rsidR="00AA5C2E" w:rsidRPr="00090F2C" w:rsidRDefault="00B115A4" w:rsidP="00B11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Informe ejecutivo</w:t>
            </w:r>
          </w:p>
        </w:tc>
      </w:tr>
      <w:tr w:rsidR="005550D4" w:rsidRPr="00090F2C" w14:paraId="3219A19F" w14:textId="77777777" w:rsidTr="009C1791">
        <w:tblPrEx>
          <w:jc w:val="left"/>
        </w:tblPrEx>
        <w:trPr>
          <w:trHeight w:val="261"/>
        </w:trPr>
        <w:tc>
          <w:tcPr>
            <w:tcW w:w="2140" w:type="dxa"/>
            <w:gridSpan w:val="2"/>
            <w:vAlign w:val="center"/>
          </w:tcPr>
          <w:p w14:paraId="60C1C43A" w14:textId="77777777" w:rsidR="00DD29A0" w:rsidRPr="00090F2C" w:rsidRDefault="00376802" w:rsidP="00DD29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General</w:t>
            </w:r>
          </w:p>
        </w:tc>
        <w:tc>
          <w:tcPr>
            <w:tcW w:w="4839" w:type="dxa"/>
            <w:gridSpan w:val="2"/>
          </w:tcPr>
          <w:p w14:paraId="0491BC97" w14:textId="77777777" w:rsidR="005550D4" w:rsidRPr="00090F2C" w:rsidRDefault="005550D4" w:rsidP="00B115A4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</w:t>
            </w:r>
            <w:r w:rsidR="005A6D4A" w:rsidRPr="00090F2C">
              <w:rPr>
                <w:rFonts w:ascii="Arial" w:hAnsi="Arial" w:cs="Arial"/>
              </w:rPr>
              <w:t xml:space="preserve">y analiza </w:t>
            </w:r>
            <w:r w:rsidR="00D30060" w:rsidRPr="00090F2C">
              <w:rPr>
                <w:rFonts w:ascii="Arial" w:hAnsi="Arial" w:cs="Arial"/>
              </w:rPr>
              <w:t>e</w:t>
            </w:r>
            <w:r w:rsidR="00DD29A0" w:rsidRPr="00090F2C">
              <w:rPr>
                <w:rFonts w:ascii="Arial" w:hAnsi="Arial" w:cs="Arial"/>
              </w:rPr>
              <w:t>l</w:t>
            </w:r>
            <w:r w:rsidR="00376802" w:rsidRPr="00090F2C">
              <w:rPr>
                <w:rFonts w:ascii="Arial" w:hAnsi="Arial" w:cs="Arial"/>
              </w:rPr>
              <w:t xml:space="preserve"> proyecto de informe y los </w:t>
            </w:r>
            <w:r w:rsidR="00272C17" w:rsidRPr="00090F2C">
              <w:rPr>
                <w:rFonts w:ascii="Arial" w:hAnsi="Arial" w:cs="Arial"/>
              </w:rPr>
              <w:t xml:space="preserve">documentos </w:t>
            </w:r>
            <w:r w:rsidR="00376802" w:rsidRPr="00090F2C">
              <w:rPr>
                <w:rFonts w:ascii="Arial" w:hAnsi="Arial" w:cs="Arial"/>
              </w:rPr>
              <w:t>de trabajo</w:t>
            </w:r>
            <w:r w:rsidRPr="00090F2C">
              <w:rPr>
                <w:rFonts w:ascii="Arial" w:hAnsi="Arial" w:cs="Arial"/>
              </w:rPr>
              <w:t>.</w:t>
            </w:r>
          </w:p>
          <w:p w14:paraId="65FCA653" w14:textId="77777777" w:rsidR="005550D4" w:rsidRPr="00090F2C" w:rsidRDefault="005550D4" w:rsidP="009C1791">
            <w:pPr>
              <w:spacing w:after="0" w:line="240" w:lineRule="auto"/>
              <w:ind w:left="432"/>
              <w:jc w:val="both"/>
              <w:rPr>
                <w:rFonts w:ascii="Arial" w:hAnsi="Arial" w:cs="Arial"/>
              </w:rPr>
            </w:pPr>
          </w:p>
          <w:p w14:paraId="2885A435" w14:textId="77777777" w:rsidR="00376802" w:rsidRPr="00090F2C" w:rsidRDefault="005A6D4A" w:rsidP="005A6D4A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¿Aprueba </w:t>
            </w:r>
            <w:r w:rsidR="00D30060" w:rsidRPr="00090F2C">
              <w:rPr>
                <w:rFonts w:ascii="Arial" w:hAnsi="Arial" w:cs="Arial"/>
              </w:rPr>
              <w:t>e</w:t>
            </w:r>
            <w:r w:rsidR="00DD29A0" w:rsidRPr="00090F2C">
              <w:rPr>
                <w:rFonts w:ascii="Arial" w:hAnsi="Arial" w:cs="Arial"/>
              </w:rPr>
              <w:t xml:space="preserve">l </w:t>
            </w:r>
            <w:r w:rsidRPr="00090F2C">
              <w:rPr>
                <w:rFonts w:ascii="Arial" w:hAnsi="Arial" w:cs="Arial"/>
              </w:rPr>
              <w:t>proyecto</w:t>
            </w:r>
            <w:r w:rsidR="00376802" w:rsidRPr="00090F2C">
              <w:rPr>
                <w:rFonts w:ascii="Arial" w:hAnsi="Arial" w:cs="Arial"/>
              </w:rPr>
              <w:t>?</w:t>
            </w:r>
          </w:p>
          <w:p w14:paraId="29F947DE" w14:textId="77777777" w:rsidR="005A6D4A" w:rsidRPr="00090F2C" w:rsidRDefault="005A6D4A" w:rsidP="005A6D4A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5B46D57B" w14:textId="77777777" w:rsidR="00376802" w:rsidRPr="00090F2C" w:rsidRDefault="00376802" w:rsidP="00376802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</w:t>
            </w:r>
            <w:r w:rsidR="005A6D4A" w:rsidRPr="00090F2C">
              <w:rPr>
                <w:rFonts w:ascii="Arial" w:hAnsi="Arial" w:cs="Arial"/>
              </w:rPr>
              <w:t>.</w:t>
            </w:r>
            <w:r w:rsidRPr="00090F2C">
              <w:rPr>
                <w:rFonts w:ascii="Arial" w:hAnsi="Arial" w:cs="Arial"/>
              </w:rPr>
              <w:t xml:space="preserve"> </w:t>
            </w:r>
            <w:r w:rsidR="005A6D4A" w:rsidRPr="00090F2C">
              <w:rPr>
                <w:rFonts w:ascii="Arial" w:hAnsi="Arial" w:cs="Arial"/>
              </w:rPr>
              <w:t>Continúa en la actividad 6.</w:t>
            </w:r>
          </w:p>
          <w:p w14:paraId="4778B49D" w14:textId="77777777" w:rsidR="00376802" w:rsidRPr="00090F2C" w:rsidRDefault="00376802" w:rsidP="00376802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7CB5B835" w14:textId="77777777" w:rsidR="00DD29A0" w:rsidRPr="00090F2C" w:rsidRDefault="005A6D4A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Sí.</w:t>
            </w:r>
            <w:r w:rsidR="00376802" w:rsidRPr="00090F2C">
              <w:rPr>
                <w:rFonts w:ascii="Arial" w:hAnsi="Arial" w:cs="Arial"/>
              </w:rPr>
              <w:t xml:space="preserve"> </w:t>
            </w:r>
            <w:r w:rsidRPr="00090F2C">
              <w:rPr>
                <w:rFonts w:ascii="Arial" w:hAnsi="Arial" w:cs="Arial"/>
              </w:rPr>
              <w:t xml:space="preserve">Continúa </w:t>
            </w:r>
            <w:r w:rsidR="00376802" w:rsidRPr="00090F2C">
              <w:rPr>
                <w:rFonts w:ascii="Arial" w:hAnsi="Arial" w:cs="Arial"/>
              </w:rPr>
              <w:t xml:space="preserve">en la actividad </w:t>
            </w:r>
            <w:r w:rsidRPr="00090F2C">
              <w:rPr>
                <w:rFonts w:ascii="Arial" w:hAnsi="Arial" w:cs="Arial"/>
              </w:rPr>
              <w:t>7</w:t>
            </w:r>
            <w:r w:rsidR="00376802" w:rsidRPr="00090F2C">
              <w:rPr>
                <w:rFonts w:ascii="Arial" w:hAnsi="Arial" w:cs="Arial"/>
              </w:rPr>
              <w:t>.</w:t>
            </w:r>
          </w:p>
          <w:p w14:paraId="6268CCE7" w14:textId="77777777" w:rsidR="001D2E3B" w:rsidRPr="00090F2C" w:rsidRDefault="001D2E3B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6989994D" w14:textId="77777777" w:rsidR="001D2E3B" w:rsidRPr="00090F2C" w:rsidRDefault="001D2E3B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¿El avance programático-presupuestal de las delegaciones administrativas corresponde con lo programado?</w:t>
            </w:r>
          </w:p>
          <w:p w14:paraId="5ECB0194" w14:textId="77777777" w:rsidR="001D2E3B" w:rsidRPr="00090F2C" w:rsidRDefault="001D2E3B" w:rsidP="001D2E3B">
            <w:pPr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1AD713EB" w14:textId="77777777" w:rsidR="003336BA" w:rsidRDefault="003336BA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No. Continúa en la actividad 7.</w:t>
            </w:r>
          </w:p>
          <w:p w14:paraId="7EF2A25E" w14:textId="77777777" w:rsidR="003336BA" w:rsidRDefault="003336BA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</w:p>
          <w:p w14:paraId="17D73F64" w14:textId="682288C6" w:rsidR="001D2E3B" w:rsidRPr="00090F2C" w:rsidRDefault="003336BA" w:rsidP="001D2E3B">
            <w:pPr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í</w:t>
            </w:r>
            <w:r w:rsidR="001D2E3B" w:rsidRPr="00090F2C">
              <w:rPr>
                <w:rFonts w:ascii="Arial" w:hAnsi="Arial" w:cs="Arial"/>
              </w:rPr>
              <w:t>. Continúa en la actividad 12.</w:t>
            </w:r>
          </w:p>
        </w:tc>
        <w:tc>
          <w:tcPr>
            <w:tcW w:w="2093" w:type="dxa"/>
            <w:vAlign w:val="center"/>
          </w:tcPr>
          <w:p w14:paraId="37A78EAF" w14:textId="77777777" w:rsidR="005550D4" w:rsidRPr="00090F2C" w:rsidRDefault="005550D4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DD29A0" w:rsidRPr="00090F2C" w14:paraId="659EA3AE" w14:textId="77777777" w:rsidTr="009C1791">
        <w:tblPrEx>
          <w:jc w:val="left"/>
        </w:tblPrEx>
        <w:trPr>
          <w:trHeight w:val="261"/>
        </w:trPr>
        <w:tc>
          <w:tcPr>
            <w:tcW w:w="2140" w:type="dxa"/>
            <w:gridSpan w:val="2"/>
            <w:vAlign w:val="center"/>
          </w:tcPr>
          <w:p w14:paraId="1C5A26A2" w14:textId="77777777" w:rsidR="00DD29A0" w:rsidRPr="00090F2C" w:rsidRDefault="00DD29A0" w:rsidP="00DD29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General</w:t>
            </w:r>
          </w:p>
        </w:tc>
        <w:tc>
          <w:tcPr>
            <w:tcW w:w="4839" w:type="dxa"/>
            <w:gridSpan w:val="2"/>
          </w:tcPr>
          <w:p w14:paraId="4988CE79" w14:textId="77777777" w:rsidR="00DD29A0" w:rsidRPr="00090F2C" w:rsidRDefault="00DD29A0" w:rsidP="00DD29A0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Devuelve a la persona titular de la Dirección de Enlace y Apoyo Administrativo la o las propuestas de informes con las observaciones correspondientes.</w:t>
            </w:r>
          </w:p>
          <w:p w14:paraId="2065C596" w14:textId="77777777" w:rsidR="00DD29A0" w:rsidRPr="00090F2C" w:rsidRDefault="00DD29A0" w:rsidP="00DD29A0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7B59C5DC" w14:textId="77777777" w:rsidR="00DD29A0" w:rsidRPr="00090F2C" w:rsidRDefault="00DD29A0" w:rsidP="00DD29A0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Regresa a la actividad 3.</w:t>
            </w:r>
          </w:p>
        </w:tc>
        <w:tc>
          <w:tcPr>
            <w:tcW w:w="2093" w:type="dxa"/>
            <w:vAlign w:val="center"/>
          </w:tcPr>
          <w:p w14:paraId="3E0875DE" w14:textId="77777777" w:rsidR="00DD29A0" w:rsidRPr="00090F2C" w:rsidRDefault="00DD29A0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550D4" w:rsidRPr="00090F2C" w14:paraId="424EEB6A" w14:textId="77777777" w:rsidTr="00AA5C2E">
        <w:tblPrEx>
          <w:jc w:val="left"/>
        </w:tblPrEx>
        <w:tc>
          <w:tcPr>
            <w:tcW w:w="2140" w:type="dxa"/>
            <w:gridSpan w:val="2"/>
            <w:vAlign w:val="center"/>
          </w:tcPr>
          <w:p w14:paraId="11FA48D8" w14:textId="18A00E10" w:rsidR="005550D4" w:rsidRPr="00090F2C" w:rsidRDefault="00D87731" w:rsidP="009C17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 </w:t>
            </w:r>
            <w:r w:rsidR="00CC0545" w:rsidRPr="00090F2C">
              <w:rPr>
                <w:rFonts w:ascii="Arial" w:hAnsi="Arial" w:cs="Arial"/>
                <w:b/>
              </w:rPr>
              <w:t xml:space="preserve">titular </w:t>
            </w:r>
            <w:r w:rsidR="009C1791" w:rsidRPr="00090F2C">
              <w:rPr>
                <w:rFonts w:ascii="Arial" w:hAnsi="Arial" w:cs="Arial"/>
                <w:b/>
              </w:rPr>
              <w:t>de la Dirección General</w:t>
            </w:r>
          </w:p>
        </w:tc>
        <w:tc>
          <w:tcPr>
            <w:tcW w:w="4839" w:type="dxa"/>
            <w:gridSpan w:val="2"/>
          </w:tcPr>
          <w:p w14:paraId="49C938E5" w14:textId="696FC848" w:rsidR="00272C17" w:rsidRPr="00090F2C" w:rsidRDefault="00140EF3" w:rsidP="00405485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Instruye </w:t>
            </w:r>
            <w:r w:rsidR="005550D4" w:rsidRPr="00090F2C">
              <w:rPr>
                <w:rFonts w:ascii="Arial" w:hAnsi="Arial" w:cs="Arial"/>
              </w:rPr>
              <w:t xml:space="preserve">a la persona titular de la Dirección de Enlace y Apoyo Administrativo </w:t>
            </w:r>
            <w:r w:rsidR="009C1791" w:rsidRPr="00090F2C">
              <w:rPr>
                <w:rFonts w:ascii="Arial" w:hAnsi="Arial" w:cs="Arial"/>
              </w:rPr>
              <w:t xml:space="preserve">elabore el </w:t>
            </w:r>
            <w:r w:rsidR="005550D4" w:rsidRPr="00090F2C">
              <w:rPr>
                <w:rFonts w:ascii="Arial" w:hAnsi="Arial" w:cs="Arial"/>
              </w:rPr>
              <w:t xml:space="preserve">oficio o correo electrónico </w:t>
            </w:r>
            <w:r w:rsidR="009C1791" w:rsidRPr="00090F2C">
              <w:rPr>
                <w:rFonts w:ascii="Arial" w:hAnsi="Arial" w:cs="Arial"/>
              </w:rPr>
              <w:t xml:space="preserve">para su envío </w:t>
            </w:r>
            <w:r w:rsidR="005550D4" w:rsidRPr="00090F2C">
              <w:rPr>
                <w:rFonts w:ascii="Arial" w:hAnsi="Arial" w:cs="Arial"/>
              </w:rPr>
              <w:t xml:space="preserve">a la </w:t>
            </w:r>
            <w:r w:rsidR="00D87731" w:rsidRPr="00090F2C">
              <w:rPr>
                <w:rFonts w:ascii="Arial" w:hAnsi="Arial" w:cs="Arial"/>
              </w:rPr>
              <w:t>persona titular de</w:t>
            </w:r>
            <w:r w:rsidR="00CC0545">
              <w:rPr>
                <w:rFonts w:ascii="Arial" w:hAnsi="Arial" w:cs="Arial"/>
              </w:rPr>
              <w:t xml:space="preserve"> la o</w:t>
            </w:r>
            <w:r w:rsidR="00D87731" w:rsidRPr="00090F2C">
              <w:rPr>
                <w:rFonts w:ascii="Arial" w:hAnsi="Arial" w:cs="Arial"/>
              </w:rPr>
              <w:t xml:space="preserve"> las delegaciones administrativas</w:t>
            </w:r>
            <w:r w:rsidR="005550D4" w:rsidRPr="00090F2C">
              <w:rPr>
                <w:rFonts w:ascii="Arial" w:hAnsi="Arial" w:cs="Arial"/>
              </w:rPr>
              <w:t>,</w:t>
            </w:r>
            <w:r w:rsidR="00D87731" w:rsidRPr="00090F2C">
              <w:rPr>
                <w:rFonts w:ascii="Arial" w:hAnsi="Arial" w:cs="Arial"/>
              </w:rPr>
              <w:t xml:space="preserve"> </w:t>
            </w:r>
            <w:r w:rsidR="00F572DB" w:rsidRPr="00090F2C">
              <w:rPr>
                <w:rFonts w:ascii="Arial" w:hAnsi="Arial" w:cs="Arial"/>
              </w:rPr>
              <w:t xml:space="preserve">informando el </w:t>
            </w:r>
            <w:r w:rsidR="00D87731" w:rsidRPr="00090F2C">
              <w:rPr>
                <w:rFonts w:ascii="Arial" w:hAnsi="Arial" w:cs="Arial"/>
              </w:rPr>
              <w:t>resultado del análisis</w:t>
            </w:r>
            <w:r w:rsidR="006B01FF" w:rsidRPr="00090F2C">
              <w:rPr>
                <w:rFonts w:ascii="Arial" w:hAnsi="Arial" w:cs="Arial"/>
              </w:rPr>
              <w:t xml:space="preserve"> </w:t>
            </w:r>
            <w:r w:rsidR="00F572DB" w:rsidRPr="00090F2C">
              <w:rPr>
                <w:rFonts w:ascii="Arial" w:hAnsi="Arial" w:cs="Arial"/>
              </w:rPr>
              <w:t xml:space="preserve">del </w:t>
            </w:r>
            <w:r w:rsidR="006B01FF" w:rsidRPr="00090F2C">
              <w:rPr>
                <w:rFonts w:ascii="Arial" w:hAnsi="Arial" w:cs="Arial"/>
              </w:rPr>
              <w:t xml:space="preserve">avance </w:t>
            </w:r>
            <w:r w:rsidR="00405485" w:rsidRPr="00090F2C">
              <w:rPr>
                <w:rFonts w:ascii="Arial" w:hAnsi="Arial" w:cs="Arial"/>
              </w:rPr>
              <w:t>programático-presupuestal</w:t>
            </w:r>
            <w:r w:rsidR="006B01FF" w:rsidRPr="00090F2C">
              <w:rPr>
                <w:rFonts w:ascii="Arial" w:hAnsi="Arial" w:cs="Arial"/>
              </w:rPr>
              <w:t xml:space="preserve">, </w:t>
            </w:r>
            <w:r w:rsidR="00F572DB" w:rsidRPr="00090F2C">
              <w:rPr>
                <w:rFonts w:ascii="Arial" w:hAnsi="Arial" w:cs="Arial"/>
              </w:rPr>
              <w:t xml:space="preserve">y </w:t>
            </w:r>
            <w:r w:rsidR="006B01FF" w:rsidRPr="00090F2C">
              <w:rPr>
                <w:rFonts w:ascii="Arial" w:hAnsi="Arial" w:cs="Arial"/>
              </w:rPr>
              <w:t>solicita</w:t>
            </w:r>
            <w:r w:rsidR="00FF2F61" w:rsidRPr="00090F2C">
              <w:rPr>
                <w:rFonts w:ascii="Arial" w:hAnsi="Arial" w:cs="Arial"/>
              </w:rPr>
              <w:t xml:space="preserve"> </w:t>
            </w:r>
            <w:r w:rsidR="00EB20FE" w:rsidRPr="00090F2C">
              <w:rPr>
                <w:rFonts w:ascii="Arial" w:hAnsi="Arial" w:cs="Arial"/>
              </w:rPr>
              <w:t xml:space="preserve">la </w:t>
            </w:r>
            <w:r w:rsidR="006B01FF" w:rsidRPr="00090F2C">
              <w:rPr>
                <w:rFonts w:ascii="Arial" w:hAnsi="Arial" w:cs="Arial"/>
              </w:rPr>
              <w:t>justificación</w:t>
            </w:r>
            <w:r w:rsidR="00EB20FE" w:rsidRPr="00090F2C">
              <w:rPr>
                <w:rFonts w:ascii="Arial" w:hAnsi="Arial" w:cs="Arial"/>
              </w:rPr>
              <w:t xml:space="preserve"> respectiva</w:t>
            </w:r>
            <w:r w:rsidR="005550D4" w:rsidRPr="00090F2C">
              <w:rPr>
                <w:rFonts w:ascii="Arial" w:hAnsi="Arial" w:cs="Arial"/>
              </w:rPr>
              <w:t>.</w:t>
            </w:r>
          </w:p>
        </w:tc>
        <w:tc>
          <w:tcPr>
            <w:tcW w:w="2093" w:type="dxa"/>
            <w:vAlign w:val="center"/>
          </w:tcPr>
          <w:p w14:paraId="47988C65" w14:textId="77777777" w:rsidR="005550D4" w:rsidRPr="00090F2C" w:rsidRDefault="005550D4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9C1791" w:rsidRPr="00090F2C" w14:paraId="1725CEB8" w14:textId="77777777" w:rsidTr="00AA5C2E">
        <w:tblPrEx>
          <w:jc w:val="left"/>
        </w:tblPrEx>
        <w:tc>
          <w:tcPr>
            <w:tcW w:w="2140" w:type="dxa"/>
            <w:gridSpan w:val="2"/>
            <w:vAlign w:val="center"/>
          </w:tcPr>
          <w:p w14:paraId="68AA0A7C" w14:textId="77777777" w:rsidR="009C1791" w:rsidRPr="00090F2C" w:rsidRDefault="009C1791" w:rsidP="009C17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Persona titular de la Dirección de Enlace y Apoyo Administrativo</w:t>
            </w:r>
          </w:p>
        </w:tc>
        <w:tc>
          <w:tcPr>
            <w:tcW w:w="4839" w:type="dxa"/>
            <w:gridSpan w:val="2"/>
          </w:tcPr>
          <w:p w14:paraId="5E61341A" w14:textId="02929E65" w:rsidR="009C1791" w:rsidRPr="00090F2C" w:rsidRDefault="009C1791" w:rsidP="00CC0545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Elabora el oficio o correo electrónico y lo enví</w:t>
            </w:r>
            <w:r w:rsidR="00CC0545">
              <w:rPr>
                <w:rFonts w:ascii="Arial" w:hAnsi="Arial" w:cs="Arial"/>
              </w:rPr>
              <w:t>a</w:t>
            </w:r>
            <w:r w:rsidRPr="00090F2C">
              <w:rPr>
                <w:rFonts w:ascii="Arial" w:hAnsi="Arial" w:cs="Arial"/>
              </w:rPr>
              <w:t xml:space="preserve"> a la persona titular de la o las delegaciones administrativas.</w:t>
            </w:r>
          </w:p>
        </w:tc>
        <w:tc>
          <w:tcPr>
            <w:tcW w:w="2093" w:type="dxa"/>
            <w:vAlign w:val="center"/>
          </w:tcPr>
          <w:p w14:paraId="5218A95A" w14:textId="77777777" w:rsidR="009C1791" w:rsidRPr="00090F2C" w:rsidRDefault="0034498A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5550D4" w:rsidRPr="00090F2C" w14:paraId="45CED02A" w14:textId="77777777" w:rsidTr="00AA5C2E">
        <w:tblPrEx>
          <w:jc w:val="left"/>
        </w:tblPrEx>
        <w:tc>
          <w:tcPr>
            <w:tcW w:w="2140" w:type="dxa"/>
            <w:gridSpan w:val="2"/>
            <w:vAlign w:val="center"/>
          </w:tcPr>
          <w:p w14:paraId="20782756" w14:textId="2FB26D4A" w:rsidR="005550D4" w:rsidRPr="00090F2C" w:rsidRDefault="00FF2F61" w:rsidP="00FF2F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Personas </w:t>
            </w:r>
            <w:r w:rsidR="00CC0545" w:rsidRPr="00090F2C">
              <w:rPr>
                <w:rFonts w:ascii="Arial" w:hAnsi="Arial" w:cs="Arial"/>
                <w:b/>
              </w:rPr>
              <w:t xml:space="preserve">titulares </w:t>
            </w:r>
            <w:r w:rsidRPr="00090F2C">
              <w:rPr>
                <w:rFonts w:ascii="Arial" w:hAnsi="Arial" w:cs="Arial"/>
                <w:b/>
              </w:rPr>
              <w:t xml:space="preserve">de las </w:t>
            </w:r>
            <w:r w:rsidR="00CC0545">
              <w:rPr>
                <w:rFonts w:ascii="Arial" w:hAnsi="Arial" w:cs="Arial"/>
                <w:b/>
              </w:rPr>
              <w:t xml:space="preserve">delegaciones </w:t>
            </w:r>
            <w:r w:rsidR="00CC0545" w:rsidRPr="00090F2C">
              <w:rPr>
                <w:rFonts w:ascii="Arial" w:hAnsi="Arial" w:cs="Arial"/>
                <w:b/>
              </w:rPr>
              <w:t>administrativas</w:t>
            </w:r>
          </w:p>
        </w:tc>
        <w:tc>
          <w:tcPr>
            <w:tcW w:w="4839" w:type="dxa"/>
            <w:gridSpan w:val="2"/>
          </w:tcPr>
          <w:p w14:paraId="3C89D473" w14:textId="77777777" w:rsidR="00EB20FE" w:rsidRPr="00090F2C" w:rsidRDefault="005550D4" w:rsidP="00B115A4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Reciben el oficio o correo electrónico</w:t>
            </w:r>
            <w:r w:rsidR="00FF2F61" w:rsidRPr="00090F2C">
              <w:rPr>
                <w:rFonts w:ascii="Arial" w:hAnsi="Arial" w:cs="Arial"/>
              </w:rPr>
              <w:t xml:space="preserve">, </w:t>
            </w:r>
            <w:r w:rsidR="00EB20FE" w:rsidRPr="00090F2C">
              <w:rPr>
                <w:rFonts w:ascii="Arial" w:hAnsi="Arial" w:cs="Arial"/>
              </w:rPr>
              <w:t xml:space="preserve">analiza el resultado del análisis al avance </w:t>
            </w:r>
            <w:r w:rsidR="00405485" w:rsidRPr="00090F2C">
              <w:rPr>
                <w:rFonts w:ascii="Arial" w:hAnsi="Arial" w:cs="Arial"/>
              </w:rPr>
              <w:t>programático-presupuestal</w:t>
            </w:r>
            <w:r w:rsidR="00EB20FE" w:rsidRPr="00090F2C">
              <w:rPr>
                <w:rFonts w:ascii="Arial" w:hAnsi="Arial" w:cs="Arial"/>
              </w:rPr>
              <w:t>.</w:t>
            </w:r>
          </w:p>
          <w:p w14:paraId="0EA82130" w14:textId="77777777" w:rsidR="00EB20FE" w:rsidRPr="00090F2C" w:rsidRDefault="00EB20FE" w:rsidP="00EB20FE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630DE702" w14:textId="0097C827" w:rsidR="0034498A" w:rsidRPr="00090F2C" w:rsidRDefault="00EB20FE" w:rsidP="00DD29A0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>R</w:t>
            </w:r>
            <w:r w:rsidR="00FF2F61" w:rsidRPr="00090F2C">
              <w:rPr>
                <w:rFonts w:ascii="Arial" w:hAnsi="Arial" w:cs="Arial"/>
              </w:rPr>
              <w:t>ealiza la justificación</w:t>
            </w:r>
            <w:r w:rsidRPr="00090F2C">
              <w:rPr>
                <w:rFonts w:ascii="Arial" w:hAnsi="Arial" w:cs="Arial"/>
              </w:rPr>
              <w:t xml:space="preserve"> y la r</w:t>
            </w:r>
            <w:r w:rsidR="005550D4" w:rsidRPr="00090F2C">
              <w:rPr>
                <w:rFonts w:ascii="Arial" w:hAnsi="Arial" w:cs="Arial"/>
              </w:rPr>
              <w:t>emite</w:t>
            </w:r>
            <w:r w:rsidR="0082422B" w:rsidRPr="00090F2C">
              <w:rPr>
                <w:rFonts w:ascii="Arial" w:hAnsi="Arial" w:cs="Arial"/>
              </w:rPr>
              <w:t xml:space="preserve"> </w:t>
            </w:r>
            <w:r w:rsidR="005550D4" w:rsidRPr="00090F2C">
              <w:rPr>
                <w:rFonts w:ascii="Arial" w:hAnsi="Arial" w:cs="Arial"/>
              </w:rPr>
              <w:t>a la Dirección General de Administración Regional mediante oficio o correo electrónico</w:t>
            </w:r>
            <w:r w:rsidRPr="00090F2C">
              <w:rPr>
                <w:rFonts w:ascii="Arial" w:hAnsi="Arial" w:cs="Arial"/>
              </w:rPr>
              <w:t>.</w:t>
            </w:r>
          </w:p>
        </w:tc>
        <w:tc>
          <w:tcPr>
            <w:tcW w:w="2093" w:type="dxa"/>
            <w:vAlign w:val="center"/>
          </w:tcPr>
          <w:p w14:paraId="276416E3" w14:textId="77777777" w:rsidR="005550D4" w:rsidRPr="00090F2C" w:rsidRDefault="005550D4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5550D4" w:rsidRPr="00090F2C" w14:paraId="25FA067F" w14:textId="77777777" w:rsidTr="00AA5C2E">
        <w:tblPrEx>
          <w:jc w:val="left"/>
        </w:tblPrEx>
        <w:tc>
          <w:tcPr>
            <w:tcW w:w="2140" w:type="dxa"/>
            <w:gridSpan w:val="2"/>
            <w:vAlign w:val="center"/>
          </w:tcPr>
          <w:p w14:paraId="2A14C2F6" w14:textId="77777777" w:rsidR="005550D4" w:rsidRPr="00090F2C" w:rsidRDefault="005550D4" w:rsidP="009C17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 xml:space="preserve">Persona </w:t>
            </w:r>
            <w:r w:rsidR="009C1791" w:rsidRPr="00090F2C">
              <w:rPr>
                <w:rFonts w:ascii="Arial" w:hAnsi="Arial" w:cs="Arial"/>
                <w:b/>
              </w:rPr>
              <w:t>titular de la Dirección General</w:t>
            </w:r>
          </w:p>
        </w:tc>
        <w:tc>
          <w:tcPr>
            <w:tcW w:w="4839" w:type="dxa"/>
            <w:gridSpan w:val="2"/>
          </w:tcPr>
          <w:p w14:paraId="798819D3" w14:textId="77777777" w:rsidR="005A6D4A" w:rsidRPr="00090F2C" w:rsidRDefault="005550D4" w:rsidP="00B115A4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Recibe </w:t>
            </w:r>
            <w:r w:rsidR="0087544C" w:rsidRPr="00090F2C">
              <w:rPr>
                <w:rFonts w:ascii="Arial" w:hAnsi="Arial" w:cs="Arial"/>
              </w:rPr>
              <w:t xml:space="preserve">oficio o correo con </w:t>
            </w:r>
            <w:r w:rsidRPr="00090F2C">
              <w:rPr>
                <w:rFonts w:ascii="Arial" w:hAnsi="Arial" w:cs="Arial"/>
              </w:rPr>
              <w:t xml:space="preserve">la </w:t>
            </w:r>
            <w:r w:rsidR="00EB20FE" w:rsidRPr="00090F2C">
              <w:rPr>
                <w:rFonts w:ascii="Arial" w:hAnsi="Arial" w:cs="Arial"/>
              </w:rPr>
              <w:t xml:space="preserve">justificación, </w:t>
            </w:r>
            <w:r w:rsidR="00712DE2" w:rsidRPr="00090F2C">
              <w:rPr>
                <w:rFonts w:ascii="Arial" w:hAnsi="Arial" w:cs="Arial"/>
              </w:rPr>
              <w:t>y da seguimiento</w:t>
            </w:r>
            <w:r w:rsidR="005A6D4A" w:rsidRPr="00090F2C">
              <w:rPr>
                <w:rFonts w:ascii="Arial" w:hAnsi="Arial" w:cs="Arial"/>
              </w:rPr>
              <w:t>.</w:t>
            </w:r>
          </w:p>
          <w:p w14:paraId="7553B846" w14:textId="77777777" w:rsidR="005A6D4A" w:rsidRPr="00090F2C" w:rsidRDefault="005A6D4A" w:rsidP="005A6D4A">
            <w:pPr>
              <w:pStyle w:val="Prrafodelista"/>
              <w:spacing w:after="0"/>
              <w:ind w:left="432"/>
              <w:jc w:val="both"/>
              <w:rPr>
                <w:rFonts w:ascii="Arial" w:hAnsi="Arial" w:cs="Arial"/>
                <w:sz w:val="20"/>
              </w:rPr>
            </w:pPr>
          </w:p>
          <w:p w14:paraId="27D142C0" w14:textId="77777777" w:rsidR="0034498A" w:rsidRPr="00090F2C" w:rsidRDefault="005A6D4A" w:rsidP="00405485">
            <w:pPr>
              <w:pStyle w:val="Prrafodelista"/>
              <w:numPr>
                <w:ilvl w:val="0"/>
                <w:numId w:val="11"/>
              </w:numPr>
              <w:spacing w:after="0"/>
              <w:ind w:left="432" w:hanging="425"/>
              <w:jc w:val="both"/>
              <w:rPr>
                <w:rFonts w:ascii="Arial" w:hAnsi="Arial" w:cs="Arial"/>
              </w:rPr>
            </w:pPr>
            <w:r w:rsidRPr="00090F2C">
              <w:rPr>
                <w:rFonts w:ascii="Arial" w:hAnsi="Arial" w:cs="Arial"/>
              </w:rPr>
              <w:t xml:space="preserve">Informa </w:t>
            </w:r>
            <w:r w:rsidR="00EB20FE" w:rsidRPr="00090F2C">
              <w:rPr>
                <w:rFonts w:ascii="Arial" w:hAnsi="Arial" w:cs="Arial"/>
              </w:rPr>
              <w:t xml:space="preserve">a la persona titular </w:t>
            </w:r>
            <w:r w:rsidRPr="00090F2C">
              <w:rPr>
                <w:rFonts w:ascii="Arial" w:hAnsi="Arial" w:cs="Arial"/>
              </w:rPr>
              <w:t xml:space="preserve">de la Secretaría Administrativa el </w:t>
            </w:r>
            <w:r w:rsidR="009C1791" w:rsidRPr="00090F2C">
              <w:rPr>
                <w:rFonts w:ascii="Arial" w:hAnsi="Arial" w:cs="Arial"/>
              </w:rPr>
              <w:t xml:space="preserve">avance </w:t>
            </w:r>
            <w:r w:rsidR="00405485" w:rsidRPr="00090F2C">
              <w:rPr>
                <w:rFonts w:ascii="Arial" w:hAnsi="Arial" w:cs="Arial"/>
              </w:rPr>
              <w:t xml:space="preserve">programático-presupuestal </w:t>
            </w:r>
            <w:r w:rsidR="009C1791" w:rsidRPr="00090F2C">
              <w:rPr>
                <w:rFonts w:ascii="Arial" w:hAnsi="Arial" w:cs="Arial"/>
              </w:rPr>
              <w:t>de la o las delegaciones administrativas.</w:t>
            </w:r>
          </w:p>
        </w:tc>
        <w:tc>
          <w:tcPr>
            <w:tcW w:w="2093" w:type="dxa"/>
            <w:vAlign w:val="center"/>
          </w:tcPr>
          <w:p w14:paraId="21FA9A31" w14:textId="77777777" w:rsidR="005550D4" w:rsidRPr="00090F2C" w:rsidRDefault="005550D4" w:rsidP="00712D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90F2C">
              <w:rPr>
                <w:rFonts w:ascii="Arial" w:hAnsi="Arial" w:cs="Arial"/>
                <w:b/>
              </w:rPr>
              <w:t>Oficio/correo electrónico</w:t>
            </w:r>
          </w:p>
        </w:tc>
      </w:tr>
      <w:tr w:rsidR="005550D4" w:rsidRPr="00090F2C" w14:paraId="0DE7B52D" w14:textId="77777777" w:rsidTr="00DD29A0">
        <w:tblPrEx>
          <w:jc w:val="left"/>
        </w:tblPrEx>
        <w:trPr>
          <w:trHeight w:val="261"/>
        </w:trPr>
        <w:tc>
          <w:tcPr>
            <w:tcW w:w="9072" w:type="dxa"/>
            <w:gridSpan w:val="5"/>
            <w:shd w:val="clear" w:color="auto" w:fill="FFFFFF" w:themeFill="background1"/>
          </w:tcPr>
          <w:p w14:paraId="03D7EE90" w14:textId="77777777" w:rsidR="005550D4" w:rsidRPr="00090F2C" w:rsidRDefault="005550D4" w:rsidP="00712DE2">
            <w:pPr>
              <w:pStyle w:val="Textoindependiente"/>
              <w:spacing w:before="120" w:after="120"/>
              <w:ind w:right="278"/>
              <w:jc w:val="center"/>
              <w:rPr>
                <w:rFonts w:cs="Arial"/>
                <w:b/>
                <w:sz w:val="22"/>
                <w:szCs w:val="22"/>
              </w:rPr>
            </w:pPr>
            <w:r w:rsidRPr="00090F2C">
              <w:rPr>
                <w:rFonts w:cs="Arial"/>
                <w:b/>
                <w:sz w:val="22"/>
                <w:szCs w:val="22"/>
              </w:rPr>
              <w:t>FIN DEL PROCEDIMIENTO</w:t>
            </w:r>
          </w:p>
        </w:tc>
      </w:tr>
    </w:tbl>
    <w:p w14:paraId="0D1E2EEE" w14:textId="77777777" w:rsidR="002C35E6" w:rsidRPr="00090F2C" w:rsidRDefault="002C35E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090F2C">
        <w:rPr>
          <w:rFonts w:ascii="Arial" w:hAnsi="Arial" w:cs="Arial"/>
          <w:b/>
          <w:sz w:val="24"/>
          <w:szCs w:val="24"/>
        </w:rPr>
        <w:br w:type="page"/>
      </w:r>
    </w:p>
    <w:p w14:paraId="59FB210C" w14:textId="77777777" w:rsidR="001D2E3B" w:rsidRPr="00090F2C" w:rsidRDefault="001D2E3B" w:rsidP="00BC35FD">
      <w:pPr>
        <w:pStyle w:val="Ttulo2"/>
        <w:rPr>
          <w:rFonts w:ascii="Arial" w:hAnsi="Arial" w:cs="Arial"/>
          <w:b/>
          <w:color w:val="008700"/>
          <w:sz w:val="24"/>
          <w:szCs w:val="24"/>
        </w:rPr>
      </w:pPr>
      <w:bookmarkStart w:id="10" w:name="_Toc479160072"/>
      <w:r w:rsidRPr="00090F2C">
        <w:rPr>
          <w:rFonts w:ascii="Arial" w:hAnsi="Arial" w:cs="Arial"/>
          <w:b/>
          <w:color w:val="008700"/>
          <w:sz w:val="24"/>
          <w:szCs w:val="24"/>
        </w:rPr>
        <w:t>Diagrama de flujo 3</w:t>
      </w:r>
      <w:r w:rsidR="008239AA" w:rsidRPr="00090F2C">
        <w:rPr>
          <w:rFonts w:ascii="Arial" w:hAnsi="Arial" w:cs="Arial"/>
          <w:b/>
          <w:color w:val="008700"/>
          <w:sz w:val="24"/>
          <w:szCs w:val="24"/>
        </w:rPr>
        <w:t>_________________________________________________</w:t>
      </w:r>
      <w:bookmarkEnd w:id="10"/>
    </w:p>
    <w:p w14:paraId="122FB93B" w14:textId="47D93CFA" w:rsidR="001D2E3B" w:rsidRPr="00090F2C" w:rsidRDefault="00CC054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090F2C">
        <w:object w:dxaOrig="10665" w:dyaOrig="15300" w14:anchorId="6D7A717F">
          <v:shape id="_x0000_i1028" type="#_x0000_t75" style="width:444.35pt;height:583pt" o:ole="">
            <v:imagedata r:id="rId15" o:title=""/>
          </v:shape>
          <o:OLEObject Type="Embed" ProgID="Visio.Drawing.15" ShapeID="_x0000_i1028" DrawAspect="Content" ObjectID="_1562408628" r:id="rId16"/>
        </w:object>
      </w:r>
    </w:p>
    <w:p w14:paraId="4BE1C72D" w14:textId="4049A5DA" w:rsidR="001D2E3B" w:rsidRPr="00090F2C" w:rsidRDefault="000B23F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090F2C">
        <w:object w:dxaOrig="10650" w:dyaOrig="15300" w14:anchorId="0D6105C2">
          <v:shape id="_x0000_i1029" type="#_x0000_t75" style="width:442.2pt;height:607.15pt" o:ole="">
            <v:imagedata r:id="rId17" o:title=""/>
          </v:shape>
          <o:OLEObject Type="Embed" ProgID="Visio.Drawing.15" ShapeID="_x0000_i1029" DrawAspect="Content" ObjectID="_1562408629" r:id="rId18"/>
        </w:object>
      </w:r>
    </w:p>
    <w:p w14:paraId="2FA2F2C6" w14:textId="77777777" w:rsidR="0041220E" w:rsidRPr="00090F2C" w:rsidRDefault="0041220E" w:rsidP="00BC35FD">
      <w:pPr>
        <w:pStyle w:val="Ttulo1"/>
        <w:rPr>
          <w:rFonts w:ascii="Arial" w:hAnsi="Arial" w:cs="Arial"/>
          <w:b/>
          <w:color w:val="006600"/>
          <w:sz w:val="24"/>
        </w:rPr>
      </w:pPr>
      <w:bookmarkStart w:id="11" w:name="_Toc479160073"/>
      <w:r w:rsidRPr="00090F2C">
        <w:rPr>
          <w:rFonts w:ascii="Arial" w:hAnsi="Arial" w:cs="Arial"/>
          <w:b/>
          <w:color w:val="006600"/>
          <w:sz w:val="24"/>
        </w:rPr>
        <w:t>TRANSITORIOS</w:t>
      </w:r>
      <w:bookmarkEnd w:id="11"/>
    </w:p>
    <w:p w14:paraId="19485F36" w14:textId="77777777" w:rsidR="0041220E" w:rsidRPr="00090F2C" w:rsidRDefault="0041220E" w:rsidP="0041220E">
      <w:pPr>
        <w:spacing w:after="0"/>
        <w:jc w:val="both"/>
        <w:rPr>
          <w:rFonts w:ascii="Arial" w:hAnsi="Arial" w:cs="Arial"/>
          <w:b/>
          <w:color w:val="006600"/>
          <w:sz w:val="24"/>
        </w:rPr>
      </w:pPr>
    </w:p>
    <w:p w14:paraId="087966D3" w14:textId="16828BEB" w:rsidR="009C1791" w:rsidRPr="00090F2C" w:rsidRDefault="009C1791" w:rsidP="009C1791">
      <w:pPr>
        <w:jc w:val="both"/>
        <w:rPr>
          <w:rFonts w:ascii="Arial" w:hAnsi="Arial" w:cs="Arial"/>
        </w:rPr>
      </w:pPr>
      <w:r w:rsidRPr="00090F2C">
        <w:rPr>
          <w:rFonts w:ascii="Arial" w:hAnsi="Arial" w:cs="Arial"/>
          <w:b/>
        </w:rPr>
        <w:t xml:space="preserve">PRIMERO. </w:t>
      </w:r>
      <w:r w:rsidRPr="00090F2C">
        <w:rPr>
          <w:rFonts w:ascii="Arial" w:hAnsi="Arial" w:cs="Arial"/>
        </w:rPr>
        <w:t xml:space="preserve">El presente </w:t>
      </w:r>
      <w:r w:rsidR="003336BA">
        <w:rPr>
          <w:rFonts w:ascii="Arial" w:hAnsi="Arial" w:cs="Arial"/>
        </w:rPr>
        <w:t>“</w:t>
      </w:r>
      <w:r w:rsidRPr="00090F2C">
        <w:rPr>
          <w:rFonts w:ascii="Arial" w:hAnsi="Arial" w:cs="Arial"/>
        </w:rPr>
        <w:t xml:space="preserve">Manual </w:t>
      </w:r>
      <w:r w:rsidR="003336BA">
        <w:rPr>
          <w:rFonts w:ascii="Arial" w:hAnsi="Arial" w:cs="Arial"/>
        </w:rPr>
        <w:t xml:space="preserve">de Procedimientos de la Dirección General de Administración Regional” </w:t>
      </w:r>
      <w:r w:rsidRPr="00090F2C">
        <w:rPr>
          <w:rFonts w:ascii="Arial" w:hAnsi="Arial" w:cs="Arial"/>
        </w:rPr>
        <w:t>entrará en vigor al día siguiente de su publicación en el Diario Oficial de la Federación.</w:t>
      </w:r>
    </w:p>
    <w:p w14:paraId="346A55B7" w14:textId="290AD308" w:rsidR="009C1791" w:rsidRPr="00090F2C" w:rsidRDefault="009C1791" w:rsidP="009C1791">
      <w:pPr>
        <w:jc w:val="both"/>
        <w:rPr>
          <w:rFonts w:ascii="Arial" w:hAnsi="Arial" w:cs="Arial"/>
        </w:rPr>
      </w:pPr>
      <w:r w:rsidRPr="00090F2C">
        <w:rPr>
          <w:rFonts w:ascii="Arial" w:hAnsi="Arial" w:cs="Arial"/>
          <w:b/>
        </w:rPr>
        <w:t>SEGUNDO.</w:t>
      </w:r>
      <w:r w:rsidRPr="00090F2C">
        <w:rPr>
          <w:rFonts w:ascii="Arial" w:hAnsi="Arial" w:cs="Arial"/>
        </w:rPr>
        <w:t xml:space="preserve"> Se abroga el </w:t>
      </w:r>
      <w:r w:rsidR="003336BA">
        <w:rPr>
          <w:rFonts w:ascii="Arial" w:hAnsi="Arial" w:cs="Arial"/>
        </w:rPr>
        <w:t>“</w:t>
      </w:r>
      <w:r w:rsidRPr="00090F2C">
        <w:rPr>
          <w:rFonts w:ascii="Arial" w:hAnsi="Arial" w:cs="Arial"/>
        </w:rPr>
        <w:t xml:space="preserve">Manual de Procedimientos de la Dirección General de Administración </w:t>
      </w:r>
      <w:r w:rsidR="00FA6524" w:rsidRPr="00090F2C">
        <w:rPr>
          <w:rFonts w:ascii="Arial" w:hAnsi="Arial" w:cs="Arial"/>
        </w:rPr>
        <w:t>Regional</w:t>
      </w:r>
      <w:r w:rsidR="003336BA">
        <w:rPr>
          <w:rFonts w:ascii="Arial" w:hAnsi="Arial" w:cs="Arial"/>
        </w:rPr>
        <w:t>”,</w:t>
      </w:r>
      <w:r w:rsidR="00FA6524" w:rsidRPr="00090F2C">
        <w:rPr>
          <w:rFonts w:ascii="Arial" w:hAnsi="Arial" w:cs="Arial"/>
        </w:rPr>
        <w:t xml:space="preserve"> </w:t>
      </w:r>
      <w:r w:rsidR="00FA6524" w:rsidRPr="00090F2C">
        <w:rPr>
          <w:rFonts w:ascii="Arial" w:eastAsia="Times New Roman" w:hAnsi="Arial" w:cs="Arial"/>
          <w:lang w:val="es-ES"/>
        </w:rPr>
        <w:t xml:space="preserve">aprobado por la Comisión de Administración mediante acuerdo </w:t>
      </w:r>
      <w:r w:rsidR="00FA6524" w:rsidRPr="00090F2C">
        <w:rPr>
          <w:rFonts w:ascii="Arial" w:eastAsia="Times New Roman" w:hAnsi="Arial" w:cs="Arial"/>
          <w:b/>
          <w:lang w:val="es-ES"/>
        </w:rPr>
        <w:t xml:space="preserve">216/S7(5-VII-2016), </w:t>
      </w:r>
      <w:r w:rsidR="00FA6524" w:rsidRPr="00090F2C">
        <w:rPr>
          <w:rFonts w:ascii="Arial" w:eastAsia="Times New Roman" w:hAnsi="Arial" w:cs="Arial"/>
          <w:lang w:val="es-ES"/>
        </w:rPr>
        <w:t xml:space="preserve">emitido en la </w:t>
      </w:r>
      <w:r w:rsidR="003336BA">
        <w:rPr>
          <w:rFonts w:ascii="Arial" w:eastAsia="Times New Roman" w:hAnsi="Arial" w:cs="Arial"/>
          <w:lang w:val="es-ES"/>
        </w:rPr>
        <w:t>s</w:t>
      </w:r>
      <w:r w:rsidR="003336BA" w:rsidRPr="00090F2C">
        <w:rPr>
          <w:rFonts w:ascii="Arial" w:eastAsia="Times New Roman" w:hAnsi="Arial" w:cs="Arial"/>
          <w:lang w:val="es-ES"/>
        </w:rPr>
        <w:t xml:space="preserve">éptima </w:t>
      </w:r>
      <w:r w:rsidR="003336BA">
        <w:rPr>
          <w:rFonts w:ascii="Arial" w:eastAsia="Times New Roman" w:hAnsi="Arial" w:cs="Arial"/>
          <w:lang w:val="es-ES"/>
        </w:rPr>
        <w:t>s</w:t>
      </w:r>
      <w:r w:rsidR="003336BA" w:rsidRPr="00090F2C">
        <w:rPr>
          <w:rFonts w:ascii="Arial" w:eastAsia="Times New Roman" w:hAnsi="Arial" w:cs="Arial"/>
          <w:lang w:val="es-ES"/>
        </w:rPr>
        <w:t xml:space="preserve">esión </w:t>
      </w:r>
      <w:r w:rsidR="003336BA">
        <w:rPr>
          <w:rFonts w:ascii="Arial" w:eastAsia="Times New Roman" w:hAnsi="Arial" w:cs="Arial"/>
          <w:lang w:val="es-ES"/>
        </w:rPr>
        <w:t>o</w:t>
      </w:r>
      <w:r w:rsidR="003336BA" w:rsidRPr="00090F2C">
        <w:rPr>
          <w:rFonts w:ascii="Arial" w:eastAsia="Times New Roman" w:hAnsi="Arial" w:cs="Arial"/>
          <w:lang w:val="es-ES"/>
        </w:rPr>
        <w:t xml:space="preserve">rdinaria </w:t>
      </w:r>
      <w:r w:rsidR="00FA6524" w:rsidRPr="00090F2C">
        <w:rPr>
          <w:rFonts w:ascii="Arial" w:eastAsia="Times New Roman" w:hAnsi="Arial" w:cs="Arial"/>
          <w:lang w:val="es-ES"/>
        </w:rPr>
        <w:t>de 2016</w:t>
      </w:r>
      <w:r w:rsidRPr="00090F2C">
        <w:rPr>
          <w:rFonts w:ascii="Arial" w:hAnsi="Arial" w:cs="Arial"/>
        </w:rPr>
        <w:t>.</w:t>
      </w:r>
    </w:p>
    <w:p w14:paraId="6E6715A2" w14:textId="7E12DEF9" w:rsidR="00FA6524" w:rsidRPr="00090F2C" w:rsidRDefault="009C1791" w:rsidP="00FA6524">
      <w:pPr>
        <w:jc w:val="both"/>
        <w:rPr>
          <w:rFonts w:ascii="Arial" w:hAnsi="Arial" w:cs="Arial"/>
        </w:rPr>
      </w:pPr>
      <w:r w:rsidRPr="00090F2C">
        <w:rPr>
          <w:rFonts w:ascii="Arial" w:hAnsi="Arial" w:cs="Arial"/>
          <w:b/>
        </w:rPr>
        <w:t>TERCERO.</w:t>
      </w:r>
      <w:r w:rsidRPr="00090F2C">
        <w:rPr>
          <w:rFonts w:ascii="Arial" w:hAnsi="Arial" w:cs="Arial"/>
        </w:rPr>
        <w:t xml:space="preserve"> </w:t>
      </w:r>
      <w:r w:rsidR="003336BA">
        <w:rPr>
          <w:rFonts w:ascii="Arial" w:hAnsi="Arial" w:cs="Arial"/>
        </w:rPr>
        <w:t>Para mayor difusión, p</w:t>
      </w:r>
      <w:r w:rsidR="003336BA" w:rsidRPr="00090F2C">
        <w:rPr>
          <w:rFonts w:ascii="Arial" w:hAnsi="Arial" w:cs="Arial"/>
        </w:rPr>
        <w:t xml:space="preserve">ublíquese </w:t>
      </w:r>
      <w:r w:rsidRPr="00090F2C">
        <w:rPr>
          <w:rFonts w:ascii="Arial" w:hAnsi="Arial" w:cs="Arial"/>
        </w:rPr>
        <w:t>en la</w:t>
      </w:r>
      <w:r w:rsidR="003336BA">
        <w:rPr>
          <w:rFonts w:ascii="Arial" w:hAnsi="Arial" w:cs="Arial"/>
        </w:rPr>
        <w:t>s</w:t>
      </w:r>
      <w:r w:rsidRPr="00090F2C">
        <w:rPr>
          <w:rFonts w:ascii="Arial" w:hAnsi="Arial" w:cs="Arial"/>
        </w:rPr>
        <w:t xml:space="preserve"> página</w:t>
      </w:r>
      <w:r w:rsidR="003336BA">
        <w:rPr>
          <w:rFonts w:ascii="Arial" w:hAnsi="Arial" w:cs="Arial"/>
        </w:rPr>
        <w:t>s</w:t>
      </w:r>
      <w:r w:rsidRPr="00090F2C">
        <w:rPr>
          <w:rFonts w:ascii="Arial" w:hAnsi="Arial" w:cs="Arial"/>
        </w:rPr>
        <w:t xml:space="preserve"> de internet e intranet del Tribunal Electoral del Poder Judicial de la Federación.</w:t>
      </w:r>
    </w:p>
    <w:p w14:paraId="03B5E4FC" w14:textId="2CDA4A94" w:rsidR="00BD4E97" w:rsidRDefault="009C1791" w:rsidP="00FA6524">
      <w:pPr>
        <w:jc w:val="both"/>
        <w:rPr>
          <w:rFonts w:ascii="Arial" w:hAnsi="Arial" w:cs="Arial"/>
        </w:rPr>
      </w:pPr>
      <w:r w:rsidRPr="00090F2C">
        <w:rPr>
          <w:rFonts w:ascii="Arial" w:hAnsi="Arial" w:cs="Arial"/>
          <w:b/>
        </w:rPr>
        <w:t>CUARTO.</w:t>
      </w:r>
      <w:r w:rsidRPr="00090F2C">
        <w:rPr>
          <w:rFonts w:ascii="Arial" w:hAnsi="Arial" w:cs="Arial"/>
        </w:rPr>
        <w:t xml:space="preserve"> Todos los procedimientos que se hayan iniciado con anterioridad a la entrada en vigor del presente </w:t>
      </w:r>
      <w:r w:rsidR="00346162" w:rsidRPr="00090F2C">
        <w:rPr>
          <w:rFonts w:ascii="Arial" w:hAnsi="Arial" w:cs="Arial"/>
        </w:rPr>
        <w:t xml:space="preserve">manual </w:t>
      </w:r>
      <w:r w:rsidRPr="00090F2C">
        <w:rPr>
          <w:rFonts w:ascii="Arial" w:hAnsi="Arial" w:cs="Arial"/>
        </w:rPr>
        <w:t xml:space="preserve">se </w:t>
      </w:r>
      <w:r w:rsidR="00346162">
        <w:rPr>
          <w:rFonts w:ascii="Arial" w:hAnsi="Arial" w:cs="Arial"/>
        </w:rPr>
        <w:t xml:space="preserve">regirán </w:t>
      </w:r>
      <w:r w:rsidRPr="00090F2C">
        <w:rPr>
          <w:rFonts w:ascii="Arial" w:hAnsi="Arial" w:cs="Arial"/>
        </w:rPr>
        <w:t xml:space="preserve">por las disposiciones vigentes </w:t>
      </w:r>
      <w:r w:rsidR="00346162">
        <w:rPr>
          <w:rFonts w:ascii="Arial" w:hAnsi="Arial" w:cs="Arial"/>
        </w:rPr>
        <w:t xml:space="preserve">al </w:t>
      </w:r>
      <w:r w:rsidRPr="00090F2C">
        <w:rPr>
          <w:rFonts w:ascii="Arial" w:hAnsi="Arial" w:cs="Arial"/>
        </w:rPr>
        <w:t>momento del ingreso de la solicitud correspondiente.</w:t>
      </w:r>
    </w:p>
    <w:p w14:paraId="4D6BE4CF" w14:textId="77777777" w:rsidR="00BD4E97" w:rsidRDefault="00BD4E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6C67E2" w14:textId="224EAB8A" w:rsidR="00D56E55" w:rsidRDefault="00D56E55" w:rsidP="00FA6524">
      <w:pPr>
        <w:jc w:val="both"/>
        <w:rPr>
          <w:rFonts w:ascii="Arial" w:hAnsi="Arial" w:cs="Arial"/>
          <w:color w:val="000000"/>
        </w:rPr>
      </w:pPr>
    </w:p>
    <w:p w14:paraId="3F178F12" w14:textId="3A2C1F8F" w:rsidR="00BD4E97" w:rsidRDefault="00BD4E97" w:rsidP="00FA65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SUSCRITO, LICENCIADO JORGE ENRIQUE MATA GÓMEZ, SECRETARIO DE LA COMISIÓN DE ADMINISTRACIÓN DEL TRIBUNAL ELECTORAL DEL PODER JUDICIAL DE LA FED</w:t>
      </w:r>
      <w:r w:rsidR="0057395F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RACIÓN, CON FUNDAMENTO EN LO DISPUESTO EN EL ART</w:t>
      </w:r>
      <w:r w:rsidR="0057395F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>CULO 170, FRACCIÓN VIII, DEL REGLAMENTO INTERNO DEL CITADO ÓRGANO JURISDICCIONAL.</w:t>
      </w:r>
    </w:p>
    <w:p w14:paraId="2E8EDF1D" w14:textId="2A3B7536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460C547C" w14:textId="13CC041F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14C6C685" w14:textId="27C080A7" w:rsidR="00BD4E97" w:rsidRDefault="00BD4E97" w:rsidP="00FA65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 C E R T I F I C A -------------------------------------------------</w:t>
      </w:r>
    </w:p>
    <w:p w14:paraId="1F146082" w14:textId="6D1821F9" w:rsidR="00BD4E97" w:rsidRDefault="00BD4E97" w:rsidP="00FA65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la presente copia en 23 fojas, corresponde al </w:t>
      </w:r>
      <w:r w:rsidRPr="002A7BB6">
        <w:rPr>
          <w:rFonts w:ascii="Arial" w:hAnsi="Arial" w:cs="Arial"/>
          <w:b/>
          <w:color w:val="000000"/>
        </w:rPr>
        <w:t>MANUAL DE PROCEDIMIENTOS DE LA DIRECCIÓN GENERAL DE ADMINISTRACIÓN REGIONAL</w:t>
      </w:r>
      <w:r>
        <w:rPr>
          <w:rFonts w:ascii="Arial" w:hAnsi="Arial" w:cs="Arial"/>
          <w:color w:val="000000"/>
        </w:rPr>
        <w:t xml:space="preserve">, aprobado por la Comisión de Administración mediante Acuerdo </w:t>
      </w:r>
      <w:r w:rsidRPr="002A7BB6">
        <w:rPr>
          <w:rFonts w:ascii="Arial" w:hAnsi="Arial" w:cs="Arial"/>
          <w:b/>
          <w:color w:val="000000"/>
        </w:rPr>
        <w:t>188/S7(11-VII-2017)</w:t>
      </w:r>
      <w:r>
        <w:rPr>
          <w:rFonts w:ascii="Arial" w:hAnsi="Arial" w:cs="Arial"/>
          <w:color w:val="000000"/>
        </w:rPr>
        <w:t xml:space="preserve">, emitido en la Séptima Sesión Ordinaria celebrada el 11 de julio de 2017, que obra en los archivos de la Dirección General de Asuntos Jurídicos. </w:t>
      </w:r>
      <w:r w:rsidRPr="002A7BB6">
        <w:rPr>
          <w:rFonts w:ascii="Arial" w:hAnsi="Arial" w:cs="Arial"/>
          <w:b/>
          <w:color w:val="000000"/>
        </w:rPr>
        <w:t>DOY FE</w:t>
      </w: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</w:t>
      </w:r>
    </w:p>
    <w:p w14:paraId="4800E673" w14:textId="3507254F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6E2F25E2" w14:textId="35298E0F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232CF78C" w14:textId="4A0B83B0" w:rsidR="00BD4E97" w:rsidRDefault="00BD4E97" w:rsidP="00FA65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Ciudad de México, 21 de julio de 2017.---------------------------------------------------------------------------------------------------------------------------------------------------------------------------------------------</w:t>
      </w:r>
    </w:p>
    <w:p w14:paraId="36C7E442" w14:textId="0930AC30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2B4A627D" w14:textId="5F95FE45" w:rsidR="00BD4E97" w:rsidRDefault="00BD4E97" w:rsidP="00FA6524">
      <w:pPr>
        <w:jc w:val="both"/>
        <w:rPr>
          <w:rFonts w:ascii="Arial" w:hAnsi="Arial" w:cs="Arial"/>
          <w:color w:val="000000"/>
        </w:rPr>
      </w:pPr>
    </w:p>
    <w:p w14:paraId="18489122" w14:textId="6E57E5B1" w:rsidR="00BD4E97" w:rsidRPr="002A7BB6" w:rsidRDefault="00BD4E97" w:rsidP="00BD4E9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2A7BB6">
        <w:rPr>
          <w:rFonts w:ascii="Arial" w:hAnsi="Arial" w:cs="Arial"/>
          <w:b/>
          <w:color w:val="000000"/>
        </w:rPr>
        <w:t xml:space="preserve">EL SECRETARIO DE LA COMISIÓN DE ADMINISTRACIÓN </w:t>
      </w:r>
    </w:p>
    <w:p w14:paraId="3D1396C3" w14:textId="1CC9271E" w:rsidR="00BD4E97" w:rsidRPr="002A7BB6" w:rsidRDefault="00BD4E97" w:rsidP="00BD4E9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2A7BB6">
        <w:rPr>
          <w:rFonts w:ascii="Arial" w:hAnsi="Arial" w:cs="Arial"/>
          <w:b/>
          <w:color w:val="000000"/>
        </w:rPr>
        <w:t>DEL TRIBUNAL ELECTORAL DEL PODER JUDICIAL DE LA FEDERACIÓN</w:t>
      </w:r>
    </w:p>
    <w:p w14:paraId="6BEE67C9" w14:textId="294694B2" w:rsidR="00BD4E97" w:rsidRPr="002A7BB6" w:rsidRDefault="00BD4E97" w:rsidP="00BD4E97">
      <w:pPr>
        <w:jc w:val="center"/>
        <w:rPr>
          <w:rFonts w:ascii="Arial" w:hAnsi="Arial" w:cs="Arial"/>
          <w:b/>
          <w:color w:val="000000"/>
        </w:rPr>
      </w:pPr>
    </w:p>
    <w:p w14:paraId="13C33C0C" w14:textId="6D31ED52" w:rsidR="00BD4E97" w:rsidRPr="002A7BB6" w:rsidRDefault="00BD4E97" w:rsidP="00BD4E97">
      <w:pPr>
        <w:jc w:val="center"/>
        <w:rPr>
          <w:rFonts w:ascii="Arial" w:hAnsi="Arial" w:cs="Arial"/>
          <w:b/>
          <w:color w:val="000000"/>
        </w:rPr>
      </w:pPr>
      <w:bookmarkStart w:id="12" w:name="_GoBack"/>
      <w:bookmarkEnd w:id="12"/>
    </w:p>
    <w:p w14:paraId="2F6A66E4" w14:textId="518EFC31" w:rsidR="00BD4E97" w:rsidRPr="002A7BB6" w:rsidRDefault="00BD4E97" w:rsidP="00BD4E97">
      <w:pPr>
        <w:jc w:val="center"/>
        <w:rPr>
          <w:rFonts w:ascii="Arial" w:hAnsi="Arial" w:cs="Arial"/>
          <w:b/>
          <w:color w:val="000000"/>
        </w:rPr>
      </w:pPr>
      <w:r w:rsidRPr="002A7BB6">
        <w:rPr>
          <w:rFonts w:ascii="Arial" w:hAnsi="Arial" w:cs="Arial"/>
          <w:b/>
          <w:color w:val="000000"/>
        </w:rPr>
        <w:t>LIC. JORGE ENRIQUE MATA GÓMEZ</w:t>
      </w:r>
    </w:p>
    <w:sectPr w:rsidR="00BD4E97" w:rsidRPr="002A7BB6" w:rsidSect="00BC7FF9">
      <w:headerReference w:type="default" r:id="rId19"/>
      <w:footerReference w:type="default" r:id="rId20"/>
      <w:pgSz w:w="12240" w:h="15840" w:code="1"/>
      <w:pgMar w:top="2268" w:right="1701" w:bottom="1417" w:left="1701" w:header="708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8175" w14:textId="77777777" w:rsidR="00F43D5F" w:rsidRDefault="00F43D5F" w:rsidP="0041220E">
      <w:pPr>
        <w:spacing w:after="0" w:line="240" w:lineRule="auto"/>
      </w:pPr>
      <w:r>
        <w:separator/>
      </w:r>
    </w:p>
  </w:endnote>
  <w:endnote w:type="continuationSeparator" w:id="0">
    <w:p w14:paraId="1F03C4A4" w14:textId="77777777" w:rsidR="00F43D5F" w:rsidRDefault="00F43D5F" w:rsidP="0041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00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1898398829"/>
          <w:docPartObj>
            <w:docPartGallery w:val="Page Numbers (Bottom of Page)"/>
            <w:docPartUnique/>
          </w:docPartObj>
        </w:sdtPr>
        <w:sdtEndPr/>
        <w:sdtContent>
          <w:p w14:paraId="1A14DE88" w14:textId="5C636C9E" w:rsidR="00317D31" w:rsidRPr="00653EE4" w:rsidRDefault="00317D31" w:rsidP="00653EE4">
            <w:pPr>
              <w:pStyle w:val="Piedepgina"/>
              <w:pBdr>
                <w:top w:val="single" w:sz="12" w:space="1" w:color="006600"/>
              </w:pBd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EE4">
              <w:rPr>
                <w:rFonts w:ascii="Arial" w:hAnsi="Arial" w:cs="Arial"/>
                <w:b/>
                <w:sz w:val="24"/>
                <w:szCs w:val="24"/>
              </w:rPr>
              <w:t>SECRETARÍA ADMINISTRATIVA</w:t>
            </w:r>
            <w:r w:rsidR="00A5521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53E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5360">
              <w:rPr>
                <w:rFonts w:ascii="Arial" w:hAnsi="Arial" w:cs="Arial"/>
                <w:sz w:val="24"/>
                <w:szCs w:val="24"/>
              </w:rPr>
              <w:t>Dirección General de Administración Regional</w:t>
            </w:r>
          </w:p>
        </w:sdtContent>
      </w:sdt>
      <w:p w14:paraId="2DA9B7E3" w14:textId="7B9582C8" w:rsidR="00317D31" w:rsidRDefault="00317D31" w:rsidP="00745360">
        <w:pPr>
          <w:pStyle w:val="Piedepgina"/>
          <w:pBdr>
            <w:top w:val="single" w:sz="12" w:space="1" w:color="006600"/>
          </w:pBdr>
          <w:jc w:val="center"/>
        </w:pPr>
        <w:r w:rsidRPr="00745360">
          <w:rPr>
            <w:rFonts w:ascii="Arial" w:hAnsi="Arial" w:cs="Arial"/>
            <w:sz w:val="20"/>
          </w:rPr>
          <w:fldChar w:fldCharType="begin"/>
        </w:r>
        <w:r w:rsidRPr="00745360">
          <w:rPr>
            <w:rFonts w:ascii="Arial" w:hAnsi="Arial" w:cs="Arial"/>
            <w:sz w:val="20"/>
          </w:rPr>
          <w:instrText>PAGE   \* MERGEFORMAT</w:instrText>
        </w:r>
        <w:r w:rsidRPr="00745360">
          <w:rPr>
            <w:rFonts w:ascii="Arial" w:hAnsi="Arial" w:cs="Arial"/>
            <w:sz w:val="20"/>
          </w:rPr>
          <w:fldChar w:fldCharType="separate"/>
        </w:r>
        <w:r w:rsidR="002A7BB6" w:rsidRPr="002A7BB6">
          <w:rPr>
            <w:rFonts w:ascii="Arial" w:hAnsi="Arial" w:cs="Arial"/>
            <w:noProof/>
            <w:sz w:val="20"/>
            <w:lang w:val="es-ES"/>
          </w:rPr>
          <w:t>22</w:t>
        </w:r>
        <w:r w:rsidRPr="00745360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3E33" w14:textId="77777777" w:rsidR="00F43D5F" w:rsidRDefault="00F43D5F" w:rsidP="0041220E">
      <w:pPr>
        <w:spacing w:after="0" w:line="240" w:lineRule="auto"/>
      </w:pPr>
      <w:r>
        <w:separator/>
      </w:r>
    </w:p>
  </w:footnote>
  <w:footnote w:type="continuationSeparator" w:id="0">
    <w:p w14:paraId="18D3719B" w14:textId="77777777" w:rsidR="00F43D5F" w:rsidRDefault="00F43D5F" w:rsidP="0041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180D" w14:textId="77777777" w:rsidR="00317D31" w:rsidRPr="00014DFD" w:rsidRDefault="00317D31" w:rsidP="003C52C6">
    <w:pPr>
      <w:pStyle w:val="Encabezado"/>
      <w:tabs>
        <w:tab w:val="clear" w:pos="4419"/>
        <w:tab w:val="clear" w:pos="8838"/>
      </w:tabs>
      <w:ind w:left="1701"/>
      <w:jc w:val="center"/>
      <w:rPr>
        <w:rFonts w:ascii="Arial" w:hAnsi="Arial" w:cs="Arial"/>
        <w:b/>
      </w:rPr>
    </w:pPr>
    <w:r w:rsidRPr="008B5D3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D7E9E7" wp14:editId="263528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9825" cy="944245"/>
          <wp:effectExtent l="0" t="0" r="3175" b="8255"/>
          <wp:wrapNone/>
          <wp:docPr id="3" name="Imagen 3" descr="C:\Users\antonia.gonzalez\Desktop\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tonia.gonzalez\Desktop\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DFD">
      <w:rPr>
        <w:rFonts w:ascii="Arial" w:hAnsi="Arial" w:cs="Arial"/>
        <w:b/>
      </w:rPr>
      <w:t>Manual de Procedimientos de la Dirección General de Administración Regional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FA7"/>
    <w:multiLevelType w:val="hybridMultilevel"/>
    <w:tmpl w:val="115E8E88"/>
    <w:lvl w:ilvl="0" w:tplc="7C44A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F62"/>
    <w:multiLevelType w:val="hybridMultilevel"/>
    <w:tmpl w:val="B6542782"/>
    <w:lvl w:ilvl="0" w:tplc="E40C1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357A"/>
    <w:multiLevelType w:val="hybridMultilevel"/>
    <w:tmpl w:val="0DD86078"/>
    <w:lvl w:ilvl="0" w:tplc="E40C1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6363"/>
    <w:multiLevelType w:val="hybridMultilevel"/>
    <w:tmpl w:val="0DD86078"/>
    <w:lvl w:ilvl="0" w:tplc="E40C1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D78"/>
    <w:multiLevelType w:val="hybridMultilevel"/>
    <w:tmpl w:val="B8A06B56"/>
    <w:lvl w:ilvl="0" w:tplc="6750CD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50EB"/>
    <w:multiLevelType w:val="hybridMultilevel"/>
    <w:tmpl w:val="B6542782"/>
    <w:lvl w:ilvl="0" w:tplc="E40C1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D20A4"/>
    <w:multiLevelType w:val="hybridMultilevel"/>
    <w:tmpl w:val="C3E0E14A"/>
    <w:lvl w:ilvl="0" w:tplc="715C4242">
      <w:start w:val="1"/>
      <w:numFmt w:val="upperRoman"/>
      <w:lvlText w:val="%1."/>
      <w:lvlJc w:val="right"/>
      <w:pPr>
        <w:ind w:left="720" w:hanging="360"/>
      </w:pPr>
      <w:rPr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86F02"/>
    <w:multiLevelType w:val="hybridMultilevel"/>
    <w:tmpl w:val="D6F281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F1721"/>
    <w:multiLevelType w:val="hybridMultilevel"/>
    <w:tmpl w:val="1F601F14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62555FB"/>
    <w:multiLevelType w:val="hybridMultilevel"/>
    <w:tmpl w:val="E6B689AE"/>
    <w:lvl w:ilvl="0" w:tplc="57C454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776A"/>
    <w:multiLevelType w:val="hybridMultilevel"/>
    <w:tmpl w:val="25548146"/>
    <w:lvl w:ilvl="0" w:tplc="D824664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pacing w:val="-2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8166666"/>
    <w:multiLevelType w:val="hybridMultilevel"/>
    <w:tmpl w:val="87962B12"/>
    <w:lvl w:ilvl="0" w:tplc="C95EC6C8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  <w:color w:val="0087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089"/>
    <w:multiLevelType w:val="hybridMultilevel"/>
    <w:tmpl w:val="0DD86078"/>
    <w:lvl w:ilvl="0" w:tplc="E40C1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70386"/>
    <w:multiLevelType w:val="hybridMultilevel"/>
    <w:tmpl w:val="3648C43A"/>
    <w:lvl w:ilvl="0" w:tplc="6BEC9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E"/>
    <w:rsid w:val="00003E5D"/>
    <w:rsid w:val="00004275"/>
    <w:rsid w:val="00006191"/>
    <w:rsid w:val="00006400"/>
    <w:rsid w:val="000073A9"/>
    <w:rsid w:val="00014DFD"/>
    <w:rsid w:val="00032A29"/>
    <w:rsid w:val="00034C39"/>
    <w:rsid w:val="00053A9D"/>
    <w:rsid w:val="00061842"/>
    <w:rsid w:val="000648A2"/>
    <w:rsid w:val="00064B4E"/>
    <w:rsid w:val="000668F0"/>
    <w:rsid w:val="00074F3F"/>
    <w:rsid w:val="0008135A"/>
    <w:rsid w:val="00083017"/>
    <w:rsid w:val="00084AFB"/>
    <w:rsid w:val="00086AB9"/>
    <w:rsid w:val="00090A1A"/>
    <w:rsid w:val="00090F2C"/>
    <w:rsid w:val="00091A77"/>
    <w:rsid w:val="000A1CA3"/>
    <w:rsid w:val="000B0363"/>
    <w:rsid w:val="000B1E3A"/>
    <w:rsid w:val="000B23F4"/>
    <w:rsid w:val="000C2393"/>
    <w:rsid w:val="000C33EC"/>
    <w:rsid w:val="000C3BC5"/>
    <w:rsid w:val="000C710E"/>
    <w:rsid w:val="000D1165"/>
    <w:rsid w:val="000E6429"/>
    <w:rsid w:val="000F03BA"/>
    <w:rsid w:val="000F3EB8"/>
    <w:rsid w:val="0010166B"/>
    <w:rsid w:val="001039C3"/>
    <w:rsid w:val="001101E3"/>
    <w:rsid w:val="0011676A"/>
    <w:rsid w:val="00117638"/>
    <w:rsid w:val="00120448"/>
    <w:rsid w:val="0012149B"/>
    <w:rsid w:val="001228CD"/>
    <w:rsid w:val="0012770D"/>
    <w:rsid w:val="00140EF3"/>
    <w:rsid w:val="001424CC"/>
    <w:rsid w:val="00144AB0"/>
    <w:rsid w:val="00145C04"/>
    <w:rsid w:val="00145D50"/>
    <w:rsid w:val="00156E96"/>
    <w:rsid w:val="00173BFF"/>
    <w:rsid w:val="001857E5"/>
    <w:rsid w:val="001858DE"/>
    <w:rsid w:val="0019286A"/>
    <w:rsid w:val="00192ECE"/>
    <w:rsid w:val="00193A3D"/>
    <w:rsid w:val="001950C4"/>
    <w:rsid w:val="001A59AE"/>
    <w:rsid w:val="001C3A8E"/>
    <w:rsid w:val="001D02BB"/>
    <w:rsid w:val="001D2E3B"/>
    <w:rsid w:val="001D3898"/>
    <w:rsid w:val="001D3CA9"/>
    <w:rsid w:val="001D5DB1"/>
    <w:rsid w:val="001D7664"/>
    <w:rsid w:val="00221BDE"/>
    <w:rsid w:val="0023367F"/>
    <w:rsid w:val="0023421A"/>
    <w:rsid w:val="00235402"/>
    <w:rsid w:val="00235F3F"/>
    <w:rsid w:val="0025084D"/>
    <w:rsid w:val="00255195"/>
    <w:rsid w:val="00256634"/>
    <w:rsid w:val="00272C17"/>
    <w:rsid w:val="00272D0F"/>
    <w:rsid w:val="0027383D"/>
    <w:rsid w:val="0027458B"/>
    <w:rsid w:val="002759F2"/>
    <w:rsid w:val="00291B0E"/>
    <w:rsid w:val="0029497C"/>
    <w:rsid w:val="00294BDF"/>
    <w:rsid w:val="002A7BB6"/>
    <w:rsid w:val="002B7B9B"/>
    <w:rsid w:val="002C35E6"/>
    <w:rsid w:val="002F14D5"/>
    <w:rsid w:val="002F638F"/>
    <w:rsid w:val="00311832"/>
    <w:rsid w:val="00313CD0"/>
    <w:rsid w:val="00317D31"/>
    <w:rsid w:val="0032063A"/>
    <w:rsid w:val="00322035"/>
    <w:rsid w:val="003235B1"/>
    <w:rsid w:val="00323F2D"/>
    <w:rsid w:val="003336BA"/>
    <w:rsid w:val="00341ED3"/>
    <w:rsid w:val="003439D8"/>
    <w:rsid w:val="0034498A"/>
    <w:rsid w:val="00346162"/>
    <w:rsid w:val="00347658"/>
    <w:rsid w:val="003557E2"/>
    <w:rsid w:val="00371C6F"/>
    <w:rsid w:val="00373A41"/>
    <w:rsid w:val="00376802"/>
    <w:rsid w:val="00380109"/>
    <w:rsid w:val="0039616C"/>
    <w:rsid w:val="003A152D"/>
    <w:rsid w:val="003B36C5"/>
    <w:rsid w:val="003B3B36"/>
    <w:rsid w:val="003B55D4"/>
    <w:rsid w:val="003C52C6"/>
    <w:rsid w:val="003D04C0"/>
    <w:rsid w:val="003D4C8F"/>
    <w:rsid w:val="003D5D5C"/>
    <w:rsid w:val="003E1B94"/>
    <w:rsid w:val="0040117E"/>
    <w:rsid w:val="00402EC6"/>
    <w:rsid w:val="00405485"/>
    <w:rsid w:val="004113F5"/>
    <w:rsid w:val="0041220E"/>
    <w:rsid w:val="00427B28"/>
    <w:rsid w:val="004304A2"/>
    <w:rsid w:val="00430AE0"/>
    <w:rsid w:val="004363B4"/>
    <w:rsid w:val="0044225E"/>
    <w:rsid w:val="00447FFB"/>
    <w:rsid w:val="00454843"/>
    <w:rsid w:val="00463A68"/>
    <w:rsid w:val="00466178"/>
    <w:rsid w:val="004665D5"/>
    <w:rsid w:val="00481722"/>
    <w:rsid w:val="004947CD"/>
    <w:rsid w:val="004A39F8"/>
    <w:rsid w:val="004B184A"/>
    <w:rsid w:val="004B7F35"/>
    <w:rsid w:val="004C1F29"/>
    <w:rsid w:val="004C320A"/>
    <w:rsid w:val="004D1DE3"/>
    <w:rsid w:val="004D23DC"/>
    <w:rsid w:val="004F3EA8"/>
    <w:rsid w:val="004F3F91"/>
    <w:rsid w:val="004F5C39"/>
    <w:rsid w:val="00502CE6"/>
    <w:rsid w:val="00503A3E"/>
    <w:rsid w:val="00507C06"/>
    <w:rsid w:val="0051369E"/>
    <w:rsid w:val="0052033E"/>
    <w:rsid w:val="00522EC4"/>
    <w:rsid w:val="00524560"/>
    <w:rsid w:val="00526A72"/>
    <w:rsid w:val="00530AFF"/>
    <w:rsid w:val="005449E7"/>
    <w:rsid w:val="005550D4"/>
    <w:rsid w:val="00561978"/>
    <w:rsid w:val="005666A8"/>
    <w:rsid w:val="005713F8"/>
    <w:rsid w:val="0057395F"/>
    <w:rsid w:val="00580CC1"/>
    <w:rsid w:val="00587081"/>
    <w:rsid w:val="00590722"/>
    <w:rsid w:val="00593B69"/>
    <w:rsid w:val="00597FE3"/>
    <w:rsid w:val="005A1F24"/>
    <w:rsid w:val="005A6D4A"/>
    <w:rsid w:val="005B3D24"/>
    <w:rsid w:val="005C1368"/>
    <w:rsid w:val="005C2295"/>
    <w:rsid w:val="005C2597"/>
    <w:rsid w:val="005C622B"/>
    <w:rsid w:val="005C7CA5"/>
    <w:rsid w:val="005D236E"/>
    <w:rsid w:val="005E56B9"/>
    <w:rsid w:val="005E5801"/>
    <w:rsid w:val="005F349C"/>
    <w:rsid w:val="005F6657"/>
    <w:rsid w:val="005F72C3"/>
    <w:rsid w:val="006041FB"/>
    <w:rsid w:val="006065EF"/>
    <w:rsid w:val="00613B1F"/>
    <w:rsid w:val="00625045"/>
    <w:rsid w:val="00626A47"/>
    <w:rsid w:val="00632AAD"/>
    <w:rsid w:val="00633EC9"/>
    <w:rsid w:val="00653B02"/>
    <w:rsid w:val="00653EE4"/>
    <w:rsid w:val="00662153"/>
    <w:rsid w:val="006641F9"/>
    <w:rsid w:val="00676F6C"/>
    <w:rsid w:val="0068570C"/>
    <w:rsid w:val="00686A02"/>
    <w:rsid w:val="00692292"/>
    <w:rsid w:val="006A324A"/>
    <w:rsid w:val="006B01FF"/>
    <w:rsid w:val="006B5AA5"/>
    <w:rsid w:val="006B7BC4"/>
    <w:rsid w:val="006C64F3"/>
    <w:rsid w:val="006D0FFF"/>
    <w:rsid w:val="006E50CE"/>
    <w:rsid w:val="006E7C67"/>
    <w:rsid w:val="006F1312"/>
    <w:rsid w:val="0071034D"/>
    <w:rsid w:val="00710EDE"/>
    <w:rsid w:val="00712DE2"/>
    <w:rsid w:val="007224DC"/>
    <w:rsid w:val="00727F60"/>
    <w:rsid w:val="00736B80"/>
    <w:rsid w:val="0073771C"/>
    <w:rsid w:val="00745360"/>
    <w:rsid w:val="00750DDD"/>
    <w:rsid w:val="007515E9"/>
    <w:rsid w:val="0075300D"/>
    <w:rsid w:val="007542D2"/>
    <w:rsid w:val="00766DF5"/>
    <w:rsid w:val="00784331"/>
    <w:rsid w:val="00792894"/>
    <w:rsid w:val="00795440"/>
    <w:rsid w:val="00797E19"/>
    <w:rsid w:val="007A6F87"/>
    <w:rsid w:val="007A71AF"/>
    <w:rsid w:val="007C3BFF"/>
    <w:rsid w:val="007C6D0D"/>
    <w:rsid w:val="007D1526"/>
    <w:rsid w:val="007D6264"/>
    <w:rsid w:val="007E0B7E"/>
    <w:rsid w:val="00806B0C"/>
    <w:rsid w:val="008078DF"/>
    <w:rsid w:val="008150BC"/>
    <w:rsid w:val="008239AA"/>
    <w:rsid w:val="0082422B"/>
    <w:rsid w:val="00837AED"/>
    <w:rsid w:val="0084414F"/>
    <w:rsid w:val="00845A7F"/>
    <w:rsid w:val="00846395"/>
    <w:rsid w:val="00853B40"/>
    <w:rsid w:val="008542B4"/>
    <w:rsid w:val="00857365"/>
    <w:rsid w:val="00860C46"/>
    <w:rsid w:val="0086389D"/>
    <w:rsid w:val="00865000"/>
    <w:rsid w:val="00874791"/>
    <w:rsid w:val="0087544C"/>
    <w:rsid w:val="008834CC"/>
    <w:rsid w:val="0089283E"/>
    <w:rsid w:val="00894B31"/>
    <w:rsid w:val="008B12DE"/>
    <w:rsid w:val="008B449E"/>
    <w:rsid w:val="008B6EF0"/>
    <w:rsid w:val="008C5730"/>
    <w:rsid w:val="008D5D0E"/>
    <w:rsid w:val="008E5E42"/>
    <w:rsid w:val="008F5302"/>
    <w:rsid w:val="0090415E"/>
    <w:rsid w:val="00906ED1"/>
    <w:rsid w:val="00913CFF"/>
    <w:rsid w:val="009255FE"/>
    <w:rsid w:val="00926FE0"/>
    <w:rsid w:val="009336E8"/>
    <w:rsid w:val="0095313C"/>
    <w:rsid w:val="00953E8D"/>
    <w:rsid w:val="00972401"/>
    <w:rsid w:val="00984EA8"/>
    <w:rsid w:val="00994189"/>
    <w:rsid w:val="009B392B"/>
    <w:rsid w:val="009B7F4C"/>
    <w:rsid w:val="009C098A"/>
    <w:rsid w:val="009C1791"/>
    <w:rsid w:val="009C1D13"/>
    <w:rsid w:val="009C604E"/>
    <w:rsid w:val="009C72E1"/>
    <w:rsid w:val="009D1F32"/>
    <w:rsid w:val="009D29BA"/>
    <w:rsid w:val="009E366F"/>
    <w:rsid w:val="00A043CC"/>
    <w:rsid w:val="00A05041"/>
    <w:rsid w:val="00A0505B"/>
    <w:rsid w:val="00A23F70"/>
    <w:rsid w:val="00A2645E"/>
    <w:rsid w:val="00A3308B"/>
    <w:rsid w:val="00A42DF4"/>
    <w:rsid w:val="00A43C45"/>
    <w:rsid w:val="00A47296"/>
    <w:rsid w:val="00A55215"/>
    <w:rsid w:val="00A562FD"/>
    <w:rsid w:val="00A603B5"/>
    <w:rsid w:val="00A92D88"/>
    <w:rsid w:val="00A9551E"/>
    <w:rsid w:val="00AA3ECE"/>
    <w:rsid w:val="00AA5C2E"/>
    <w:rsid w:val="00AC19CF"/>
    <w:rsid w:val="00AD283E"/>
    <w:rsid w:val="00AE4951"/>
    <w:rsid w:val="00AF1446"/>
    <w:rsid w:val="00AF2340"/>
    <w:rsid w:val="00B01689"/>
    <w:rsid w:val="00B02152"/>
    <w:rsid w:val="00B115A4"/>
    <w:rsid w:val="00B128C5"/>
    <w:rsid w:val="00B445DE"/>
    <w:rsid w:val="00B507BC"/>
    <w:rsid w:val="00B60D8A"/>
    <w:rsid w:val="00B629C5"/>
    <w:rsid w:val="00B64EA5"/>
    <w:rsid w:val="00B65AE2"/>
    <w:rsid w:val="00B70C35"/>
    <w:rsid w:val="00B80A5C"/>
    <w:rsid w:val="00B84C37"/>
    <w:rsid w:val="00B91316"/>
    <w:rsid w:val="00B92FC7"/>
    <w:rsid w:val="00B92FEC"/>
    <w:rsid w:val="00BA5D07"/>
    <w:rsid w:val="00BA6272"/>
    <w:rsid w:val="00BC35FD"/>
    <w:rsid w:val="00BC5798"/>
    <w:rsid w:val="00BC7FF9"/>
    <w:rsid w:val="00BD08A5"/>
    <w:rsid w:val="00BD4A0C"/>
    <w:rsid w:val="00BD4E97"/>
    <w:rsid w:val="00BD6770"/>
    <w:rsid w:val="00BE1B5D"/>
    <w:rsid w:val="00BF6116"/>
    <w:rsid w:val="00C02977"/>
    <w:rsid w:val="00C145FE"/>
    <w:rsid w:val="00C21DAF"/>
    <w:rsid w:val="00C360FD"/>
    <w:rsid w:val="00C37672"/>
    <w:rsid w:val="00C377DA"/>
    <w:rsid w:val="00C62C25"/>
    <w:rsid w:val="00C643D2"/>
    <w:rsid w:val="00C66DA9"/>
    <w:rsid w:val="00C75B08"/>
    <w:rsid w:val="00C8369D"/>
    <w:rsid w:val="00C9164C"/>
    <w:rsid w:val="00C9783E"/>
    <w:rsid w:val="00CB0EC0"/>
    <w:rsid w:val="00CB7840"/>
    <w:rsid w:val="00CC0545"/>
    <w:rsid w:val="00CC2392"/>
    <w:rsid w:val="00CC635A"/>
    <w:rsid w:val="00CD0572"/>
    <w:rsid w:val="00CE1EBC"/>
    <w:rsid w:val="00CF2973"/>
    <w:rsid w:val="00CF4296"/>
    <w:rsid w:val="00D04BB2"/>
    <w:rsid w:val="00D04CF4"/>
    <w:rsid w:val="00D053B6"/>
    <w:rsid w:val="00D06CE2"/>
    <w:rsid w:val="00D2156F"/>
    <w:rsid w:val="00D249FD"/>
    <w:rsid w:val="00D30060"/>
    <w:rsid w:val="00D332CB"/>
    <w:rsid w:val="00D401A5"/>
    <w:rsid w:val="00D411AA"/>
    <w:rsid w:val="00D43B99"/>
    <w:rsid w:val="00D55519"/>
    <w:rsid w:val="00D56E55"/>
    <w:rsid w:val="00D60BCC"/>
    <w:rsid w:val="00D74AC0"/>
    <w:rsid w:val="00D775B6"/>
    <w:rsid w:val="00D84316"/>
    <w:rsid w:val="00D843B6"/>
    <w:rsid w:val="00D87731"/>
    <w:rsid w:val="00D943D8"/>
    <w:rsid w:val="00DB570C"/>
    <w:rsid w:val="00DB5CE0"/>
    <w:rsid w:val="00DB6D83"/>
    <w:rsid w:val="00DB6DCE"/>
    <w:rsid w:val="00DC72FB"/>
    <w:rsid w:val="00DD29A0"/>
    <w:rsid w:val="00DD696B"/>
    <w:rsid w:val="00DE5E62"/>
    <w:rsid w:val="00DF2E6F"/>
    <w:rsid w:val="00E154CA"/>
    <w:rsid w:val="00E15CFC"/>
    <w:rsid w:val="00E22F45"/>
    <w:rsid w:val="00E31F38"/>
    <w:rsid w:val="00E75EDF"/>
    <w:rsid w:val="00E76AE8"/>
    <w:rsid w:val="00E81910"/>
    <w:rsid w:val="00E84017"/>
    <w:rsid w:val="00E92379"/>
    <w:rsid w:val="00E93973"/>
    <w:rsid w:val="00E95FE6"/>
    <w:rsid w:val="00EA024A"/>
    <w:rsid w:val="00EA45FD"/>
    <w:rsid w:val="00EA6683"/>
    <w:rsid w:val="00EB20FE"/>
    <w:rsid w:val="00EB2694"/>
    <w:rsid w:val="00EB2D24"/>
    <w:rsid w:val="00EB3454"/>
    <w:rsid w:val="00EC0232"/>
    <w:rsid w:val="00ED4248"/>
    <w:rsid w:val="00F12CBE"/>
    <w:rsid w:val="00F14267"/>
    <w:rsid w:val="00F21283"/>
    <w:rsid w:val="00F2271A"/>
    <w:rsid w:val="00F24331"/>
    <w:rsid w:val="00F27AA3"/>
    <w:rsid w:val="00F31F9B"/>
    <w:rsid w:val="00F33C4B"/>
    <w:rsid w:val="00F359B8"/>
    <w:rsid w:val="00F43D5F"/>
    <w:rsid w:val="00F50312"/>
    <w:rsid w:val="00F52EA9"/>
    <w:rsid w:val="00F572DB"/>
    <w:rsid w:val="00F63C26"/>
    <w:rsid w:val="00F642C5"/>
    <w:rsid w:val="00F67D1C"/>
    <w:rsid w:val="00F745AD"/>
    <w:rsid w:val="00F80A32"/>
    <w:rsid w:val="00F879A7"/>
    <w:rsid w:val="00FA6524"/>
    <w:rsid w:val="00FC1599"/>
    <w:rsid w:val="00FD0E3C"/>
    <w:rsid w:val="00FD14C9"/>
    <w:rsid w:val="00FD1552"/>
    <w:rsid w:val="00FE44E3"/>
    <w:rsid w:val="00FE7033"/>
    <w:rsid w:val="00FE7E9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264EB"/>
  <w15:docId w15:val="{53D9E4F6-5EAB-4D9E-99A8-1C5385CB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C3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1220E"/>
    <w:pPr>
      <w:ind w:left="720"/>
      <w:contextualSpacing/>
    </w:pPr>
  </w:style>
  <w:style w:type="paragraph" w:customStyle="1" w:styleId="Texto">
    <w:name w:val="Texto"/>
    <w:basedOn w:val="Normal"/>
    <w:link w:val="TextoCar"/>
    <w:rsid w:val="0041220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1220E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41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220E"/>
  </w:style>
  <w:style w:type="paragraph" w:styleId="Piedepgina">
    <w:name w:val="footer"/>
    <w:basedOn w:val="Normal"/>
    <w:link w:val="PiedepginaCar"/>
    <w:unhideWhenUsed/>
    <w:rsid w:val="0041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220E"/>
  </w:style>
  <w:style w:type="paragraph" w:styleId="Sinespaciado">
    <w:name w:val="No Spacing"/>
    <w:uiPriority w:val="1"/>
    <w:qFormat/>
    <w:rsid w:val="004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2D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8D5D0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5D0E"/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D5D0E"/>
  </w:style>
  <w:style w:type="character" w:customStyle="1" w:styleId="eejemplo1">
    <w:name w:val="eejemplo1"/>
    <w:basedOn w:val="Fuentedeprrafopredeter"/>
    <w:rsid w:val="009C1791"/>
    <w:rPr>
      <w:color w:val="800080"/>
    </w:rPr>
  </w:style>
  <w:style w:type="character" w:customStyle="1" w:styleId="Ttulo1Car">
    <w:name w:val="Título 1 Car"/>
    <w:basedOn w:val="Fuentedeprrafopredeter"/>
    <w:link w:val="Ttulo1"/>
    <w:uiPriority w:val="9"/>
    <w:rsid w:val="00BC3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C35FD"/>
    <w:pPr>
      <w:spacing w:line="259" w:lineRule="auto"/>
      <w:outlineLvl w:val="9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C35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35FD"/>
    <w:pPr>
      <w:tabs>
        <w:tab w:val="left" w:pos="709"/>
        <w:tab w:val="right" w:leader="dot" w:pos="8828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C35F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45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5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5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5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package" Target="embeddings/Dibujo_de_Microsoft_Visio45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Dibujo_de_Microsoft_Visio12.vs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Dibujo_de_Microsoft_Visio34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Dibujo_de_Microsoft_Visio1.vsd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Dibujo_de_Microsoft_Visio23.vsd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DF40-0EA5-4FAB-873B-001D02B1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3269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Leslie Valdez González</dc:creator>
  <cp:keywords/>
  <dc:description/>
  <cp:lastModifiedBy>Ramón Contreras Barrón</cp:lastModifiedBy>
  <cp:revision>5</cp:revision>
  <cp:lastPrinted>2016-07-13T16:49:00Z</cp:lastPrinted>
  <dcterms:created xsi:type="dcterms:W3CDTF">2017-06-12T19:44:00Z</dcterms:created>
  <dcterms:modified xsi:type="dcterms:W3CDTF">2017-07-24T18:37:00Z</dcterms:modified>
</cp:coreProperties>
</file>